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36C" w:rsidRDefault="0036036C" w:rsidP="0036036C">
      <w:pPr>
        <w:jc w:val="center"/>
      </w:pPr>
      <w:r>
        <w:t>МИН</w:t>
      </w:r>
      <w:r w:rsidR="00470F3E">
        <w:t>ОБРНАУКИ</w:t>
      </w:r>
      <w:r>
        <w:t xml:space="preserve"> РОССИИ</w:t>
      </w:r>
    </w:p>
    <w:p w:rsidR="00A36342" w:rsidRDefault="00A36342" w:rsidP="0036036C">
      <w:pPr>
        <w:jc w:val="center"/>
      </w:pPr>
    </w:p>
    <w:p w:rsidR="0036036C" w:rsidRDefault="0036036C" w:rsidP="0036036C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36036C" w:rsidRDefault="0036036C" w:rsidP="0036036C">
      <w:pPr>
        <w:jc w:val="center"/>
      </w:pPr>
      <w:r>
        <w:t>высшего образования</w:t>
      </w:r>
    </w:p>
    <w:p w:rsidR="0036036C" w:rsidRDefault="0036036C" w:rsidP="0036036C">
      <w:pPr>
        <w:jc w:val="center"/>
      </w:pPr>
      <w:r>
        <w:t xml:space="preserve">«Нижегородский государственный педагогический университет </w:t>
      </w:r>
    </w:p>
    <w:p w:rsidR="0036036C" w:rsidRDefault="0036036C" w:rsidP="0036036C">
      <w:pPr>
        <w:jc w:val="center"/>
      </w:pPr>
      <w:r>
        <w:t>имени Козьмы Минина»</w:t>
      </w:r>
    </w:p>
    <w:p w:rsidR="0036036C" w:rsidRDefault="0036036C" w:rsidP="0036036C"/>
    <w:p w:rsidR="0036036C" w:rsidRDefault="0036036C" w:rsidP="0036036C"/>
    <w:p w:rsidR="0036036C" w:rsidRDefault="0036036C" w:rsidP="0036036C"/>
    <w:p w:rsidR="0036036C" w:rsidRDefault="0036036C" w:rsidP="0036036C"/>
    <w:p w:rsidR="007F6F14" w:rsidRDefault="007F6F14" w:rsidP="007F6F14">
      <w:pPr>
        <w:suppressAutoHyphens/>
        <w:ind w:left="4820"/>
        <w:contextualSpacing/>
      </w:pPr>
      <w:r>
        <w:t xml:space="preserve">УТВЕРЖДЕНО </w:t>
      </w:r>
    </w:p>
    <w:p w:rsidR="007F6F14" w:rsidRDefault="007F6F14" w:rsidP="007F6F14">
      <w:pPr>
        <w:suppressAutoHyphens/>
        <w:ind w:left="4820"/>
        <w:contextualSpacing/>
      </w:pPr>
      <w:r>
        <w:t xml:space="preserve">Решением Ученого совета </w:t>
      </w:r>
    </w:p>
    <w:p w:rsidR="007F6F14" w:rsidRPr="00826592" w:rsidRDefault="007F6F14" w:rsidP="007F6F14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7F6F14" w:rsidRPr="00826592" w:rsidRDefault="007F6F14" w:rsidP="007F6F14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7F6F14" w:rsidRDefault="007F6F14" w:rsidP="007F6F14">
      <w:pPr>
        <w:autoSpaceDE w:val="0"/>
        <w:autoSpaceDN w:val="0"/>
        <w:adjustRightInd w:val="0"/>
        <w:ind w:left="4820" w:firstLine="136"/>
        <w:contextualSpacing/>
      </w:pPr>
    </w:p>
    <w:p w:rsidR="007F6F14" w:rsidRPr="006E2A73" w:rsidRDefault="007F6F14" w:rsidP="007F6F14">
      <w:pPr>
        <w:autoSpaceDE w:val="0"/>
        <w:autoSpaceDN w:val="0"/>
        <w:adjustRightInd w:val="0"/>
        <w:ind w:left="720"/>
        <w:jc w:val="center"/>
        <w:rPr>
          <w:bCs/>
          <w:szCs w:val="18"/>
        </w:rPr>
      </w:pPr>
    </w:p>
    <w:p w:rsidR="007F6F14" w:rsidRDefault="007F6F14" w:rsidP="007F6F14">
      <w:pPr>
        <w:autoSpaceDE w:val="0"/>
        <w:autoSpaceDN w:val="0"/>
        <w:adjustRightInd w:val="0"/>
        <w:ind w:left="5103"/>
        <w:jc w:val="both"/>
        <w:rPr>
          <w:bCs/>
          <w:sz w:val="26"/>
          <w:szCs w:val="26"/>
        </w:rPr>
      </w:pPr>
    </w:p>
    <w:p w:rsidR="0036036C" w:rsidRDefault="0036036C" w:rsidP="0036036C">
      <w:pPr>
        <w:ind w:left="3402" w:firstLine="1418"/>
      </w:pPr>
    </w:p>
    <w:p w:rsidR="0036036C" w:rsidRDefault="0036036C" w:rsidP="0036036C">
      <w:pPr>
        <w:jc w:val="center"/>
      </w:pPr>
    </w:p>
    <w:p w:rsidR="0036036C" w:rsidRDefault="0036036C" w:rsidP="0036036C">
      <w:pPr>
        <w:jc w:val="center"/>
      </w:pPr>
    </w:p>
    <w:p w:rsidR="0036036C" w:rsidRDefault="0036036C" w:rsidP="0036036C">
      <w:pPr>
        <w:spacing w:line="360" w:lineRule="auto"/>
        <w:jc w:val="center"/>
        <w:rPr>
          <w:b/>
        </w:rPr>
      </w:pPr>
    </w:p>
    <w:p w:rsidR="0036036C" w:rsidRDefault="0036036C" w:rsidP="0036036C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36036C" w:rsidRDefault="0036036C" w:rsidP="0036036C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«История древних и средневековых цивилизаций»</w:t>
      </w:r>
    </w:p>
    <w:p w:rsidR="0036036C" w:rsidRDefault="0036036C" w:rsidP="0036036C">
      <w:pPr>
        <w:spacing w:line="360" w:lineRule="auto"/>
        <w:jc w:val="center"/>
        <w:rPr>
          <w:b/>
        </w:rPr>
      </w:pPr>
    </w:p>
    <w:p w:rsidR="0036036C" w:rsidRDefault="0036036C" w:rsidP="0036036C">
      <w:pPr>
        <w:spacing w:line="360" w:lineRule="auto"/>
      </w:pPr>
      <w:r>
        <w:t>Направление подготовки: 44.03.01 Педагогическое образование</w:t>
      </w:r>
    </w:p>
    <w:p w:rsidR="0036036C" w:rsidRDefault="0036036C" w:rsidP="0036036C">
      <w:pPr>
        <w:spacing w:line="360" w:lineRule="auto"/>
      </w:pPr>
      <w:r>
        <w:t>Профиль: «История»</w:t>
      </w:r>
      <w:r w:rsidR="005349DA">
        <w:t xml:space="preserve"> </w:t>
      </w:r>
    </w:p>
    <w:p w:rsidR="0036036C" w:rsidRDefault="0036036C" w:rsidP="0036036C">
      <w:pPr>
        <w:spacing w:line="360" w:lineRule="auto"/>
      </w:pPr>
      <w:r>
        <w:t xml:space="preserve">Форма обучения – заочная </w:t>
      </w:r>
    </w:p>
    <w:p w:rsidR="0036036C" w:rsidRDefault="0036036C" w:rsidP="0036036C">
      <w:r>
        <w:t>Трудоемкость модуля – 12 з.е.</w:t>
      </w:r>
    </w:p>
    <w:p w:rsidR="0036036C" w:rsidRDefault="0036036C" w:rsidP="0036036C"/>
    <w:p w:rsidR="0036036C" w:rsidRDefault="0036036C" w:rsidP="0036036C"/>
    <w:p w:rsidR="0036036C" w:rsidRDefault="0036036C" w:rsidP="0036036C"/>
    <w:p w:rsidR="0036036C" w:rsidRDefault="0036036C" w:rsidP="0036036C"/>
    <w:p w:rsidR="0036036C" w:rsidRDefault="0036036C" w:rsidP="0036036C"/>
    <w:p w:rsidR="0036036C" w:rsidRDefault="0036036C" w:rsidP="0036036C"/>
    <w:p w:rsidR="0036036C" w:rsidRDefault="0036036C" w:rsidP="0036036C"/>
    <w:p w:rsidR="0036036C" w:rsidRDefault="0036036C" w:rsidP="0036036C"/>
    <w:p w:rsidR="0036036C" w:rsidRDefault="0036036C" w:rsidP="0036036C"/>
    <w:p w:rsidR="0036036C" w:rsidRDefault="0036036C" w:rsidP="0036036C"/>
    <w:p w:rsidR="0036036C" w:rsidRDefault="0036036C" w:rsidP="0036036C">
      <w:pPr>
        <w:jc w:val="center"/>
      </w:pPr>
      <w:r>
        <w:t>г. Нижний Новгород</w:t>
      </w:r>
    </w:p>
    <w:p w:rsidR="0036036C" w:rsidRDefault="0036036C" w:rsidP="0036036C">
      <w:pPr>
        <w:jc w:val="center"/>
      </w:pPr>
    </w:p>
    <w:p w:rsidR="0036036C" w:rsidRDefault="00470F3E" w:rsidP="0036036C">
      <w:pPr>
        <w:jc w:val="center"/>
      </w:pPr>
      <w:r>
        <w:t>2019</w:t>
      </w:r>
      <w:r w:rsidR="0036036C">
        <w:t xml:space="preserve"> год</w:t>
      </w:r>
    </w:p>
    <w:p w:rsidR="0036036C" w:rsidRDefault="0036036C" w:rsidP="0036036C">
      <w:pPr>
        <w:jc w:val="both"/>
      </w:pPr>
      <w:r>
        <w:br w:type="page"/>
      </w:r>
      <w:r>
        <w:lastRenderedPageBreak/>
        <w:t xml:space="preserve">Программа модуля </w:t>
      </w:r>
      <w:r>
        <w:rPr>
          <w:i/>
        </w:rPr>
        <w:t>«История древних и средневековых цивилизаций»</w:t>
      </w:r>
      <w:r>
        <w:t xml:space="preserve"> разработана на основе:</w:t>
      </w:r>
    </w:p>
    <w:p w:rsidR="0036036C" w:rsidRDefault="0036036C" w:rsidP="0036036C">
      <w:pPr>
        <w:numPr>
          <w:ilvl w:val="0"/>
          <w:numId w:val="2"/>
        </w:numPr>
      </w:pPr>
      <w:r>
        <w:t>Федерального государственного образовательного стандарта высшего образования по направлению подготовки 44.03.01 Педагогическое образование, профиль «История»</w:t>
      </w:r>
      <w:r>
        <w:rPr>
          <w:i/>
        </w:rPr>
        <w:t xml:space="preserve"> </w:t>
      </w:r>
      <w:r>
        <w:t>утв. 22.02.2018 № 121;</w:t>
      </w:r>
    </w:p>
    <w:p w:rsidR="0036036C" w:rsidRDefault="0036036C" w:rsidP="0036036C">
      <w:pPr>
        <w:numPr>
          <w:ilvl w:val="0"/>
          <w:numId w:val="2"/>
        </w:numPr>
        <w:spacing w:before="120" w:after="120"/>
        <w:ind w:left="714" w:hanging="357"/>
        <w:jc w:val="both"/>
      </w:pPr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и социальной защиты РФ от 18 октября 2013 г. № 544 н;</w:t>
      </w:r>
    </w:p>
    <w:p w:rsidR="0036036C" w:rsidRDefault="0036036C" w:rsidP="0036036C">
      <w:pPr>
        <w:numPr>
          <w:ilvl w:val="0"/>
          <w:numId w:val="2"/>
        </w:numPr>
        <w:spacing w:before="120" w:after="120"/>
        <w:jc w:val="both"/>
      </w:pPr>
      <w:r>
        <w:t>Учебного плана по направлению подготовки 44.03.01 Педагогическое образование, профиль «История», утв. 22.02.2019 №6</w:t>
      </w:r>
      <w:r w:rsidR="00D2299B">
        <w:t>.</w:t>
      </w:r>
    </w:p>
    <w:p w:rsidR="0036036C" w:rsidRDefault="0036036C" w:rsidP="0036036C">
      <w:pPr>
        <w:spacing w:after="12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</w:p>
    <w:p w:rsidR="0036036C" w:rsidRDefault="0036036C" w:rsidP="0036036C">
      <w:r>
        <w:t>Авторы:</w:t>
      </w:r>
    </w:p>
    <w:p w:rsidR="0036036C" w:rsidRDefault="0036036C" w:rsidP="0036036C"/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36036C" w:rsidTr="0036036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6C" w:rsidRDefault="0036036C">
            <w:pPr>
              <w:tabs>
                <w:tab w:val="left" w:pos="1123"/>
              </w:tabs>
              <w:ind w:right="13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ФИО, должность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6C" w:rsidRDefault="0036036C">
            <w:pPr>
              <w:tabs>
                <w:tab w:val="left" w:pos="1123"/>
              </w:tabs>
              <w:ind w:right="13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кафедра</w:t>
            </w:r>
          </w:p>
        </w:tc>
      </w:tr>
      <w:tr w:rsidR="0036036C" w:rsidTr="0036036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6C" w:rsidRPr="0036036C" w:rsidRDefault="0036036C">
            <w:pPr>
              <w:tabs>
                <w:tab w:val="left" w:pos="1123"/>
              </w:tabs>
              <w:ind w:right="130"/>
              <w:jc w:val="both"/>
              <w:rPr>
                <w:lang w:val="ru-RU" w:eastAsia="en-US"/>
              </w:rPr>
            </w:pPr>
            <w:r w:rsidRPr="0036036C">
              <w:rPr>
                <w:lang w:val="ru-RU" w:eastAsia="en-US"/>
              </w:rPr>
              <w:t>Чугунова Татьяна Георгиевна, канд. ист. наук, доцент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6C" w:rsidRPr="0036036C" w:rsidRDefault="006517BC">
            <w:pPr>
              <w:tabs>
                <w:tab w:val="left" w:pos="1123"/>
              </w:tabs>
              <w:ind w:right="130"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в</w:t>
            </w:r>
            <w:r w:rsidR="0036036C" w:rsidRPr="0036036C">
              <w:rPr>
                <w:lang w:val="ru-RU" w:eastAsia="en-US"/>
              </w:rPr>
              <w:t>сеобщей истории, классических дисциплин и права</w:t>
            </w:r>
          </w:p>
        </w:tc>
      </w:tr>
      <w:tr w:rsidR="0036036C" w:rsidTr="0036036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6C" w:rsidRPr="0036036C" w:rsidRDefault="0036036C">
            <w:pPr>
              <w:rPr>
                <w:lang w:val="ru-RU" w:eastAsia="en-US"/>
              </w:rPr>
            </w:pPr>
            <w:r w:rsidRPr="0036036C">
              <w:rPr>
                <w:lang w:val="ru-RU" w:eastAsia="en-US"/>
              </w:rPr>
              <w:t>Софронова Лидия Владимировна, докт. ист. наук, профессор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6C" w:rsidRPr="0036036C" w:rsidRDefault="006517BC">
            <w:pPr>
              <w:rPr>
                <w:lang w:val="ru-RU" w:eastAsia="en-US"/>
              </w:rPr>
            </w:pPr>
            <w:r>
              <w:rPr>
                <w:lang w:val="ru-RU" w:eastAsia="en-US"/>
              </w:rPr>
              <w:t>в</w:t>
            </w:r>
            <w:r w:rsidR="0036036C" w:rsidRPr="0036036C">
              <w:rPr>
                <w:lang w:val="ru-RU" w:eastAsia="en-US"/>
              </w:rPr>
              <w:t>сеобщей истории, классических дисциплин и права</w:t>
            </w:r>
          </w:p>
        </w:tc>
      </w:tr>
      <w:tr w:rsidR="0036036C" w:rsidTr="0036036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6C" w:rsidRPr="0036036C" w:rsidRDefault="0036036C">
            <w:pPr>
              <w:tabs>
                <w:tab w:val="left" w:pos="1123"/>
              </w:tabs>
              <w:ind w:right="130"/>
              <w:jc w:val="both"/>
              <w:rPr>
                <w:lang w:val="ru-RU" w:eastAsia="en-US"/>
              </w:rPr>
            </w:pPr>
            <w:r w:rsidRPr="0036036C">
              <w:rPr>
                <w:lang w:val="ru-RU" w:eastAsia="en-US"/>
              </w:rPr>
              <w:t>Шиженский Роман Витальевич, канд. ист. наук,  доцент, зав. кафедрой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036C" w:rsidRPr="0036036C" w:rsidRDefault="006517BC">
            <w:pPr>
              <w:tabs>
                <w:tab w:val="left" w:pos="1123"/>
              </w:tabs>
              <w:ind w:right="130"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и</w:t>
            </w:r>
            <w:bookmarkStart w:id="0" w:name="_GoBack"/>
            <w:bookmarkEnd w:id="0"/>
            <w:r w:rsidR="0036036C" w:rsidRPr="0036036C">
              <w:rPr>
                <w:lang w:val="ru-RU" w:eastAsia="en-US"/>
              </w:rPr>
              <w:t>стории России и вспомогательных исторических дисциплин</w:t>
            </w:r>
          </w:p>
        </w:tc>
      </w:tr>
    </w:tbl>
    <w:p w:rsidR="0036036C" w:rsidRDefault="0036036C" w:rsidP="0036036C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36036C" w:rsidRDefault="00650D0C" w:rsidP="0036036C">
      <w:pPr>
        <w:spacing w:line="360" w:lineRule="auto"/>
      </w:pPr>
      <w:r w:rsidRPr="00926041">
        <w:rPr>
          <w:noProof/>
          <w:color w:val="000000"/>
          <w:sz w:val="19"/>
          <w:szCs w:val="19"/>
        </w:rPr>
        <w:drawing>
          <wp:anchor distT="0" distB="0" distL="114300" distR="114300" simplePos="0" relativeHeight="251661312" behindDoc="0" locked="0" layoutInCell="1" allowOverlap="1" wp14:anchorId="2BF16AC4" wp14:editId="6799AAEE">
            <wp:simplePos x="0" y="0"/>
            <wp:positionH relativeFrom="column">
              <wp:posOffset>2945765</wp:posOffset>
            </wp:positionH>
            <wp:positionV relativeFrom="paragraph">
              <wp:posOffset>725170</wp:posOffset>
            </wp:positionV>
            <wp:extent cx="465455" cy="285115"/>
            <wp:effectExtent l="0" t="0" r="0" b="635"/>
            <wp:wrapTopAndBottom/>
            <wp:docPr id="307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036C">
        <w:t>Одобрена на заседании выпускающей кафедры всеобщей истории, классических дисциплин и права (протокол № 5 от 28.01.2019)</w:t>
      </w:r>
    </w:p>
    <w:p w:rsidR="0036036C" w:rsidRDefault="0036036C" w:rsidP="0036036C">
      <w:pPr>
        <w:spacing w:line="360" w:lineRule="auto"/>
      </w:pPr>
      <w:r>
        <w:t>Зав. выпускающей кафедрой _____________________________/А.В. Хазина/</w:t>
      </w:r>
    </w:p>
    <w:p w:rsidR="0036036C" w:rsidRDefault="0036036C" w:rsidP="0036036C">
      <w:pPr>
        <w:spacing w:line="360" w:lineRule="auto"/>
      </w:pPr>
    </w:p>
    <w:p w:rsidR="0036036C" w:rsidRDefault="0036036C" w:rsidP="0036036C">
      <w:pPr>
        <w:spacing w:line="360" w:lineRule="auto"/>
      </w:pPr>
    </w:p>
    <w:p w:rsidR="0036036C" w:rsidRDefault="00650D0C" w:rsidP="0036036C">
      <w:pPr>
        <w:spacing w:line="360" w:lineRule="auto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0E1770F" wp14:editId="54A1357E">
            <wp:simplePos x="0" y="0"/>
            <wp:positionH relativeFrom="column">
              <wp:posOffset>2943225</wp:posOffset>
            </wp:positionH>
            <wp:positionV relativeFrom="paragraph">
              <wp:posOffset>628015</wp:posOffset>
            </wp:positionV>
            <wp:extent cx="325120" cy="487680"/>
            <wp:effectExtent l="0" t="0" r="0" b="762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36C" w:rsidRDefault="0036036C" w:rsidP="0036036C">
      <w:pPr>
        <w:jc w:val="both"/>
      </w:pPr>
      <w:r>
        <w:t>СОГЛАСОВАНО</w:t>
      </w:r>
    </w:p>
    <w:p w:rsidR="0036036C" w:rsidRDefault="0036036C" w:rsidP="0036036C">
      <w:pPr>
        <w:jc w:val="both"/>
      </w:pPr>
    </w:p>
    <w:p w:rsidR="0036036C" w:rsidRDefault="0036036C" w:rsidP="0036036C">
      <w:pPr>
        <w:jc w:val="both"/>
      </w:pPr>
      <w:r>
        <w:t xml:space="preserve">Начальник отдела управления </w:t>
      </w:r>
    </w:p>
    <w:p w:rsidR="0036036C" w:rsidRDefault="0036036C" w:rsidP="0036036C">
      <w:pPr>
        <w:jc w:val="both"/>
      </w:pPr>
      <w:r>
        <w:t>образовательными программами ________________________/Н.И. Фомина/</w:t>
      </w:r>
    </w:p>
    <w:p w:rsidR="0036036C" w:rsidRDefault="0036036C" w:rsidP="0036036C">
      <w:pPr>
        <w:jc w:val="both"/>
      </w:pPr>
      <w:r>
        <w:t>«_</w:t>
      </w:r>
      <w:r w:rsidR="00650D0C">
        <w:t>28</w:t>
      </w:r>
      <w:r>
        <w:t>____» __</w:t>
      </w:r>
      <w:r w:rsidR="00650D0C">
        <w:t>января</w:t>
      </w:r>
      <w:r>
        <w:t>_______ 2019 г.</w:t>
      </w:r>
    </w:p>
    <w:p w:rsidR="0036036C" w:rsidRDefault="0036036C" w:rsidP="0036036C">
      <w:pPr>
        <w:jc w:val="both"/>
        <w:rPr>
          <w:b/>
        </w:rPr>
      </w:pPr>
    </w:p>
    <w:p w:rsidR="0036036C" w:rsidRDefault="0036036C" w:rsidP="0036036C">
      <w:pPr>
        <w:jc w:val="both"/>
      </w:pPr>
      <w:r>
        <w:t xml:space="preserve">Начальник учебно-методического </w:t>
      </w:r>
      <w:r w:rsidR="00650D0C">
        <w:rPr>
          <w:noProof/>
        </w:rPr>
        <w:drawing>
          <wp:inline distT="0" distB="0" distL="0" distR="0" wp14:anchorId="358FFFC0" wp14:editId="70532F1B">
            <wp:extent cx="421492" cy="35005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123" cy="35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36C" w:rsidRDefault="0036036C" w:rsidP="0036036C">
      <w:pPr>
        <w:jc w:val="both"/>
      </w:pPr>
      <w:r>
        <w:t>управления __________________________________________/И.Ф. Фильченкова/</w:t>
      </w:r>
    </w:p>
    <w:p w:rsidR="0036036C" w:rsidRDefault="0036036C" w:rsidP="0036036C">
      <w:pPr>
        <w:jc w:val="both"/>
        <w:rPr>
          <w:b/>
        </w:rPr>
      </w:pPr>
      <w:r>
        <w:t>«__</w:t>
      </w:r>
      <w:r w:rsidR="00650D0C">
        <w:t>28</w:t>
      </w:r>
      <w:r>
        <w:t>___» __</w:t>
      </w:r>
      <w:r w:rsidR="00650D0C">
        <w:t>января</w:t>
      </w:r>
      <w:r>
        <w:t>______ 2019 г.</w:t>
      </w:r>
    </w:p>
    <w:p w:rsidR="0036036C" w:rsidRDefault="0036036C" w:rsidP="0036036C">
      <w:pPr>
        <w:jc w:val="center"/>
        <w:rPr>
          <w:b/>
          <w:caps/>
        </w:rPr>
      </w:pPr>
    </w:p>
    <w:p w:rsidR="0036036C" w:rsidRDefault="0036036C" w:rsidP="0036036C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:rsidR="0036036C" w:rsidRDefault="0036036C" w:rsidP="000C4892">
      <w:pPr>
        <w:jc w:val="center"/>
      </w:pPr>
    </w:p>
    <w:p w:rsidR="000130AB" w:rsidRPr="00B550DE" w:rsidRDefault="000130AB" w:rsidP="000130AB">
      <w:pPr>
        <w:spacing w:after="120" w:line="360" w:lineRule="auto"/>
        <w:jc w:val="center"/>
        <w:rPr>
          <w:b/>
          <w:caps/>
        </w:rPr>
      </w:pPr>
      <w:r w:rsidRPr="00B550DE">
        <w:rPr>
          <w:b/>
          <w:caps/>
        </w:rPr>
        <w:t>Содержание</w:t>
      </w:r>
    </w:p>
    <w:p w:rsidR="000130AB" w:rsidRPr="00B550DE" w:rsidRDefault="000130AB" w:rsidP="000130AB">
      <w:pPr>
        <w:spacing w:after="120" w:line="360" w:lineRule="auto"/>
        <w:jc w:val="center"/>
        <w:rPr>
          <w:b/>
          <w:caps/>
        </w:rPr>
      </w:pP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Назначение образовательного модуля………………………………………………..…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Характеристика образовательного модуля……………………………………………...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Структура образовательн</w:t>
      </w:r>
      <w:r w:rsidR="002B00BA">
        <w:t>ого модуля…………………………………………………….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Методические указания для обучающихс</w:t>
      </w:r>
      <w:r w:rsidR="002B00BA">
        <w:t>я по освоению модуля……………………...</w:t>
      </w:r>
    </w:p>
    <w:p w:rsidR="000130AB" w:rsidRPr="00B550DE" w:rsidRDefault="000130AB" w:rsidP="000130AB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B550DE">
        <w:t>Программы дисциплин образов</w:t>
      </w:r>
      <w:r w:rsidR="002B00BA">
        <w:t>ательного модуля………………………………………</w:t>
      </w:r>
    </w:p>
    <w:p w:rsidR="000130AB" w:rsidRPr="00B550DE" w:rsidRDefault="000130AB" w:rsidP="0036036C">
      <w:pPr>
        <w:numPr>
          <w:ilvl w:val="1"/>
          <w:numId w:val="4"/>
        </w:numPr>
        <w:spacing w:line="360" w:lineRule="auto"/>
        <w:rPr>
          <w:caps/>
        </w:rPr>
      </w:pPr>
      <w:r w:rsidRPr="00B550DE">
        <w:t>Програм</w:t>
      </w:r>
      <w:r w:rsidR="0036036C">
        <w:t>ма дисциплины «Цивилизации Древнего мира»………………………….</w:t>
      </w:r>
    </w:p>
    <w:p w:rsidR="000130AB" w:rsidRPr="00B550DE" w:rsidRDefault="000130AB" w:rsidP="0036036C">
      <w:pPr>
        <w:numPr>
          <w:ilvl w:val="1"/>
          <w:numId w:val="4"/>
        </w:numPr>
        <w:spacing w:line="360" w:lineRule="auto"/>
        <w:rPr>
          <w:caps/>
        </w:rPr>
      </w:pPr>
      <w:r w:rsidRPr="00B550DE">
        <w:t xml:space="preserve">Программа </w:t>
      </w:r>
      <w:r w:rsidR="0036036C">
        <w:t>дисциплины «Средневековые цивилизации Запада и Востока»…….</w:t>
      </w:r>
    </w:p>
    <w:p w:rsidR="00B550DE" w:rsidRPr="00D95689" w:rsidRDefault="000130AB" w:rsidP="00D95689">
      <w:pPr>
        <w:numPr>
          <w:ilvl w:val="1"/>
          <w:numId w:val="4"/>
        </w:numPr>
        <w:spacing w:line="360" w:lineRule="auto"/>
        <w:rPr>
          <w:caps/>
        </w:rPr>
      </w:pPr>
      <w:r w:rsidRPr="00B550DE">
        <w:t>Прог</w:t>
      </w:r>
      <w:r w:rsidR="0036036C">
        <w:t xml:space="preserve">рамма дисциплины «История России до середины </w:t>
      </w:r>
      <w:r w:rsidR="0036036C">
        <w:rPr>
          <w:lang w:val="en-US"/>
        </w:rPr>
        <w:t>XIX</w:t>
      </w:r>
      <w:r w:rsidR="0036036C">
        <w:t xml:space="preserve"> века»……………...</w:t>
      </w:r>
    </w:p>
    <w:p w:rsidR="000130AB" w:rsidRPr="00B550DE" w:rsidRDefault="000130AB" w:rsidP="000130AB">
      <w:pPr>
        <w:pStyle w:val="af9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550DE">
        <w:rPr>
          <w:rFonts w:ascii="Times New Roman" w:hAnsi="Times New Roman" w:cs="Times New Roman"/>
          <w:sz w:val="24"/>
          <w:szCs w:val="24"/>
        </w:rPr>
        <w:t xml:space="preserve">Программа итоговой аттестации по модулю </w:t>
      </w:r>
      <w:r w:rsidRPr="00B550DE">
        <w:rPr>
          <w:rFonts w:ascii="Times New Roman" w:hAnsi="Times New Roman" w:cs="Times New Roman"/>
          <w:i/>
          <w:sz w:val="24"/>
          <w:szCs w:val="24"/>
        </w:rPr>
        <w:t>………………………………</w:t>
      </w:r>
      <w:r w:rsidR="00B550DE" w:rsidRPr="00B550DE">
        <w:rPr>
          <w:rFonts w:ascii="Times New Roman" w:hAnsi="Times New Roman" w:cs="Times New Roman"/>
          <w:i/>
          <w:sz w:val="24"/>
          <w:szCs w:val="24"/>
        </w:rPr>
        <w:t>……………………</w:t>
      </w:r>
    </w:p>
    <w:p w:rsidR="000130AB" w:rsidRPr="00B550DE" w:rsidRDefault="000130AB" w:rsidP="000130AB"/>
    <w:p w:rsidR="000130AB" w:rsidRPr="00B550DE" w:rsidRDefault="000130AB" w:rsidP="000130AB">
      <w:r w:rsidRPr="00B550DE">
        <w:br w:type="page"/>
      </w:r>
    </w:p>
    <w:p w:rsidR="000130AB" w:rsidRPr="00B550DE" w:rsidRDefault="000130AB" w:rsidP="000130AB">
      <w:pPr>
        <w:spacing w:after="120" w:line="276" w:lineRule="auto"/>
        <w:jc w:val="center"/>
        <w:rPr>
          <w:b/>
          <w:caps/>
        </w:rPr>
      </w:pPr>
      <w:r w:rsidRPr="00B550DE">
        <w:rPr>
          <w:b/>
          <w:caps/>
        </w:rPr>
        <w:lastRenderedPageBreak/>
        <w:t>1. назначение модуля</w:t>
      </w:r>
    </w:p>
    <w:p w:rsidR="000130AB" w:rsidRPr="00B550DE" w:rsidRDefault="000130AB" w:rsidP="000130AB">
      <w:pPr>
        <w:shd w:val="clear" w:color="auto" w:fill="FFFFFF"/>
        <w:spacing w:line="276" w:lineRule="auto"/>
        <w:ind w:firstLine="709"/>
        <w:jc w:val="both"/>
      </w:pPr>
      <w:r w:rsidRPr="00B550DE">
        <w:t xml:space="preserve">Данный модуль рекомендован для направления подготовки </w:t>
      </w:r>
      <w:r w:rsidR="00B550DE" w:rsidRPr="00B550DE">
        <w:t xml:space="preserve">44.03.01 </w:t>
      </w:r>
      <w:r w:rsidR="00D04F66">
        <w:t>Педагогическое образование</w:t>
      </w:r>
      <w:r w:rsidRPr="00B550DE">
        <w:t>, профил</w:t>
      </w:r>
      <w:r w:rsidR="00B550DE" w:rsidRPr="00B550DE">
        <w:t>я</w:t>
      </w:r>
      <w:r w:rsidRPr="00B550DE">
        <w:t xml:space="preserve"> «История».</w:t>
      </w:r>
    </w:p>
    <w:p w:rsidR="000130AB" w:rsidRPr="00B550DE" w:rsidRDefault="00D04F66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Адресная группа: студенты </w:t>
      </w:r>
      <w:r w:rsidR="00F95C6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курс</w:t>
      </w:r>
      <w:r w:rsidR="002B00BA">
        <w:rPr>
          <w:rFonts w:ascii="Times New Roman" w:hAnsi="Times New Roman" w:cs="Times New Roman"/>
        </w:rPr>
        <w:t>а</w:t>
      </w:r>
      <w:r w:rsidR="000130AB" w:rsidRPr="00B550DE">
        <w:rPr>
          <w:rFonts w:ascii="Times New Roman" w:hAnsi="Times New Roman" w:cs="Times New Roman"/>
        </w:rPr>
        <w:t xml:space="preserve"> бакалавриата.</w:t>
      </w: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B550DE">
        <w:rPr>
          <w:rFonts w:ascii="Times New Roman" w:hAnsi="Times New Roman" w:cs="Times New Roman"/>
        </w:rPr>
        <w:t xml:space="preserve">Изучение дисциплин данного предметного модуля создает необходимую теоретическую и практическую базу для расширения исторического кругозора обучающихся, формирования их умений работать с историческими источниками разных типов, извлекать и интерпретировать историческую информацию в различной репрезентативной форме, что является необходимой основой для освоения и изучения исторических дисциплин на </w:t>
      </w:r>
      <w:r w:rsidR="00D04F66">
        <w:rPr>
          <w:rFonts w:ascii="Times New Roman" w:hAnsi="Times New Roman" w:cs="Times New Roman"/>
        </w:rPr>
        <w:t>3 курсе</w:t>
      </w:r>
      <w:r w:rsidRPr="00B550DE">
        <w:rPr>
          <w:rFonts w:ascii="Times New Roman" w:hAnsi="Times New Roman" w:cs="Times New Roman"/>
        </w:rPr>
        <w:t xml:space="preserve"> бакалавриата, а также для осуществления научно-исследовательской работы при подготовке курсовых и выпускных квалификационных работ.</w:t>
      </w: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B550DE">
        <w:rPr>
          <w:rFonts w:ascii="Times New Roman" w:hAnsi="Times New Roman" w:cs="Times New Roman"/>
        </w:rPr>
        <w:t>Изучаемый модуль представляет собой некий фундамент, позволяющий на основе междисциплинарных связей актуализировать знания, умения и навыки обучающихся, которые составляют ядро современного гуманитарного знания в целом.</w:t>
      </w:r>
    </w:p>
    <w:p w:rsidR="000130AB" w:rsidRPr="00B550DE" w:rsidRDefault="000130AB" w:rsidP="000130AB">
      <w:pPr>
        <w:shd w:val="clear" w:color="auto" w:fill="FFFFFF"/>
        <w:spacing w:line="276" w:lineRule="auto"/>
        <w:jc w:val="both"/>
        <w:rPr>
          <w:i/>
        </w:rPr>
      </w:pPr>
    </w:p>
    <w:p w:rsidR="000130AB" w:rsidRPr="00B550DE" w:rsidRDefault="000130AB" w:rsidP="000130AB">
      <w:pPr>
        <w:shd w:val="clear" w:color="auto" w:fill="FFFFFF"/>
        <w:spacing w:after="120" w:line="276" w:lineRule="auto"/>
        <w:jc w:val="center"/>
        <w:rPr>
          <w:b/>
        </w:rPr>
      </w:pPr>
      <w:r w:rsidRPr="00B550DE">
        <w:rPr>
          <w:b/>
          <w:bCs/>
        </w:rPr>
        <w:t xml:space="preserve">2. ХАРАКТЕРИСТИКА </w:t>
      </w:r>
      <w:r w:rsidRPr="00B550DE">
        <w:rPr>
          <w:b/>
        </w:rPr>
        <w:t>МОДУЛЯ</w:t>
      </w:r>
    </w:p>
    <w:p w:rsidR="000130AB" w:rsidRPr="00B550DE" w:rsidRDefault="000130AB" w:rsidP="000130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lang w:eastAsia="en-US"/>
        </w:rPr>
      </w:pPr>
      <w:r w:rsidRPr="00B550DE">
        <w:rPr>
          <w:rFonts w:eastAsia="Calibri"/>
          <w:b/>
          <w:lang w:eastAsia="en-US"/>
        </w:rPr>
        <w:t>2.1. Образовательные цели и задачи</w:t>
      </w:r>
    </w:p>
    <w:p w:rsidR="000130AB" w:rsidRPr="00D04F66" w:rsidRDefault="000130AB" w:rsidP="00D04F66">
      <w:pPr>
        <w:pStyle w:val="a6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550DE">
        <w:rPr>
          <w:rFonts w:ascii="Times New Roman" w:hAnsi="Times New Roman" w:cs="Times New Roman"/>
        </w:rPr>
        <w:t xml:space="preserve">Модуль ставит своей целью: </w:t>
      </w:r>
      <w:r w:rsidR="00D04F66" w:rsidRPr="00D04F66">
        <w:rPr>
          <w:rFonts w:ascii="Times New Roman" w:hAnsi="Times New Roman" w:cs="Times New Roman"/>
          <w:szCs w:val="28"/>
        </w:rPr>
        <w:t>созда</w:t>
      </w:r>
      <w:r w:rsidR="00772582">
        <w:rPr>
          <w:rFonts w:ascii="Times New Roman" w:hAnsi="Times New Roman" w:cs="Times New Roman"/>
          <w:szCs w:val="28"/>
        </w:rPr>
        <w:t>ние</w:t>
      </w:r>
      <w:r w:rsidR="00D04F66" w:rsidRPr="00D04F66">
        <w:rPr>
          <w:rFonts w:ascii="Times New Roman" w:hAnsi="Times New Roman" w:cs="Times New Roman"/>
          <w:szCs w:val="28"/>
        </w:rPr>
        <w:t xml:space="preserve"> услови</w:t>
      </w:r>
      <w:r w:rsidR="00772582">
        <w:rPr>
          <w:rFonts w:ascii="Times New Roman" w:hAnsi="Times New Roman" w:cs="Times New Roman"/>
          <w:szCs w:val="28"/>
        </w:rPr>
        <w:t>й</w:t>
      </w:r>
      <w:r w:rsidR="00D04F66" w:rsidRPr="00D04F66">
        <w:rPr>
          <w:rFonts w:ascii="Times New Roman" w:hAnsi="Times New Roman" w:cs="Times New Roman"/>
          <w:szCs w:val="28"/>
        </w:rPr>
        <w:t xml:space="preserve"> для формирования у студентов целостного и систематизированного представления об основных событиях, тенденциях и специфике развития древних и средневековых цивилизаций.</w:t>
      </w:r>
    </w:p>
    <w:p w:rsidR="000130AB" w:rsidRDefault="000130AB" w:rsidP="000130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lang w:eastAsia="en-US"/>
        </w:rPr>
      </w:pPr>
      <w:r w:rsidRPr="00B550DE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B550DE">
        <w:rPr>
          <w:rFonts w:eastAsia="Calibri"/>
          <w:b/>
          <w:lang w:eastAsia="en-US"/>
        </w:rPr>
        <w:t>задачи</w:t>
      </w:r>
      <w:r w:rsidRPr="00B550DE">
        <w:rPr>
          <w:rFonts w:eastAsia="Calibri"/>
          <w:lang w:eastAsia="en-US"/>
        </w:rPr>
        <w:t>:</w:t>
      </w:r>
    </w:p>
    <w:p w:rsidR="00D04F66" w:rsidRPr="00D04F66" w:rsidRDefault="00D04F66" w:rsidP="00D04F66">
      <w:pPr>
        <w:ind w:firstLine="709"/>
        <w:jc w:val="both"/>
        <w:rPr>
          <w:szCs w:val="28"/>
        </w:rPr>
      </w:pPr>
      <w:r w:rsidRPr="00D04F66">
        <w:rPr>
          <w:szCs w:val="28"/>
        </w:rPr>
        <w:t xml:space="preserve">1. </w:t>
      </w:r>
      <w:r w:rsidR="00772582">
        <w:rPr>
          <w:szCs w:val="28"/>
        </w:rPr>
        <w:t>с</w:t>
      </w:r>
      <w:r w:rsidRPr="00D04F66">
        <w:rPr>
          <w:szCs w:val="28"/>
        </w:rPr>
        <w:t>одействовать углубленному изучению особенностей экономического, социального, политико-правового, религиозного и культурного развития древних цивилизаций.</w:t>
      </w:r>
    </w:p>
    <w:p w:rsidR="00D04F66" w:rsidRPr="00D04F66" w:rsidRDefault="00D04F66" w:rsidP="00D04F66">
      <w:pPr>
        <w:ind w:firstLine="709"/>
        <w:jc w:val="both"/>
        <w:rPr>
          <w:szCs w:val="28"/>
        </w:rPr>
      </w:pPr>
      <w:r w:rsidRPr="00D04F66">
        <w:rPr>
          <w:szCs w:val="28"/>
        </w:rPr>
        <w:t xml:space="preserve">2. </w:t>
      </w:r>
      <w:r w:rsidR="00772582">
        <w:rPr>
          <w:szCs w:val="28"/>
        </w:rPr>
        <w:t>способствовать</w:t>
      </w:r>
      <w:r w:rsidRPr="00D04F66">
        <w:rPr>
          <w:szCs w:val="28"/>
        </w:rPr>
        <w:t xml:space="preserve"> формированию систематизированных представлений о важнейших факторах, событиях и явлениях из средневековой истории стран Запада, Востока и России.</w:t>
      </w:r>
    </w:p>
    <w:p w:rsidR="00D04F66" w:rsidRPr="00D04F66" w:rsidRDefault="00D04F66" w:rsidP="00D04F66">
      <w:pPr>
        <w:ind w:firstLine="709"/>
        <w:jc w:val="both"/>
        <w:rPr>
          <w:szCs w:val="28"/>
        </w:rPr>
      </w:pPr>
      <w:r w:rsidRPr="00D04F66">
        <w:rPr>
          <w:szCs w:val="28"/>
        </w:rPr>
        <w:t xml:space="preserve">3. </w:t>
      </w:r>
      <w:r w:rsidR="00772582">
        <w:rPr>
          <w:szCs w:val="28"/>
        </w:rPr>
        <w:t>н</w:t>
      </w:r>
      <w:r w:rsidRPr="00D04F66">
        <w:rPr>
          <w:szCs w:val="28"/>
        </w:rPr>
        <w:t>аучить студентов проводить компаративный анализ разных цивилизаций или крупных регионов Запада, Востока и России.</w:t>
      </w:r>
    </w:p>
    <w:p w:rsidR="00D04F66" w:rsidRPr="00D04F66" w:rsidRDefault="00D04F66" w:rsidP="00D04F66">
      <w:pPr>
        <w:ind w:firstLine="709"/>
        <w:jc w:val="both"/>
        <w:rPr>
          <w:szCs w:val="28"/>
        </w:rPr>
      </w:pPr>
      <w:r w:rsidRPr="00D04F66">
        <w:rPr>
          <w:szCs w:val="28"/>
        </w:rPr>
        <w:t xml:space="preserve">4. </w:t>
      </w:r>
      <w:r w:rsidR="00772582">
        <w:rPr>
          <w:szCs w:val="28"/>
        </w:rPr>
        <w:t>с</w:t>
      </w:r>
      <w:r w:rsidRPr="00D04F66">
        <w:rPr>
          <w:szCs w:val="28"/>
        </w:rPr>
        <w:t>пособствовать формированию понимания студентами ценности различных типов исторических источников; необходимости сохранения историко-культурного наследия.</w:t>
      </w:r>
    </w:p>
    <w:p w:rsidR="000A7253" w:rsidRPr="00B550DE" w:rsidRDefault="000A7253" w:rsidP="00F447E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</w:p>
    <w:p w:rsidR="000130AB" w:rsidRDefault="000130AB" w:rsidP="000130AB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B550DE">
        <w:rPr>
          <w:b/>
        </w:rPr>
        <w:t>2.2. Образовательные результаты (ОР) выпускника</w:t>
      </w:r>
    </w:p>
    <w:p w:rsidR="00B550DE" w:rsidRPr="005A7F45" w:rsidRDefault="00B550DE" w:rsidP="00B550DE">
      <w:pPr>
        <w:shd w:val="clear" w:color="auto" w:fill="FFFFFF"/>
        <w:ind w:right="130"/>
        <w:jc w:val="both"/>
        <w:rPr>
          <w:i/>
        </w:rPr>
      </w:pPr>
    </w:p>
    <w:p w:rsidR="00772582" w:rsidRDefault="00772582" w:rsidP="000130AB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2258"/>
        <w:gridCol w:w="2213"/>
        <w:gridCol w:w="2342"/>
        <w:gridCol w:w="2192"/>
      </w:tblGrid>
      <w:tr w:rsidR="00772582" w:rsidRPr="00FB5885" w:rsidTr="00772582">
        <w:tc>
          <w:tcPr>
            <w:tcW w:w="824" w:type="dxa"/>
            <w:shd w:val="clear" w:color="auto" w:fill="auto"/>
          </w:tcPr>
          <w:p w:rsidR="00772582" w:rsidRPr="00FB5885" w:rsidRDefault="00772582" w:rsidP="00772582">
            <w:pPr>
              <w:jc w:val="both"/>
            </w:pPr>
            <w:r w:rsidRPr="00FB5885">
              <w:t>Код ОР</w:t>
            </w:r>
          </w:p>
        </w:tc>
        <w:tc>
          <w:tcPr>
            <w:tcW w:w="2193" w:type="dxa"/>
            <w:shd w:val="clear" w:color="auto" w:fill="auto"/>
          </w:tcPr>
          <w:p w:rsidR="00772582" w:rsidRPr="00FB5885" w:rsidRDefault="00772582" w:rsidP="00772582">
            <w:pPr>
              <w:suppressAutoHyphens/>
              <w:jc w:val="center"/>
            </w:pPr>
            <w:r w:rsidRPr="00FB5885">
              <w:t>Содержание образовательных</w:t>
            </w:r>
          </w:p>
          <w:p w:rsidR="00772582" w:rsidRPr="00FB5885" w:rsidRDefault="00772582" w:rsidP="00772582">
            <w:pPr>
              <w:suppressAutoHyphens/>
              <w:jc w:val="center"/>
            </w:pPr>
            <w:r w:rsidRPr="00FB5885">
              <w:t>результатов</w:t>
            </w:r>
          </w:p>
        </w:tc>
        <w:tc>
          <w:tcPr>
            <w:tcW w:w="2150" w:type="dxa"/>
            <w:shd w:val="clear" w:color="auto" w:fill="auto"/>
          </w:tcPr>
          <w:p w:rsidR="00772582" w:rsidRPr="00FB5885" w:rsidRDefault="00772582" w:rsidP="00772582">
            <w:pPr>
              <w:jc w:val="center"/>
            </w:pPr>
            <w:r w:rsidRPr="00FB5885">
              <w:t>ИДК</w:t>
            </w:r>
          </w:p>
          <w:p w:rsidR="00772582" w:rsidRPr="00FB5885" w:rsidRDefault="00772582" w:rsidP="00772582">
            <w:pPr>
              <w:suppressAutoHyphens/>
              <w:jc w:val="center"/>
            </w:pPr>
          </w:p>
        </w:tc>
        <w:tc>
          <w:tcPr>
            <w:tcW w:w="2275" w:type="dxa"/>
          </w:tcPr>
          <w:p w:rsidR="00772582" w:rsidRPr="00FB5885" w:rsidRDefault="00772582" w:rsidP="00772582">
            <w:pPr>
              <w:jc w:val="center"/>
            </w:pPr>
            <w:r w:rsidRPr="00FB5885">
              <w:t>Методы обучения</w:t>
            </w:r>
          </w:p>
        </w:tc>
        <w:tc>
          <w:tcPr>
            <w:tcW w:w="2129" w:type="dxa"/>
          </w:tcPr>
          <w:p w:rsidR="00772582" w:rsidRPr="00FB5885" w:rsidRDefault="00772582" w:rsidP="00772582">
            <w:pPr>
              <w:jc w:val="center"/>
            </w:pPr>
            <w:r w:rsidRPr="00FB5885">
              <w:t>Средства оценивания  образовательных результатов</w:t>
            </w:r>
          </w:p>
        </w:tc>
      </w:tr>
      <w:tr w:rsidR="00772582" w:rsidRPr="00FB5885" w:rsidTr="00772582">
        <w:tc>
          <w:tcPr>
            <w:tcW w:w="824" w:type="dxa"/>
            <w:shd w:val="clear" w:color="auto" w:fill="auto"/>
          </w:tcPr>
          <w:p w:rsidR="00772582" w:rsidRPr="00FB5885" w:rsidRDefault="00772582" w:rsidP="00772582">
            <w:pPr>
              <w:jc w:val="both"/>
              <w:rPr>
                <w:i/>
              </w:rPr>
            </w:pPr>
            <w:r w:rsidRPr="00FB5885">
              <w:rPr>
                <w:i/>
              </w:rPr>
              <w:t>ОР.1.</w:t>
            </w:r>
          </w:p>
        </w:tc>
        <w:tc>
          <w:tcPr>
            <w:tcW w:w="2193" w:type="dxa"/>
            <w:shd w:val="clear" w:color="auto" w:fill="auto"/>
          </w:tcPr>
          <w:p w:rsidR="00772582" w:rsidRPr="00FB5885" w:rsidRDefault="00772582" w:rsidP="00772582">
            <w:pPr>
              <w:tabs>
                <w:tab w:val="left" w:pos="318"/>
              </w:tabs>
            </w:pPr>
            <w:r w:rsidRPr="00FB5885">
              <w:t>Демонстрирует знания и навыки анализа</w:t>
            </w:r>
            <w:r w:rsidRPr="00FB5885">
              <w:rPr>
                <w:color w:val="000000"/>
              </w:rPr>
              <w:t xml:space="preserve"> и сравнения исторических событий и  явлений,</w:t>
            </w:r>
            <w:r w:rsidRPr="00FB5885">
              <w:t xml:space="preserve"> хронологии древних, </w:t>
            </w:r>
            <w:r w:rsidRPr="00FB5885">
              <w:lastRenderedPageBreak/>
              <w:t>средневековых обществ и государств Востока, Запада, в т.ч. Российского.</w:t>
            </w:r>
          </w:p>
        </w:tc>
        <w:tc>
          <w:tcPr>
            <w:tcW w:w="2150" w:type="dxa"/>
            <w:shd w:val="clear" w:color="auto" w:fill="auto"/>
          </w:tcPr>
          <w:p w:rsidR="00772582" w:rsidRPr="00FB5885" w:rsidRDefault="00772582" w:rsidP="00772582">
            <w:pPr>
              <w:tabs>
                <w:tab w:val="left" w:pos="318"/>
              </w:tabs>
              <w:rPr>
                <w:bCs/>
                <w:u w:val="single"/>
              </w:rPr>
            </w:pPr>
            <w:r w:rsidRPr="00FB5885">
              <w:rPr>
                <w:b/>
                <w:u w:val="single"/>
              </w:rPr>
              <w:lastRenderedPageBreak/>
              <w:t>УК.5.1.</w:t>
            </w:r>
          </w:p>
          <w:p w:rsidR="00772582" w:rsidRPr="00FB5885" w:rsidRDefault="00772582" w:rsidP="00772582">
            <w:pPr>
              <w:tabs>
                <w:tab w:val="left" w:pos="318"/>
              </w:tabs>
              <w:rPr>
                <w:bCs/>
              </w:rPr>
            </w:pPr>
            <w:r w:rsidRPr="00FB5885">
              <w:rPr>
                <w:bCs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</w:t>
            </w:r>
            <w:r w:rsidRPr="00FB5885">
              <w:rPr>
                <w:bCs/>
              </w:rPr>
              <w:lastRenderedPageBreak/>
              <w:t>культурных особенностях и традициях различных социальных и национальных групп</w:t>
            </w:r>
          </w:p>
          <w:p w:rsidR="00772582" w:rsidRPr="00FB5885" w:rsidRDefault="00772582" w:rsidP="00772582">
            <w:pPr>
              <w:tabs>
                <w:tab w:val="left" w:pos="318"/>
              </w:tabs>
            </w:pPr>
            <w:r w:rsidRPr="00FB5885">
              <w:rPr>
                <w:b/>
                <w:u w:val="single"/>
              </w:rPr>
              <w:t>УК.5.2.</w:t>
            </w:r>
            <w:r w:rsidRPr="00FB5885"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</w:p>
          <w:p w:rsidR="00772582" w:rsidRPr="00FB5885" w:rsidRDefault="00772582" w:rsidP="00772582">
            <w:pPr>
              <w:tabs>
                <w:tab w:val="left" w:pos="318"/>
              </w:tabs>
            </w:pPr>
            <w:r w:rsidRPr="00FB5885">
              <w:rPr>
                <w:b/>
                <w:u w:val="single"/>
              </w:rPr>
              <w:t>ОПК 4.1.</w:t>
            </w:r>
            <w:r w:rsidRPr="00FB5885"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275" w:type="dxa"/>
          </w:tcPr>
          <w:p w:rsidR="00772582" w:rsidRPr="00FB5885" w:rsidRDefault="00772582" w:rsidP="00772582">
            <w:pPr>
              <w:ind w:firstLine="17"/>
            </w:pPr>
            <w:r>
              <w:lastRenderedPageBreak/>
              <w:t>интерактивная</w:t>
            </w:r>
            <w:r w:rsidRPr="00FB5885">
              <w:t xml:space="preserve"> лекция</w:t>
            </w:r>
            <w:r>
              <w:t>,</w:t>
            </w:r>
          </w:p>
          <w:p w:rsidR="00772582" w:rsidRPr="00FB5885" w:rsidRDefault="00772582" w:rsidP="00772582">
            <w:pPr>
              <w:ind w:firstLine="17"/>
            </w:pPr>
            <w:r>
              <w:t>р</w:t>
            </w:r>
            <w:r w:rsidRPr="00FB5885">
              <w:t>абота в группах</w:t>
            </w:r>
            <w:r>
              <w:t>,</w:t>
            </w:r>
          </w:p>
          <w:p w:rsidR="00772582" w:rsidRPr="00C71FDD" w:rsidRDefault="00772582" w:rsidP="00772582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создание мультимедиа-презентаций</w:t>
            </w:r>
            <w:r>
              <w:t>,</w:t>
            </w:r>
            <w:r w:rsidRPr="00FB5885">
              <w:t xml:space="preserve"> </w:t>
            </w:r>
          </w:p>
          <w:p w:rsidR="00772582" w:rsidRPr="00FB5885" w:rsidRDefault="00772582" w:rsidP="00772582">
            <w:pPr>
              <w:ind w:firstLine="17"/>
            </w:pPr>
            <w:r>
              <w:t>д</w:t>
            </w:r>
            <w:r w:rsidRPr="00FB5885">
              <w:t>искуссия</w:t>
            </w:r>
            <w:r>
              <w:t>,</w:t>
            </w:r>
          </w:p>
          <w:p w:rsidR="00772582" w:rsidRPr="00FB5885" w:rsidRDefault="00772582" w:rsidP="00772582">
            <w:pPr>
              <w:ind w:firstLine="17"/>
            </w:pPr>
            <w:r>
              <w:t>к</w:t>
            </w:r>
            <w:r w:rsidRPr="00FB5885">
              <w:t>оммуникативные технологии</w:t>
            </w:r>
            <w:r>
              <w:t>,</w:t>
            </w:r>
          </w:p>
          <w:p w:rsidR="00772582" w:rsidRDefault="00772582" w:rsidP="00772582">
            <w:pPr>
              <w:ind w:firstLine="17"/>
            </w:pPr>
            <w:r>
              <w:lastRenderedPageBreak/>
              <w:t>тестирование,</w:t>
            </w:r>
          </w:p>
          <w:p w:rsidR="00772582" w:rsidRDefault="00772582" w:rsidP="00772582">
            <w:pPr>
              <w:ind w:firstLine="17"/>
            </w:pPr>
            <w:r>
              <w:t>метод проектов,</w:t>
            </w:r>
          </w:p>
          <w:p w:rsidR="00772582" w:rsidRPr="00C71FDD" w:rsidRDefault="00772582" w:rsidP="00772582">
            <w:pPr>
              <w:ind w:firstLine="17"/>
            </w:pPr>
            <w:r w:rsidRPr="00C71FDD">
              <w:t>выполнение кейс-заданий</w:t>
            </w:r>
          </w:p>
          <w:p w:rsidR="00772582" w:rsidRPr="00FB5885" w:rsidRDefault="00772582" w:rsidP="00772582">
            <w:pPr>
              <w:ind w:firstLine="17"/>
            </w:pPr>
          </w:p>
        </w:tc>
        <w:tc>
          <w:tcPr>
            <w:tcW w:w="2129" w:type="dxa"/>
          </w:tcPr>
          <w:p w:rsidR="00772582" w:rsidRPr="00FB5885" w:rsidRDefault="00772582" w:rsidP="00772582">
            <w:pPr>
              <w:pStyle w:val="23"/>
              <w:spacing w:after="0" w:line="240" w:lineRule="auto"/>
              <w:ind w:left="0"/>
            </w:pPr>
            <w:r>
              <w:lastRenderedPageBreak/>
              <w:t>кейс-задания,</w:t>
            </w:r>
          </w:p>
          <w:p w:rsidR="00772582" w:rsidRPr="00FB5885" w:rsidRDefault="00772582" w:rsidP="00772582">
            <w:pPr>
              <w:pStyle w:val="23"/>
              <w:spacing w:after="0" w:line="240" w:lineRule="auto"/>
              <w:ind w:left="0"/>
            </w:pPr>
            <w:r>
              <w:t>э</w:t>
            </w:r>
            <w:r w:rsidRPr="00FB5885">
              <w:t>ссе</w:t>
            </w:r>
            <w:r>
              <w:t>,</w:t>
            </w:r>
          </w:p>
          <w:p w:rsidR="00772582" w:rsidRPr="00FB5885" w:rsidRDefault="00772582" w:rsidP="00772582">
            <w:pPr>
              <w:pStyle w:val="23"/>
              <w:spacing w:after="0" w:line="240" w:lineRule="auto"/>
              <w:ind w:left="0"/>
            </w:pPr>
            <w:r>
              <w:t>тест,</w:t>
            </w:r>
          </w:p>
          <w:p w:rsidR="00772582" w:rsidRPr="00FB5885" w:rsidRDefault="00772582" w:rsidP="00772582">
            <w:pPr>
              <w:pStyle w:val="23"/>
              <w:spacing w:after="0" w:line="240" w:lineRule="auto"/>
              <w:ind w:left="0"/>
            </w:pPr>
            <w:r>
              <w:t>а</w:t>
            </w:r>
            <w:r w:rsidRPr="00FB5885">
              <w:t>нализ документа</w:t>
            </w:r>
            <w:r>
              <w:t>,</w:t>
            </w:r>
          </w:p>
          <w:p w:rsidR="00772582" w:rsidRPr="00FB5885" w:rsidRDefault="00772582" w:rsidP="00772582">
            <w:pPr>
              <w:autoSpaceDE w:val="0"/>
              <w:autoSpaceDN w:val="0"/>
              <w:adjustRightInd w:val="0"/>
            </w:pPr>
            <w:r>
              <w:t>д</w:t>
            </w:r>
            <w:r w:rsidRPr="00FB5885">
              <w:t>оклад</w:t>
            </w:r>
            <w:r>
              <w:t>,</w:t>
            </w:r>
          </w:p>
          <w:p w:rsidR="00772582" w:rsidRPr="00FB5885" w:rsidRDefault="00772582" w:rsidP="00772582">
            <w:pPr>
              <w:autoSpaceDE w:val="0"/>
              <w:autoSpaceDN w:val="0"/>
              <w:adjustRightInd w:val="0"/>
            </w:pPr>
            <w:r>
              <w:t>к</w:t>
            </w:r>
            <w:r w:rsidRPr="00FB5885">
              <w:t>онтрольная работа</w:t>
            </w:r>
            <w:r>
              <w:t>,</w:t>
            </w:r>
          </w:p>
          <w:p w:rsidR="00772582" w:rsidRPr="00FB5885" w:rsidRDefault="00772582" w:rsidP="0077258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устное сообщение,</w:t>
            </w:r>
          </w:p>
          <w:p w:rsidR="00772582" w:rsidRPr="00FB5885" w:rsidRDefault="00772582" w:rsidP="00772582">
            <w:r>
              <w:rPr>
                <w:color w:val="000000"/>
              </w:rPr>
              <w:t>курсовая работа</w:t>
            </w:r>
          </w:p>
          <w:p w:rsidR="00772582" w:rsidRPr="00FB5885" w:rsidRDefault="00772582" w:rsidP="00772582"/>
          <w:p w:rsidR="00772582" w:rsidRPr="00FB5885" w:rsidRDefault="00772582" w:rsidP="00772582"/>
          <w:p w:rsidR="00772582" w:rsidRPr="00FB5885" w:rsidRDefault="00772582" w:rsidP="00772582"/>
        </w:tc>
      </w:tr>
      <w:tr w:rsidR="00772582" w:rsidRPr="00FB5885" w:rsidTr="00772582">
        <w:tc>
          <w:tcPr>
            <w:tcW w:w="824" w:type="dxa"/>
            <w:shd w:val="clear" w:color="auto" w:fill="auto"/>
          </w:tcPr>
          <w:p w:rsidR="00772582" w:rsidRPr="00FB5885" w:rsidRDefault="00772582" w:rsidP="00772582">
            <w:pPr>
              <w:jc w:val="both"/>
              <w:rPr>
                <w:i/>
              </w:rPr>
            </w:pPr>
            <w:r w:rsidRPr="00FB5885">
              <w:rPr>
                <w:i/>
              </w:rPr>
              <w:lastRenderedPageBreak/>
              <w:t>ОР.2</w:t>
            </w:r>
          </w:p>
        </w:tc>
        <w:tc>
          <w:tcPr>
            <w:tcW w:w="2193" w:type="dxa"/>
            <w:shd w:val="clear" w:color="auto" w:fill="auto"/>
          </w:tcPr>
          <w:p w:rsidR="00772582" w:rsidRPr="00FB5885" w:rsidRDefault="00772582" w:rsidP="00772582">
            <w:pPr>
              <w:tabs>
                <w:tab w:val="left" w:pos="318"/>
              </w:tabs>
              <w:ind w:left="34"/>
            </w:pPr>
            <w:r w:rsidRPr="00FB5885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  <w:r>
              <w:rPr>
                <w:color w:val="000000"/>
              </w:rPr>
              <w:t xml:space="preserve">  и </w:t>
            </w:r>
            <w:r w:rsidRPr="00FB4562">
              <w:rPr>
                <w:color w:val="000000"/>
              </w:rPr>
              <w:t xml:space="preserve">применяет их </w:t>
            </w:r>
            <w:r w:rsidRPr="007B0256">
              <w:rPr>
                <w:color w:val="000000"/>
              </w:rPr>
              <w:t xml:space="preserve">для </w:t>
            </w:r>
            <w:r w:rsidRPr="007B0256">
              <w:rPr>
                <w:color w:val="000000"/>
              </w:rPr>
              <w:lastRenderedPageBreak/>
              <w:t>проектирования различных программ.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150" w:type="dxa"/>
            <w:shd w:val="clear" w:color="auto" w:fill="auto"/>
          </w:tcPr>
          <w:p w:rsidR="00772582" w:rsidRPr="00FB5885" w:rsidRDefault="00772582" w:rsidP="00772582">
            <w:r w:rsidRPr="00FB5885">
              <w:rPr>
                <w:b/>
                <w:u w:val="single"/>
              </w:rPr>
              <w:lastRenderedPageBreak/>
              <w:t>УК.1.2.</w:t>
            </w:r>
            <w:r w:rsidRPr="00FB5885"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772582" w:rsidRDefault="00772582" w:rsidP="00772582">
            <w:pPr>
              <w:tabs>
                <w:tab w:val="left" w:pos="318"/>
              </w:tabs>
              <w:ind w:left="34"/>
            </w:pPr>
            <w:r w:rsidRPr="00FB5885">
              <w:rPr>
                <w:b/>
                <w:u w:val="single"/>
              </w:rPr>
              <w:t>УК.1.3.</w:t>
            </w:r>
            <w:r w:rsidRPr="00FB5885">
              <w:t xml:space="preserve"> </w:t>
            </w:r>
            <w:r>
              <w:t>Д</w:t>
            </w:r>
            <w:r w:rsidRPr="00FB5885">
              <w:t xml:space="preserve">емонстрирует умение </w:t>
            </w:r>
            <w:r w:rsidRPr="00FB5885">
              <w:lastRenderedPageBreak/>
              <w:t>рассматривать различные точки зрения на поставленную задачу в рамках научного мировоззрения</w:t>
            </w:r>
          </w:p>
          <w:p w:rsidR="00772582" w:rsidRPr="0034073F" w:rsidRDefault="00772582" w:rsidP="00772582">
            <w:pPr>
              <w:tabs>
                <w:tab w:val="left" w:pos="318"/>
              </w:tabs>
              <w:ind w:left="34"/>
            </w:pPr>
            <w:r w:rsidRPr="0034073F">
              <w:rPr>
                <w:b/>
                <w:u w:val="single"/>
              </w:rPr>
              <w:t>УК. 2.1.</w:t>
            </w:r>
            <w:r w:rsidRPr="0034073F">
              <w:t>Проводит декомпозицию поставленной цели проекта в задачах</w:t>
            </w:r>
          </w:p>
          <w:p w:rsidR="00772582" w:rsidRPr="00FB5885" w:rsidRDefault="00772582" w:rsidP="00772582">
            <w:pPr>
              <w:tabs>
                <w:tab w:val="left" w:pos="318"/>
              </w:tabs>
              <w:ind w:left="34"/>
            </w:pPr>
            <w:r w:rsidRPr="0034073F">
              <w:rPr>
                <w:b/>
                <w:u w:val="single"/>
              </w:rPr>
              <w:t>УК 2.4.</w:t>
            </w:r>
            <w:r w:rsidRPr="0034073F">
              <w:t xml:space="preserve"> </w:t>
            </w:r>
            <w:r>
              <w:t>О</w:t>
            </w:r>
            <w:r w:rsidRPr="0034073F">
              <w:t>существляет поиск необходимой информации для достижения задач проекта</w:t>
            </w:r>
          </w:p>
        </w:tc>
        <w:tc>
          <w:tcPr>
            <w:tcW w:w="2275" w:type="dxa"/>
          </w:tcPr>
          <w:p w:rsidR="00772582" w:rsidRDefault="00772582" w:rsidP="00772582">
            <w:r>
              <w:lastRenderedPageBreak/>
              <w:t>г</w:t>
            </w:r>
            <w:r w:rsidRPr="00FB5885">
              <w:t>ерменевтический анализ текста</w:t>
            </w:r>
            <w:r>
              <w:t>,</w:t>
            </w:r>
          </w:p>
          <w:p w:rsidR="00772582" w:rsidRPr="00FB5885" w:rsidRDefault="00772582" w:rsidP="00772582">
            <w:r>
              <w:t>п</w:t>
            </w:r>
            <w:r w:rsidRPr="00FB5885">
              <w:t>роблемная лекция</w:t>
            </w:r>
            <w:r>
              <w:t>,</w:t>
            </w:r>
          </w:p>
          <w:p w:rsidR="00772582" w:rsidRPr="00FB5885" w:rsidRDefault="00772582" w:rsidP="00772582">
            <w:r>
              <w:t>р</w:t>
            </w:r>
            <w:r w:rsidRPr="00FB5885">
              <w:t>абота в группах</w:t>
            </w:r>
            <w:r>
              <w:t>,</w:t>
            </w:r>
          </w:p>
          <w:p w:rsidR="00772582" w:rsidRPr="00FB5885" w:rsidRDefault="00772582" w:rsidP="00772582">
            <w:pPr>
              <w:ind w:firstLine="17"/>
            </w:pPr>
            <w:r>
              <w:t>к</w:t>
            </w:r>
            <w:r w:rsidRPr="00FB5885">
              <w:t>оммуникативные технологии</w:t>
            </w:r>
          </w:p>
          <w:p w:rsidR="00772582" w:rsidRPr="00FB5885" w:rsidRDefault="00772582" w:rsidP="00772582"/>
        </w:tc>
        <w:tc>
          <w:tcPr>
            <w:tcW w:w="2129" w:type="dxa"/>
          </w:tcPr>
          <w:p w:rsidR="00772582" w:rsidRPr="00FB5885" w:rsidRDefault="00772582" w:rsidP="00772582">
            <w:pPr>
              <w:autoSpaceDE w:val="0"/>
              <w:autoSpaceDN w:val="0"/>
              <w:adjustRightInd w:val="0"/>
            </w:pPr>
            <w:r>
              <w:t>г</w:t>
            </w:r>
            <w:r w:rsidRPr="00FB5885">
              <w:t>ерменевтический анализ текста</w:t>
            </w:r>
            <w:r>
              <w:t>,</w:t>
            </w:r>
          </w:p>
          <w:p w:rsidR="00772582" w:rsidRPr="00FB5885" w:rsidRDefault="00772582" w:rsidP="0077258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Pr="00FB5885">
              <w:rPr>
                <w:color w:val="000000"/>
              </w:rPr>
              <w:t>ссе</w:t>
            </w:r>
            <w:r>
              <w:rPr>
                <w:color w:val="000000"/>
              </w:rPr>
              <w:t>,</w:t>
            </w:r>
          </w:p>
          <w:p w:rsidR="00772582" w:rsidRDefault="00772582" w:rsidP="00772582">
            <w:pPr>
              <w:ind w:firstLine="17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FB5885">
              <w:rPr>
                <w:color w:val="000000"/>
              </w:rPr>
              <w:t>еферат</w:t>
            </w:r>
            <w:r>
              <w:rPr>
                <w:color w:val="000000"/>
              </w:rPr>
              <w:t>,</w:t>
            </w:r>
          </w:p>
          <w:p w:rsidR="00772582" w:rsidRPr="00FB5885" w:rsidRDefault="00772582" w:rsidP="00772582">
            <w:pPr>
              <w:ind w:firstLine="17"/>
            </w:pPr>
            <w:r>
              <w:rPr>
                <w:color w:val="000000"/>
              </w:rPr>
              <w:t>курсовая работа</w:t>
            </w:r>
          </w:p>
        </w:tc>
      </w:tr>
    </w:tbl>
    <w:p w:rsidR="00772582" w:rsidRDefault="00772582" w:rsidP="000130AB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:rsidR="000130AB" w:rsidRDefault="000130AB" w:rsidP="000130AB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D2299B">
        <w:rPr>
          <w:b/>
          <w:spacing w:val="-8"/>
        </w:rPr>
        <w:t xml:space="preserve">2.3. </w:t>
      </w:r>
      <w:r w:rsidRPr="00D2299B">
        <w:rPr>
          <w:b/>
        </w:rPr>
        <w:t>Руководитель и преподаватели модуля</w:t>
      </w:r>
    </w:p>
    <w:p w:rsidR="00772582" w:rsidRPr="0011380D" w:rsidRDefault="00772582" w:rsidP="00772582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 w:rsidRPr="00FB5885">
        <w:rPr>
          <w:rFonts w:ascii="Times New Roman" w:hAnsi="Times New Roman"/>
          <w:sz w:val="24"/>
        </w:rPr>
        <w:t xml:space="preserve">Чугунова Т.Г.,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</w:t>
      </w:r>
      <w:r>
        <w:rPr>
          <w:rFonts w:ascii="Times New Roman" w:hAnsi="Times New Roman"/>
          <w:sz w:val="24"/>
        </w:rPr>
        <w:t xml:space="preserve"> кафедры</w:t>
      </w:r>
      <w:r w:rsidRPr="0011380D">
        <w:rPr>
          <w:rFonts w:ascii="Times New Roman" w:hAnsi="Times New Roman"/>
          <w:sz w:val="24"/>
        </w:rPr>
        <w:t xml:space="preserve">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772582" w:rsidRDefault="00772582" w:rsidP="00772582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:rsidR="00772582" w:rsidRDefault="00772582" w:rsidP="00772582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Софронова Л.</w:t>
      </w:r>
      <w:r w:rsidRPr="0011380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11380D">
        <w:rPr>
          <w:rFonts w:ascii="Times New Roman" w:hAnsi="Times New Roman"/>
          <w:sz w:val="24"/>
          <w:szCs w:val="24"/>
        </w:rPr>
        <w:t>, д</w:t>
      </w:r>
      <w:r>
        <w:rPr>
          <w:rFonts w:ascii="Times New Roman" w:hAnsi="Times New Roman"/>
          <w:sz w:val="24"/>
          <w:szCs w:val="24"/>
        </w:rPr>
        <w:t>окт</w:t>
      </w:r>
      <w:r w:rsidRPr="00113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80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ст</w:t>
      </w:r>
      <w:r w:rsidRPr="001138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380D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аук</w:t>
      </w:r>
      <w:r w:rsidRPr="0011380D">
        <w:rPr>
          <w:rFonts w:ascii="Times New Roman" w:hAnsi="Times New Roman"/>
          <w:sz w:val="24"/>
          <w:szCs w:val="24"/>
        </w:rPr>
        <w:t>, профессор</w:t>
      </w:r>
      <w:r w:rsidRPr="0011380D">
        <w:rPr>
          <w:rFonts w:ascii="Times New Roman" w:hAnsi="Times New Roman"/>
          <w:sz w:val="24"/>
        </w:rPr>
        <w:t xml:space="preserve">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;</w:t>
      </w:r>
    </w:p>
    <w:p w:rsidR="00772582" w:rsidRPr="0011380D" w:rsidRDefault="00772582" w:rsidP="00772582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FB5885">
        <w:rPr>
          <w:rFonts w:ascii="Times New Roman" w:hAnsi="Times New Roman"/>
          <w:sz w:val="24"/>
        </w:rPr>
        <w:t xml:space="preserve">Чугунова Т.Г.,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</w:t>
      </w:r>
      <w:r>
        <w:rPr>
          <w:rFonts w:ascii="Times New Roman" w:hAnsi="Times New Roman"/>
          <w:sz w:val="24"/>
        </w:rPr>
        <w:t xml:space="preserve"> кафедры</w:t>
      </w:r>
      <w:r w:rsidRPr="0011380D">
        <w:rPr>
          <w:rFonts w:ascii="Times New Roman" w:hAnsi="Times New Roman"/>
          <w:sz w:val="24"/>
        </w:rPr>
        <w:t xml:space="preserve">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772582" w:rsidRPr="0011380D" w:rsidRDefault="00772582" w:rsidP="00772582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Шиженский Р.В. </w:t>
      </w:r>
      <w:r w:rsidRPr="0011380D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ст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</w:t>
      </w:r>
      <w:r>
        <w:rPr>
          <w:rFonts w:ascii="Times New Roman" w:hAnsi="Times New Roman"/>
          <w:sz w:val="24"/>
        </w:rPr>
        <w:t>, зав. кафедрой</w:t>
      </w:r>
      <w:r w:rsidRPr="0011380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истории России и вспомогательных исторических дисциплин </w:t>
      </w:r>
      <w:r w:rsidRPr="0011380D">
        <w:rPr>
          <w:rFonts w:ascii="Times New Roman" w:hAnsi="Times New Roman"/>
          <w:sz w:val="24"/>
        </w:rPr>
        <w:t>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B550DE">
        <w:rPr>
          <w:b/>
        </w:rPr>
        <w:t>2.4. Статус образовательного модуля</w:t>
      </w:r>
    </w:p>
    <w:p w:rsidR="0022758D" w:rsidRPr="00E107F6" w:rsidRDefault="0022758D" w:rsidP="0022758D">
      <w:pPr>
        <w:shd w:val="clear" w:color="auto" w:fill="FFFFFF"/>
        <w:ind w:firstLine="709"/>
        <w:jc w:val="both"/>
      </w:pPr>
      <w:r w:rsidRPr="00E107F6">
        <w:t xml:space="preserve">Модуль «История древних и средневековых цивилизаций» опирается на знания, полученные </w:t>
      </w:r>
      <w:r w:rsidRPr="00A014ED">
        <w:t>студентами на 1-2 курсах</w:t>
      </w:r>
      <w:r w:rsidRPr="00E107F6">
        <w:t xml:space="preserve"> при изучении модуля «Мировой исторический процесс и археология» и является предшествующим для изучения следующих модулей: «Мировой исторический процесс в Новое время», «Мировой исторический процесс в Новейшее время», «Материальная и духовная ку</w:t>
      </w:r>
      <w:r>
        <w:t xml:space="preserve">льтура стран Запада и Востока», </w:t>
      </w:r>
      <w:r w:rsidRPr="00A014ED">
        <w:t>изучаемых на 3-5 курсах бакалавриата</w:t>
      </w:r>
      <w:r>
        <w:t xml:space="preserve"> направления подготовки </w:t>
      </w:r>
      <w:r w:rsidRPr="00E107F6">
        <w:t>Педагогическое образован</w:t>
      </w:r>
      <w:r>
        <w:t>ие</w:t>
      </w:r>
      <w:r w:rsidRPr="00E107F6">
        <w:t xml:space="preserve">, </w:t>
      </w:r>
      <w:r>
        <w:t>профиля</w:t>
      </w:r>
      <w:r w:rsidRPr="006D451B">
        <w:t>: «Исто</w:t>
      </w:r>
      <w:r>
        <w:t>рия».</w:t>
      </w: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B550DE">
        <w:rPr>
          <w:b/>
        </w:rPr>
        <w:t>2.5. Трудоемкость модуля</w:t>
      </w:r>
    </w:p>
    <w:p w:rsidR="000130AB" w:rsidRPr="00B550DE" w:rsidRDefault="000130AB" w:rsidP="000130AB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241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  <w:gridCol w:w="468"/>
      </w:tblGrid>
      <w:tr w:rsidR="000130AB" w:rsidRPr="00B550DE" w:rsidTr="00014CE0">
        <w:trPr>
          <w:gridAfter w:val="1"/>
          <w:wAfter w:w="468" w:type="dxa"/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 w:rsidP="00014CE0">
            <w:pPr>
              <w:shd w:val="clear" w:color="auto" w:fill="FFFFFF"/>
              <w:jc w:val="center"/>
              <w:rPr>
                <w:b/>
              </w:rPr>
            </w:pPr>
            <w:r w:rsidRPr="00B550DE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 w:rsidP="00014CE0">
            <w:pPr>
              <w:shd w:val="clear" w:color="auto" w:fill="FFFFFF"/>
              <w:jc w:val="center"/>
              <w:rPr>
                <w:b/>
              </w:rPr>
            </w:pPr>
            <w:r w:rsidRPr="00B550DE">
              <w:rPr>
                <w:b/>
              </w:rPr>
              <w:t>Час./з.е.</w:t>
            </w:r>
          </w:p>
        </w:tc>
      </w:tr>
      <w:tr w:rsidR="000130AB" w:rsidRPr="0080324B" w:rsidTr="00014CE0">
        <w:trPr>
          <w:gridAfter w:val="1"/>
          <w:wAfter w:w="468" w:type="dxa"/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 w:rsidP="00014CE0">
            <w:pPr>
              <w:shd w:val="clear" w:color="auto" w:fill="FFFFFF"/>
              <w:jc w:val="both"/>
            </w:pPr>
            <w:r w:rsidRPr="00B550DE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80324B" w:rsidRDefault="00D04F66" w:rsidP="00014CE0">
            <w:pPr>
              <w:shd w:val="clear" w:color="auto" w:fill="FFFFFF"/>
              <w:jc w:val="center"/>
            </w:pPr>
            <w:r w:rsidRPr="0080324B">
              <w:t>432/12</w:t>
            </w:r>
          </w:p>
        </w:tc>
      </w:tr>
      <w:tr w:rsidR="000130AB" w:rsidRPr="0080324B" w:rsidTr="00014CE0">
        <w:trPr>
          <w:gridAfter w:val="1"/>
          <w:wAfter w:w="468" w:type="dxa"/>
          <w:trHeight w:hRule="exact" w:val="5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 w:rsidP="00014CE0">
            <w:pPr>
              <w:shd w:val="clear" w:color="auto" w:fill="FFFFFF"/>
              <w:jc w:val="both"/>
            </w:pPr>
            <w:r w:rsidRPr="00B550DE"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80324B" w:rsidRDefault="0080324B" w:rsidP="00014CE0">
            <w:pPr>
              <w:shd w:val="clear" w:color="auto" w:fill="FFFFFF"/>
              <w:jc w:val="center"/>
            </w:pPr>
            <w:r w:rsidRPr="0080324B">
              <w:t>70/</w:t>
            </w:r>
            <w:r w:rsidR="00C54F55">
              <w:t>1,9</w:t>
            </w:r>
          </w:p>
        </w:tc>
      </w:tr>
      <w:tr w:rsidR="000130AB" w:rsidRPr="0080324B" w:rsidTr="00014CE0">
        <w:trPr>
          <w:gridAfter w:val="1"/>
          <w:wAfter w:w="468" w:type="dxa"/>
          <w:trHeight w:hRule="exact" w:val="40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0130AB" w:rsidP="00014CE0">
            <w:pPr>
              <w:shd w:val="clear" w:color="auto" w:fill="FFFFFF"/>
              <w:jc w:val="both"/>
            </w:pPr>
            <w:r w:rsidRPr="00B550DE"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80324B" w:rsidRDefault="0080324B" w:rsidP="00014CE0">
            <w:pPr>
              <w:shd w:val="clear" w:color="auto" w:fill="FFFFFF"/>
              <w:jc w:val="center"/>
            </w:pPr>
            <w:r w:rsidRPr="0080324B">
              <w:t>340</w:t>
            </w:r>
            <w:r w:rsidR="00C54F55">
              <w:t>/9,5</w:t>
            </w:r>
          </w:p>
          <w:p w:rsidR="005B75BA" w:rsidRPr="0080324B" w:rsidRDefault="005B75BA" w:rsidP="00014CE0">
            <w:pPr>
              <w:shd w:val="clear" w:color="auto" w:fill="FFFFFF"/>
              <w:jc w:val="center"/>
            </w:pPr>
          </w:p>
        </w:tc>
      </w:tr>
      <w:tr w:rsidR="005B75BA" w:rsidRPr="0080324B" w:rsidTr="00014CE0">
        <w:trPr>
          <w:gridAfter w:val="1"/>
          <w:wAfter w:w="468" w:type="dxa"/>
          <w:trHeight w:hRule="exact" w:val="431"/>
        </w:trPr>
        <w:tc>
          <w:tcPr>
            <w:tcW w:w="74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5BA" w:rsidRPr="00B550DE" w:rsidRDefault="005B75BA" w:rsidP="00014CE0">
            <w:pPr>
              <w:shd w:val="clear" w:color="auto" w:fill="FFFFFF"/>
              <w:jc w:val="both"/>
            </w:pPr>
            <w:r>
              <w:t>в.т.ч. контроль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5BA" w:rsidRPr="0080324B" w:rsidRDefault="0080324B" w:rsidP="00014CE0">
            <w:pPr>
              <w:shd w:val="clear" w:color="auto" w:fill="FFFFFF"/>
              <w:jc w:val="center"/>
            </w:pPr>
            <w:r w:rsidRPr="0080324B">
              <w:t>22</w:t>
            </w:r>
            <w:r w:rsidR="00C54F55">
              <w:t>/0,6</w:t>
            </w:r>
          </w:p>
        </w:tc>
      </w:tr>
      <w:tr w:rsidR="000130AB" w:rsidRPr="0080324B" w:rsidTr="00014CE0">
        <w:trPr>
          <w:gridAfter w:val="1"/>
          <w:wAfter w:w="468" w:type="dxa"/>
          <w:trHeight w:hRule="exact" w:val="583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B550DE" w:rsidRDefault="0018399D" w:rsidP="00014CE0">
            <w:pPr>
              <w:shd w:val="clear" w:color="auto" w:fill="FFFFFF"/>
              <w:jc w:val="both"/>
            </w:pPr>
            <w:r>
              <w:t>И</w:t>
            </w:r>
            <w:r w:rsidR="000130AB" w:rsidRPr="00B550DE">
              <w:t>тоговая 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130AB" w:rsidRPr="0080324B" w:rsidRDefault="0080324B" w:rsidP="00014CE0">
            <w:pPr>
              <w:shd w:val="clear" w:color="auto" w:fill="FFFFFF"/>
              <w:jc w:val="center"/>
            </w:pPr>
            <w:r w:rsidRPr="0080324B">
              <w:t>экзамен</w:t>
            </w:r>
          </w:p>
        </w:tc>
      </w:tr>
      <w:tr w:rsidR="00014CE0" w:rsidTr="00014CE0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185" w:type="dxa"/>
            <w:gridSpan w:val="3"/>
          </w:tcPr>
          <w:p w:rsidR="00014CE0" w:rsidRDefault="00014CE0" w:rsidP="00014CE0"/>
        </w:tc>
      </w:tr>
    </w:tbl>
    <w:p w:rsidR="000130AB" w:rsidRPr="00B550DE" w:rsidRDefault="000130AB" w:rsidP="000130AB">
      <w:pPr>
        <w:sectPr w:rsidR="000130AB" w:rsidRPr="00B550DE">
          <w:pgSz w:w="11906" w:h="16838"/>
          <w:pgMar w:top="1134" w:right="851" w:bottom="1134" w:left="1418" w:header="709" w:footer="709" w:gutter="0"/>
          <w:cols w:space="720"/>
        </w:sectPr>
      </w:pPr>
    </w:p>
    <w:p w:rsidR="000A7253" w:rsidRPr="000A7253" w:rsidRDefault="000A7253" w:rsidP="000A7253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0A7253">
        <w:rPr>
          <w:b/>
          <w:caps/>
        </w:rPr>
        <w:lastRenderedPageBreak/>
        <w:t>3. Структура модуля</w:t>
      </w:r>
    </w:p>
    <w:p w:rsidR="000A7253" w:rsidRPr="000A7253" w:rsidRDefault="000A7253" w:rsidP="000A7253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0A7253" w:rsidRPr="000A7253" w:rsidRDefault="000A7253" w:rsidP="000A7253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0A7253">
        <w:rPr>
          <w:b/>
          <w:caps/>
        </w:rPr>
        <w:t>«История древних и средневековых цивилизаций»</w:t>
      </w:r>
    </w:p>
    <w:p w:rsidR="000A7253" w:rsidRPr="000A7253" w:rsidRDefault="000A7253" w:rsidP="000A7253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A7253" w:rsidRPr="000A7253" w:rsidTr="007C6CB8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0A7253"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0A7253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0A7253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0A7253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0A7253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A7253" w:rsidRPr="002A418D" w:rsidRDefault="000A7253" w:rsidP="000A7253">
            <w:pPr>
              <w:tabs>
                <w:tab w:val="left" w:pos="814"/>
              </w:tabs>
              <w:jc w:val="center"/>
            </w:pPr>
            <w:r w:rsidRPr="002A418D">
              <w:t xml:space="preserve">Образовательные результаты </w:t>
            </w:r>
          </w:p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2A418D">
              <w:t>(код ОР)</w:t>
            </w:r>
          </w:p>
        </w:tc>
      </w:tr>
      <w:tr w:rsidR="000A7253" w:rsidRPr="000A7253" w:rsidTr="007C6CB8">
        <w:tc>
          <w:tcPr>
            <w:tcW w:w="818" w:type="dxa"/>
            <w:vMerge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0A7253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0A7253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0A7253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A7253" w:rsidRPr="000A7253" w:rsidRDefault="000A7253" w:rsidP="007C6CB8">
            <w:pPr>
              <w:tabs>
                <w:tab w:val="left" w:pos="814"/>
              </w:tabs>
            </w:pPr>
            <w:r w:rsidRPr="000A7253">
              <w:t>Аттестация</w:t>
            </w:r>
            <w:r w:rsidR="007C6CB8">
              <w:rPr>
                <w:lang w:val="en-US"/>
              </w:rPr>
              <w:t>/</w:t>
            </w:r>
            <w:r w:rsidR="007C6CB8">
              <w:t>Контроль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A7253" w:rsidRPr="000A7253" w:rsidTr="007C6CB8">
        <w:tc>
          <w:tcPr>
            <w:tcW w:w="818" w:type="dxa"/>
            <w:vMerge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A7253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0A7253">
              <w:t xml:space="preserve">Контактная СР (в т.ч. </w:t>
            </w:r>
          </w:p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0A7253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A7253" w:rsidRPr="000A7253" w:rsidRDefault="000A7253" w:rsidP="000A7253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A7253" w:rsidRPr="000A7253" w:rsidTr="007C6CB8">
        <w:tc>
          <w:tcPr>
            <w:tcW w:w="14786" w:type="dxa"/>
            <w:gridSpan w:val="10"/>
            <w:shd w:val="clear" w:color="auto" w:fill="auto"/>
            <w:vAlign w:val="center"/>
          </w:tcPr>
          <w:p w:rsidR="000A7253" w:rsidRPr="000A7253" w:rsidRDefault="000A7253" w:rsidP="000A7253">
            <w:pPr>
              <w:numPr>
                <w:ilvl w:val="0"/>
                <w:numId w:val="7"/>
              </w:numPr>
              <w:tabs>
                <w:tab w:val="left" w:pos="600"/>
              </w:tabs>
              <w:rPr>
                <w:caps/>
              </w:rPr>
            </w:pPr>
            <w:r w:rsidRPr="000A7253">
              <w:rPr>
                <w:caps/>
              </w:rPr>
              <w:t>Дисциплины, обязательные для изучения</w:t>
            </w:r>
          </w:p>
        </w:tc>
      </w:tr>
      <w:tr w:rsidR="000A7253" w:rsidRPr="000A7253" w:rsidTr="007C6CB8">
        <w:tc>
          <w:tcPr>
            <w:tcW w:w="818" w:type="dxa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A7253">
              <w:rPr>
                <w:caps/>
              </w:rPr>
              <w:t>К.М.08.01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253" w:rsidRPr="000A7253" w:rsidRDefault="000A7253" w:rsidP="000A7253">
            <w:pPr>
              <w:textAlignment w:val="baseline"/>
            </w:pPr>
            <w:r w:rsidRPr="000A7253">
              <w:t>Цивилизации Древнего мира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253" w:rsidRPr="000A7253" w:rsidRDefault="007C6CB8" w:rsidP="000A7253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253" w:rsidRPr="000A7253" w:rsidRDefault="00F447E0" w:rsidP="000A7253">
            <w:pPr>
              <w:tabs>
                <w:tab w:val="left" w:pos="814"/>
              </w:tabs>
              <w:jc w:val="center"/>
            </w:pPr>
            <w: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253" w:rsidRPr="000A7253" w:rsidRDefault="00F447E0" w:rsidP="000A7253">
            <w:pPr>
              <w:tabs>
                <w:tab w:val="left" w:pos="814"/>
              </w:tabs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253" w:rsidRPr="000A7253" w:rsidRDefault="00F447E0" w:rsidP="00F447E0">
            <w:pPr>
              <w:tabs>
                <w:tab w:val="left" w:pos="814"/>
              </w:tabs>
              <w:jc w:val="center"/>
            </w:pPr>
            <w:r>
              <w:t>117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253" w:rsidRPr="000A7253" w:rsidRDefault="00F447E0" w:rsidP="000A7253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9</w:t>
            </w:r>
            <w:r w:rsidR="006D5000">
              <w:t>/</w:t>
            </w:r>
            <w:r w:rsidR="007C6CB8">
              <w:t xml:space="preserve"> ЭКЗ</w:t>
            </w:r>
            <w:r w:rsidR="000A7253" w:rsidRPr="000A7253">
              <w:t xml:space="preserve">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253" w:rsidRPr="000A7253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253" w:rsidRPr="000A7253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253" w:rsidRPr="000A7253" w:rsidRDefault="002A418D" w:rsidP="000A7253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ОР.1., ОР.2.</w:t>
            </w:r>
          </w:p>
        </w:tc>
      </w:tr>
      <w:tr w:rsidR="000A7253" w:rsidRPr="000A7253" w:rsidTr="007C6CB8">
        <w:tc>
          <w:tcPr>
            <w:tcW w:w="818" w:type="dxa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A7253">
              <w:rPr>
                <w:caps/>
              </w:rPr>
              <w:t>К.М.08.02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253" w:rsidRPr="000A7253" w:rsidRDefault="000A7253" w:rsidP="000A7253">
            <w:pPr>
              <w:textAlignment w:val="baseline"/>
            </w:pPr>
            <w:r w:rsidRPr="000A7253">
              <w:t>Средневековые цивилизации Запада и Востока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253" w:rsidRPr="000A7253" w:rsidRDefault="007C6CB8" w:rsidP="000A7253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253" w:rsidRPr="000A7253" w:rsidRDefault="00F447E0" w:rsidP="000A7253">
            <w:pPr>
              <w:tabs>
                <w:tab w:val="left" w:pos="814"/>
              </w:tabs>
              <w:jc w:val="center"/>
            </w:pPr>
            <w: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253" w:rsidRPr="000A7253" w:rsidRDefault="00F447E0" w:rsidP="000A7253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253" w:rsidRPr="000A7253" w:rsidRDefault="00F447E0" w:rsidP="00F447E0">
            <w:pPr>
              <w:tabs>
                <w:tab w:val="left" w:pos="814"/>
              </w:tabs>
              <w:jc w:val="center"/>
            </w:pPr>
            <w:r>
              <w:t>111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CB8" w:rsidRDefault="00F447E0" w:rsidP="000A7253">
            <w:pPr>
              <w:tabs>
                <w:tab w:val="left" w:pos="814"/>
              </w:tabs>
              <w:jc w:val="center"/>
            </w:pPr>
            <w:r>
              <w:t>9</w:t>
            </w:r>
            <w:r w:rsidR="006D5000">
              <w:t>/</w:t>
            </w:r>
          </w:p>
          <w:p w:rsidR="000A7253" w:rsidRPr="000A7253" w:rsidRDefault="007C6CB8" w:rsidP="007C6CB8">
            <w:pPr>
              <w:tabs>
                <w:tab w:val="left" w:pos="814"/>
              </w:tabs>
              <w:jc w:val="center"/>
            </w:pPr>
            <w: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7253" w:rsidRPr="000A7253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253" w:rsidRPr="000A7253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253" w:rsidRPr="000A7253" w:rsidRDefault="002A418D" w:rsidP="000A7253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ОР.1., ОР.2.</w:t>
            </w:r>
          </w:p>
        </w:tc>
      </w:tr>
      <w:tr w:rsidR="000A7253" w:rsidRPr="000A7253" w:rsidTr="007C6CB8">
        <w:tc>
          <w:tcPr>
            <w:tcW w:w="818" w:type="dxa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A7253">
              <w:rPr>
                <w:caps/>
              </w:rPr>
              <w:t>К.М.08.03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0A7253" w:rsidRPr="000A7253" w:rsidRDefault="000A7253" w:rsidP="000A7253">
            <w:pPr>
              <w:textAlignment w:val="baseline"/>
            </w:pPr>
            <w:r w:rsidRPr="000A7253">
              <w:t>История России до середины XIX века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253" w:rsidRPr="000A7253" w:rsidRDefault="007C6CB8" w:rsidP="000A7253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A7253" w:rsidRPr="000A7253" w:rsidRDefault="00F447E0" w:rsidP="000A7253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7253" w:rsidRPr="000A7253" w:rsidRDefault="00F447E0" w:rsidP="000A7253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7253" w:rsidRPr="000A7253" w:rsidRDefault="00F447E0" w:rsidP="00F447E0">
            <w:pPr>
              <w:tabs>
                <w:tab w:val="left" w:pos="814"/>
              </w:tabs>
              <w:jc w:val="center"/>
            </w:pPr>
            <w:r>
              <w:t>112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CB8" w:rsidRDefault="007C6CB8" w:rsidP="000A7253">
            <w:pPr>
              <w:tabs>
                <w:tab w:val="left" w:pos="814"/>
              </w:tabs>
              <w:jc w:val="center"/>
            </w:pPr>
            <w:r>
              <w:t>4</w:t>
            </w:r>
            <w:r w:rsidR="006D5000">
              <w:t>/</w:t>
            </w:r>
          </w:p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  <w:r w:rsidRPr="000A7253">
              <w:t xml:space="preserve">ЗАЧ. С ОЦ., </w:t>
            </w:r>
            <w:r w:rsidR="007C6CB8">
              <w:t>КР.</w:t>
            </w:r>
          </w:p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A7253" w:rsidRPr="000A7253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A7253" w:rsidRPr="000A7253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A7253" w:rsidRPr="000A7253" w:rsidRDefault="002A418D" w:rsidP="000A7253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ОР 1.</w:t>
            </w:r>
          </w:p>
        </w:tc>
      </w:tr>
      <w:tr w:rsidR="000A7253" w:rsidRPr="000A7253" w:rsidTr="007C6CB8">
        <w:tc>
          <w:tcPr>
            <w:tcW w:w="14786" w:type="dxa"/>
            <w:gridSpan w:val="10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A7253">
              <w:rPr>
                <w:caps/>
              </w:rPr>
              <w:t xml:space="preserve">2. Дисциплины по выбору </w:t>
            </w:r>
          </w:p>
        </w:tc>
      </w:tr>
      <w:tr w:rsidR="000A7253" w:rsidRPr="000A7253" w:rsidTr="007C6CB8">
        <w:tc>
          <w:tcPr>
            <w:tcW w:w="818" w:type="dxa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0A7253" w:rsidRPr="000A7253" w:rsidRDefault="000A7253" w:rsidP="000A7253">
            <w:pPr>
              <w:textAlignment w:val="baseline"/>
            </w:pPr>
            <w:r w:rsidRPr="000A7253"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A7253" w:rsidRPr="000A7253" w:rsidRDefault="000A7253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0A7253" w:rsidRPr="000A7253" w:rsidRDefault="000A7253" w:rsidP="000A7253">
            <w:pPr>
              <w:jc w:val="both"/>
              <w:rPr>
                <w:bCs/>
              </w:rPr>
            </w:pPr>
          </w:p>
        </w:tc>
      </w:tr>
      <w:tr w:rsidR="007C6CB8" w:rsidRPr="000A7253" w:rsidTr="007C20E3">
        <w:tc>
          <w:tcPr>
            <w:tcW w:w="14786" w:type="dxa"/>
            <w:gridSpan w:val="10"/>
            <w:shd w:val="clear" w:color="auto" w:fill="auto"/>
            <w:vAlign w:val="center"/>
          </w:tcPr>
          <w:p w:rsidR="007C6CB8" w:rsidRPr="000A7253" w:rsidRDefault="007C6CB8" w:rsidP="000A7253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3. ПРАКТИКИ</w:t>
            </w:r>
          </w:p>
        </w:tc>
      </w:tr>
      <w:tr w:rsidR="007C6CB8" w:rsidRPr="000A7253" w:rsidTr="007C6CB8">
        <w:tc>
          <w:tcPr>
            <w:tcW w:w="818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7C6CB8" w:rsidRPr="000A7253" w:rsidRDefault="007C6CB8" w:rsidP="000A7253">
            <w:pPr>
              <w:textAlignment w:val="baseline"/>
            </w:pPr>
            <w:r>
              <w:t>нет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7C6CB8" w:rsidRPr="000A7253" w:rsidRDefault="007C6CB8" w:rsidP="000A7253">
            <w:pPr>
              <w:jc w:val="both"/>
              <w:rPr>
                <w:bCs/>
              </w:rPr>
            </w:pPr>
          </w:p>
        </w:tc>
      </w:tr>
      <w:tr w:rsidR="007C6CB8" w:rsidRPr="000A7253" w:rsidTr="007C20E3">
        <w:tc>
          <w:tcPr>
            <w:tcW w:w="14786" w:type="dxa"/>
            <w:gridSpan w:val="10"/>
            <w:shd w:val="clear" w:color="auto" w:fill="auto"/>
            <w:vAlign w:val="center"/>
          </w:tcPr>
          <w:p w:rsidR="007C6CB8" w:rsidRPr="000A7253" w:rsidRDefault="007C6CB8" w:rsidP="000A7253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4.АТТЕСТАЦИЯ </w:t>
            </w:r>
          </w:p>
        </w:tc>
      </w:tr>
      <w:tr w:rsidR="007C6CB8" w:rsidRPr="000A7253" w:rsidTr="007C6CB8">
        <w:tc>
          <w:tcPr>
            <w:tcW w:w="818" w:type="dxa"/>
            <w:shd w:val="clear" w:color="auto" w:fill="auto"/>
            <w:vAlign w:val="center"/>
          </w:tcPr>
          <w:p w:rsidR="007C6CB8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A7253">
              <w:rPr>
                <w:caps/>
              </w:rPr>
              <w:t>К.М.08.03</w:t>
            </w:r>
          </w:p>
          <w:p w:rsidR="007C6CB8" w:rsidRPr="000A7253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7C6CB8" w:rsidRPr="000A7253" w:rsidRDefault="007C6CB8" w:rsidP="000A7253">
            <w:pPr>
              <w:textAlignment w:val="baseline"/>
            </w:pPr>
            <w:r>
              <w:t>Экзамены по модулю «История древних и средневековых цивилизаций»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6CB8" w:rsidRPr="000A7253" w:rsidRDefault="00D04F66" w:rsidP="000A7253">
            <w:pPr>
              <w:tabs>
                <w:tab w:val="left" w:pos="814"/>
              </w:tabs>
              <w:jc w:val="center"/>
            </w:pPr>
            <w: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CB8" w:rsidRPr="000A7253" w:rsidRDefault="007C6CB8" w:rsidP="000A725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C6CB8" w:rsidRPr="000A7253" w:rsidRDefault="00D04F66" w:rsidP="000A7253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C6CB8" w:rsidRPr="000A7253" w:rsidRDefault="002A418D" w:rsidP="000A7253">
            <w:pPr>
              <w:jc w:val="both"/>
              <w:rPr>
                <w:bCs/>
              </w:rPr>
            </w:pPr>
            <w:r>
              <w:rPr>
                <w:caps/>
              </w:rPr>
              <w:t>ОР.1., ОР.2.</w:t>
            </w:r>
          </w:p>
        </w:tc>
      </w:tr>
    </w:tbl>
    <w:p w:rsidR="007C6CB8" w:rsidRDefault="007C6CB8" w:rsidP="007C6CB8">
      <w:pPr>
        <w:pStyle w:val="23"/>
        <w:spacing w:after="0" w:line="276" w:lineRule="auto"/>
        <w:ind w:left="0"/>
        <w:rPr>
          <w:b/>
          <w:caps/>
        </w:rPr>
        <w:sectPr w:rsidR="007C6CB8" w:rsidSect="000A725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A7253" w:rsidRDefault="000A7253" w:rsidP="000130AB">
      <w:pPr>
        <w:pStyle w:val="23"/>
        <w:spacing w:after="0" w:line="276" w:lineRule="auto"/>
        <w:ind w:left="0"/>
        <w:jc w:val="center"/>
        <w:rPr>
          <w:b/>
          <w:caps/>
        </w:rPr>
      </w:pPr>
    </w:p>
    <w:p w:rsidR="000130AB" w:rsidRPr="00B550DE" w:rsidRDefault="000130AB" w:rsidP="000130AB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B550DE">
        <w:rPr>
          <w:b/>
          <w:caps/>
        </w:rPr>
        <w:t>4. Методические указания для обучающихся</w:t>
      </w:r>
    </w:p>
    <w:p w:rsidR="000130AB" w:rsidRPr="00B550DE" w:rsidRDefault="000130AB" w:rsidP="000130AB">
      <w:pPr>
        <w:pStyle w:val="23"/>
        <w:spacing w:line="276" w:lineRule="auto"/>
        <w:ind w:left="0"/>
        <w:jc w:val="center"/>
        <w:rPr>
          <w:b/>
          <w:caps/>
        </w:rPr>
      </w:pPr>
      <w:r w:rsidRPr="00B550DE">
        <w:rPr>
          <w:b/>
          <w:caps/>
        </w:rPr>
        <w:t>по освоению Модуля</w:t>
      </w:r>
    </w:p>
    <w:p w:rsidR="000130AB" w:rsidRPr="00B550DE" w:rsidRDefault="000130AB" w:rsidP="000130AB">
      <w:pPr>
        <w:pStyle w:val="23"/>
        <w:spacing w:line="276" w:lineRule="auto"/>
        <w:ind w:left="0"/>
        <w:jc w:val="center"/>
        <w:rPr>
          <w:b/>
          <w:caps/>
        </w:rPr>
      </w:pP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B550DE">
        <w:rPr>
          <w:rFonts w:ascii="Times New Roman" w:hAnsi="Times New Roman" w:cs="Times New Roman"/>
        </w:rPr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0130AB" w:rsidRPr="00B550DE" w:rsidRDefault="000130AB" w:rsidP="000130AB">
      <w:pPr>
        <w:pStyle w:val="a6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 w:rsidRPr="00B550DE">
        <w:rPr>
          <w:rFonts w:ascii="Times New Roman" w:hAnsi="Times New Roman" w:cs="Times New Roman"/>
        </w:rPr>
        <w:t>Основными видами занятий являются лекции, семин</w:t>
      </w:r>
      <w:r w:rsidR="004126D8">
        <w:rPr>
          <w:rFonts w:ascii="Times New Roman" w:hAnsi="Times New Roman" w:cs="Times New Roman"/>
        </w:rPr>
        <w:t>ары, самостоятельная работа сту</w:t>
      </w:r>
      <w:r w:rsidRPr="00B550DE">
        <w:rPr>
          <w:rFonts w:ascii="Times New Roman" w:hAnsi="Times New Roman" w:cs="Times New Roman"/>
        </w:rPr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проекты.</w:t>
      </w:r>
    </w:p>
    <w:p w:rsidR="000130AB" w:rsidRPr="00B550DE" w:rsidRDefault="000130AB" w:rsidP="000130AB">
      <w:pPr>
        <w:spacing w:line="276" w:lineRule="auto"/>
        <w:ind w:firstLine="708"/>
        <w:jc w:val="both"/>
      </w:pPr>
      <w:r w:rsidRPr="00B550DE">
        <w:t>При изучении событий и явлений всемирной и российской истории, при изучении специальных исторических дисциплин</w:t>
      </w:r>
      <w:r w:rsidR="004126D8">
        <w:t>,</w:t>
      </w:r>
      <w:r w:rsidRPr="00B550DE">
        <w:t xml:space="preserve"> латинского</w:t>
      </w:r>
      <w:r w:rsidR="004126D8">
        <w:t xml:space="preserve"> и древнегреческого языков</w:t>
      </w:r>
      <w:r w:rsidRPr="00B550DE">
        <w:t xml:space="preserve">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при изучении истории и других гуманитарных дисциплин в школе, а также на уровне универсального бакалавриата.</w:t>
      </w:r>
    </w:p>
    <w:p w:rsidR="000130AB" w:rsidRPr="00B550DE" w:rsidRDefault="000130AB" w:rsidP="000130AB">
      <w:pPr>
        <w:spacing w:line="276" w:lineRule="auto"/>
        <w:ind w:firstLine="708"/>
        <w:jc w:val="both"/>
      </w:pPr>
      <w:r w:rsidRPr="00B550DE">
        <w:t xml:space="preserve">Самостоятельная работа студентов предполагает тщательное </w:t>
      </w:r>
      <w:r w:rsidR="004126D8">
        <w:t xml:space="preserve">изучение </w:t>
      </w:r>
      <w:r w:rsidRPr="00B550DE">
        <w:t xml:space="preserve">латинской </w:t>
      </w:r>
      <w:r w:rsidR="004126D8">
        <w:t>и древнегреческой г</w:t>
      </w:r>
      <w:r w:rsidRPr="00B550DE">
        <w:t>рамматики и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0130AB" w:rsidRPr="00B550DE" w:rsidRDefault="000130AB" w:rsidP="000130AB">
      <w:pPr>
        <w:pStyle w:val="a6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</w:p>
    <w:p w:rsidR="000130AB" w:rsidRPr="00B550DE" w:rsidRDefault="000130AB" w:rsidP="000130AB">
      <w:pPr>
        <w:rPr>
          <w:b/>
          <w:caps/>
        </w:rPr>
      </w:pPr>
      <w:r w:rsidRPr="00B550DE">
        <w:rPr>
          <w:b/>
          <w:caps/>
        </w:rPr>
        <w:br w:type="page"/>
      </w:r>
    </w:p>
    <w:p w:rsidR="006D5000" w:rsidRPr="00133D68" w:rsidRDefault="006D5000" w:rsidP="006D5000">
      <w:pPr>
        <w:pStyle w:val="23"/>
        <w:spacing w:line="276" w:lineRule="auto"/>
        <w:ind w:left="0"/>
        <w:jc w:val="center"/>
        <w:rPr>
          <w:b/>
          <w:caps/>
        </w:rPr>
      </w:pPr>
      <w:r w:rsidRPr="00133D68">
        <w:rPr>
          <w:b/>
          <w:caps/>
        </w:rPr>
        <w:lastRenderedPageBreak/>
        <w:t>5. ПРОГРАММЫ ДИСЦИПЛИН МОДУЛЯ</w:t>
      </w:r>
    </w:p>
    <w:p w:rsidR="006D5000" w:rsidRPr="00133D68" w:rsidRDefault="006D5000" w:rsidP="006D5000">
      <w:pPr>
        <w:pStyle w:val="23"/>
        <w:spacing w:after="0" w:line="276" w:lineRule="auto"/>
        <w:ind w:left="0"/>
        <w:jc w:val="center"/>
        <w:rPr>
          <w:b/>
        </w:rPr>
      </w:pPr>
      <w:r w:rsidRPr="00133D68">
        <w:rPr>
          <w:b/>
        </w:rPr>
        <w:t>5.1. ПРОГРАММА ДИСЦИПЛИНЫ</w:t>
      </w:r>
    </w:p>
    <w:p w:rsidR="006D5000" w:rsidRPr="00133D68" w:rsidRDefault="006D5000" w:rsidP="006D5000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33D68">
        <w:rPr>
          <w:b/>
          <w:bCs/>
        </w:rPr>
        <w:t>«</w:t>
      </w:r>
      <w:r w:rsidRPr="00C6330E">
        <w:rPr>
          <w:b/>
          <w:bCs/>
        </w:rPr>
        <w:t>Цивилизации Древнего мира</w:t>
      </w:r>
      <w:r w:rsidRPr="00133D68">
        <w:rPr>
          <w:b/>
          <w:bCs/>
        </w:rPr>
        <w:t>»</w:t>
      </w:r>
    </w:p>
    <w:p w:rsidR="006D5000" w:rsidRPr="00133D68" w:rsidRDefault="006D5000" w:rsidP="006D5000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6D5000" w:rsidRPr="00133D68" w:rsidRDefault="006D5000" w:rsidP="006D500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1. Пояснительная записка</w:t>
      </w:r>
    </w:p>
    <w:p w:rsidR="006D5000" w:rsidRPr="00133D68" w:rsidRDefault="006D5000" w:rsidP="006D500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133D68">
        <w:rPr>
          <w:bCs/>
        </w:rPr>
        <w:t xml:space="preserve">Настоящая дисциплина является </w:t>
      </w:r>
      <w:r>
        <w:rPr>
          <w:bCs/>
        </w:rPr>
        <w:t>базовой</w:t>
      </w:r>
      <w:r w:rsidRPr="00133D68">
        <w:rPr>
          <w:bCs/>
        </w:rPr>
        <w:t xml:space="preserve"> для изучения студентами</w:t>
      </w:r>
      <w:r>
        <w:rPr>
          <w:bCs/>
        </w:rPr>
        <w:t xml:space="preserve"> - историками, поскольку изучает обширный хронологический этап человеческой истории, формирующий основы и дальнейшие перспективы развития </w:t>
      </w:r>
      <w:r w:rsidR="00785221">
        <w:rPr>
          <w:bCs/>
        </w:rPr>
        <w:t xml:space="preserve">европейской </w:t>
      </w:r>
      <w:r>
        <w:rPr>
          <w:bCs/>
        </w:rPr>
        <w:t>цивилизации.</w:t>
      </w:r>
      <w:r w:rsidR="009E3DA1">
        <w:rPr>
          <w:bCs/>
        </w:rPr>
        <w:t xml:space="preserve"> </w:t>
      </w:r>
      <w:r w:rsidRPr="00133D68">
        <w:rPr>
          <w:bCs/>
        </w:rPr>
        <w:t xml:space="preserve"> </w:t>
      </w:r>
      <w:r w:rsidRPr="00FB2BE2">
        <w:rPr>
          <w:bCs/>
        </w:rPr>
        <w:t xml:space="preserve">Тем самым обусловливается особенное значение изучения </w:t>
      </w:r>
      <w:r w:rsidR="00785221">
        <w:rPr>
          <w:bCs/>
        </w:rPr>
        <w:t>античных обществ</w:t>
      </w:r>
      <w:r w:rsidRPr="00FB2BE2">
        <w:rPr>
          <w:bCs/>
        </w:rPr>
        <w:t xml:space="preserve"> в рамках всео</w:t>
      </w:r>
      <w:r>
        <w:rPr>
          <w:bCs/>
        </w:rPr>
        <w:t>бщей истории: они показывают са</w:t>
      </w:r>
      <w:r w:rsidRPr="00FB2BE2">
        <w:rPr>
          <w:bCs/>
        </w:rPr>
        <w:t>мостоятельное зарождение, разви</w:t>
      </w:r>
      <w:r>
        <w:rPr>
          <w:bCs/>
        </w:rPr>
        <w:t>тие, кризис и гибель (или транс</w:t>
      </w:r>
      <w:r w:rsidRPr="00FB2BE2">
        <w:rPr>
          <w:bCs/>
        </w:rPr>
        <w:t>формацию) обществ как целостн</w:t>
      </w:r>
      <w:r>
        <w:rPr>
          <w:bCs/>
        </w:rPr>
        <w:t>ых систем, давая возможность ис</w:t>
      </w:r>
      <w:r w:rsidRPr="00FB2BE2">
        <w:rPr>
          <w:bCs/>
        </w:rPr>
        <w:t xml:space="preserve">торику увидеть </w:t>
      </w:r>
      <w:r>
        <w:rPr>
          <w:bCs/>
        </w:rPr>
        <w:t>как</w:t>
      </w:r>
      <w:r w:rsidRPr="00FB2BE2">
        <w:rPr>
          <w:bCs/>
        </w:rPr>
        <w:t xml:space="preserve"> отдельные закономерности,</w:t>
      </w:r>
      <w:r>
        <w:rPr>
          <w:bCs/>
        </w:rPr>
        <w:t xml:space="preserve"> специфические особенности,</w:t>
      </w:r>
      <w:r w:rsidR="00785221">
        <w:rPr>
          <w:bCs/>
        </w:rPr>
        <w:t xml:space="preserve"> так  </w:t>
      </w:r>
      <w:r w:rsidRPr="00FB2BE2">
        <w:rPr>
          <w:bCs/>
        </w:rPr>
        <w:t xml:space="preserve">и общую логику развития </w:t>
      </w:r>
      <w:r w:rsidR="00785221">
        <w:rPr>
          <w:bCs/>
        </w:rPr>
        <w:t xml:space="preserve">античных </w:t>
      </w:r>
      <w:r w:rsidRPr="00FB2BE2">
        <w:rPr>
          <w:bCs/>
        </w:rPr>
        <w:t xml:space="preserve">цивилизаций. </w:t>
      </w:r>
      <w:r w:rsidR="009E3DA1">
        <w:rPr>
          <w:bCs/>
        </w:rPr>
        <w:t xml:space="preserve">Данная дисциплина является продолжением в изучении Древнего мира, первая часть которого (История первобытного общества и Древнего Востока) изучалась на 1 курсе в рамках предмета «Мировой исторический процесс» (ч.1.) </w:t>
      </w:r>
      <w:r w:rsidRPr="00133D68">
        <w:rPr>
          <w:bCs/>
        </w:rPr>
        <w:t xml:space="preserve">Изучение данной дисциплины построено с учетом применения цивилизационного подхода. Обучающиеся </w:t>
      </w:r>
      <w:r w:rsidR="00785221">
        <w:rPr>
          <w:bCs/>
        </w:rPr>
        <w:t xml:space="preserve">обобщают </w:t>
      </w:r>
      <w:r w:rsidR="007406B4">
        <w:rPr>
          <w:bCs/>
        </w:rPr>
        <w:t>сведения</w:t>
      </w:r>
      <w:r w:rsidRPr="00133D68">
        <w:rPr>
          <w:bCs/>
        </w:rPr>
        <w:t xml:space="preserve"> об основных закономерностях и направлениях развития мир</w:t>
      </w:r>
      <w:r>
        <w:rPr>
          <w:bCs/>
        </w:rPr>
        <w:t>ового цивилизационного процесса в</w:t>
      </w:r>
      <w:r w:rsidRPr="00133D68">
        <w:rPr>
          <w:bCs/>
        </w:rPr>
        <w:t xml:space="preserve"> его единстве и многообразии. </w:t>
      </w:r>
    </w:p>
    <w:p w:rsidR="006D5000" w:rsidRPr="00133D68" w:rsidRDefault="006D5000" w:rsidP="006D500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133D68">
        <w:rPr>
          <w:b/>
          <w:bCs/>
        </w:rPr>
        <w:t>2. Место в структуре модуля</w:t>
      </w:r>
    </w:p>
    <w:p w:rsidR="006D5000" w:rsidRPr="007C2291" w:rsidRDefault="006D5000" w:rsidP="006D5000">
      <w:pPr>
        <w:tabs>
          <w:tab w:val="left" w:pos="567"/>
        </w:tabs>
        <w:spacing w:line="276" w:lineRule="auto"/>
        <w:ind w:firstLine="700"/>
        <w:jc w:val="both"/>
      </w:pPr>
      <w:r w:rsidRPr="0080324B">
        <w:t xml:space="preserve">Дисциплина «Цивилизации Древнего мира» изучается на 3 курсе бакалавриата и опирается и на знания, полученные студентами при изучении </w:t>
      </w:r>
      <w:r w:rsidR="0080324B" w:rsidRPr="0080324B">
        <w:t>дисциплин:</w:t>
      </w:r>
      <w:r w:rsidRPr="0080324B">
        <w:t xml:space="preserve"> «Мировой исторический процесс» и «Археология» на </w:t>
      </w:r>
      <w:r w:rsidR="0080324B" w:rsidRPr="0080324B">
        <w:t>1-2 курсах</w:t>
      </w:r>
      <w:r w:rsidRPr="0080324B">
        <w:t xml:space="preserve"> бакалавриата. Она изучается параллельно с дисциплиной «История России до середины XIX века» и является предшествующей для изучения дисциплин «Средневековые цивилизации Запада и Востока», что является оптимальным, поскольку соответствует логике объективного исторического процесса. Освоение данной дисциплины является необходимым условием для изучения модулей предметной подготовки на 3-5 курсах.</w:t>
      </w:r>
    </w:p>
    <w:p w:rsidR="006D5000" w:rsidRPr="000C0E31" w:rsidRDefault="006D5000" w:rsidP="006D5000">
      <w:pPr>
        <w:spacing w:line="276" w:lineRule="auto"/>
        <w:ind w:firstLine="708"/>
        <w:jc w:val="both"/>
        <w:textAlignment w:val="baseline"/>
      </w:pPr>
    </w:p>
    <w:p w:rsidR="006D5000" w:rsidRPr="00133D68" w:rsidRDefault="006D5000" w:rsidP="006D500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3. Цели и задачи</w:t>
      </w:r>
    </w:p>
    <w:p w:rsidR="000130AB" w:rsidRPr="00B550DE" w:rsidRDefault="000130AB" w:rsidP="000130AB">
      <w:pPr>
        <w:pStyle w:val="13"/>
        <w:spacing w:after="0"/>
        <w:ind w:left="0" w:right="-54" w:firstLine="708"/>
        <w:jc w:val="both"/>
        <w:rPr>
          <w:rFonts w:ascii="Times New Roman" w:hAnsi="Times New Roman"/>
          <w:sz w:val="24"/>
          <w:szCs w:val="24"/>
        </w:rPr>
      </w:pPr>
      <w:r w:rsidRPr="00B550DE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B550DE">
        <w:rPr>
          <w:rFonts w:ascii="Times New Roman" w:hAnsi="Times New Roman"/>
          <w:spacing w:val="3"/>
          <w:sz w:val="24"/>
          <w:szCs w:val="24"/>
        </w:rPr>
        <w:t>–</w:t>
      </w:r>
      <w:r w:rsidR="0080324B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D04F66">
        <w:rPr>
          <w:rFonts w:ascii="Times New Roman" w:hAnsi="Times New Roman"/>
          <w:spacing w:val="3"/>
          <w:sz w:val="24"/>
          <w:szCs w:val="24"/>
        </w:rPr>
        <w:t>с</w:t>
      </w:r>
      <w:r w:rsidR="00D04F66" w:rsidRPr="00D04F66">
        <w:rPr>
          <w:rFonts w:ascii="Times New Roman" w:hAnsi="Times New Roman"/>
          <w:spacing w:val="3"/>
          <w:sz w:val="24"/>
          <w:szCs w:val="24"/>
        </w:rPr>
        <w:t>озда</w:t>
      </w:r>
      <w:r w:rsidR="00772582">
        <w:rPr>
          <w:rFonts w:ascii="Times New Roman" w:hAnsi="Times New Roman"/>
          <w:spacing w:val="3"/>
          <w:sz w:val="24"/>
          <w:szCs w:val="24"/>
        </w:rPr>
        <w:t>ние</w:t>
      </w:r>
      <w:r w:rsidR="00D04F66" w:rsidRPr="00D04F66">
        <w:rPr>
          <w:rFonts w:ascii="Times New Roman" w:hAnsi="Times New Roman"/>
          <w:spacing w:val="3"/>
          <w:sz w:val="24"/>
          <w:szCs w:val="24"/>
        </w:rPr>
        <w:t xml:space="preserve"> услови</w:t>
      </w:r>
      <w:r w:rsidR="00772582">
        <w:rPr>
          <w:rFonts w:ascii="Times New Roman" w:hAnsi="Times New Roman"/>
          <w:spacing w:val="3"/>
          <w:sz w:val="24"/>
          <w:szCs w:val="24"/>
        </w:rPr>
        <w:t>й</w:t>
      </w:r>
      <w:r w:rsidR="00D04F66" w:rsidRPr="00D04F66">
        <w:rPr>
          <w:rFonts w:ascii="Times New Roman" w:hAnsi="Times New Roman"/>
          <w:spacing w:val="3"/>
          <w:sz w:val="24"/>
          <w:szCs w:val="24"/>
        </w:rPr>
        <w:t xml:space="preserve"> для формирования у студентов систематизированных знаний и представлений об истории </w:t>
      </w:r>
      <w:r w:rsidR="0083346D">
        <w:rPr>
          <w:rFonts w:ascii="Times New Roman" w:hAnsi="Times New Roman"/>
          <w:spacing w:val="3"/>
          <w:sz w:val="24"/>
          <w:szCs w:val="24"/>
        </w:rPr>
        <w:t xml:space="preserve">античных цивилизаций – </w:t>
      </w:r>
      <w:r w:rsidR="009E3DA1">
        <w:rPr>
          <w:rFonts w:ascii="Times New Roman" w:hAnsi="Times New Roman"/>
          <w:spacing w:val="3"/>
          <w:sz w:val="24"/>
          <w:szCs w:val="24"/>
        </w:rPr>
        <w:t>Древней Греции и Д</w:t>
      </w:r>
      <w:r w:rsidR="00D04F66" w:rsidRPr="00D04F66">
        <w:rPr>
          <w:rFonts w:ascii="Times New Roman" w:hAnsi="Times New Roman"/>
          <w:spacing w:val="3"/>
          <w:sz w:val="24"/>
          <w:szCs w:val="24"/>
        </w:rPr>
        <w:t>ревнего Рима как фундаментальных составляющих исторического процесса и исторической науки.</w:t>
      </w:r>
    </w:p>
    <w:p w:rsidR="00D04F66" w:rsidRPr="0083346D" w:rsidRDefault="0083346D" w:rsidP="0083346D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D04F66" w:rsidRPr="00D04F66" w:rsidRDefault="0083346D" w:rsidP="00D04F66">
      <w:pPr>
        <w:pStyle w:val="af9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</w:t>
      </w:r>
      <w:r w:rsidR="00D04F66" w:rsidRPr="00D04F66">
        <w:rPr>
          <w:rFonts w:ascii="Times New Roman" w:hAnsi="Times New Roman" w:cs="Times New Roman"/>
          <w:sz w:val="24"/>
          <w:szCs w:val="24"/>
        </w:rPr>
        <w:t>формировать представления о м</w:t>
      </w:r>
      <w:r w:rsidR="009E3DA1">
        <w:rPr>
          <w:rFonts w:ascii="Times New Roman" w:hAnsi="Times New Roman" w:cs="Times New Roman"/>
          <w:sz w:val="24"/>
          <w:szCs w:val="24"/>
        </w:rPr>
        <w:t>есте и роли истории и культуры Д</w:t>
      </w:r>
      <w:r w:rsidR="00D04F66" w:rsidRPr="00D04F66">
        <w:rPr>
          <w:rFonts w:ascii="Times New Roman" w:hAnsi="Times New Roman" w:cs="Times New Roman"/>
          <w:sz w:val="24"/>
          <w:szCs w:val="24"/>
        </w:rPr>
        <w:t xml:space="preserve">ревней Греции и </w:t>
      </w:r>
      <w:r w:rsidR="009E3DA1">
        <w:rPr>
          <w:rFonts w:ascii="Times New Roman" w:hAnsi="Times New Roman" w:cs="Times New Roman"/>
          <w:sz w:val="24"/>
          <w:szCs w:val="24"/>
        </w:rPr>
        <w:t>Древнего Рима в курсе истории Д</w:t>
      </w:r>
      <w:r w:rsidR="00D04F66" w:rsidRPr="00D04F66">
        <w:rPr>
          <w:rFonts w:ascii="Times New Roman" w:hAnsi="Times New Roman" w:cs="Times New Roman"/>
          <w:sz w:val="24"/>
          <w:szCs w:val="24"/>
        </w:rPr>
        <w:t>ревнего мира и шире – всеобщей истории, о преемственных связях курса с другими историческими дисциплинами;</w:t>
      </w:r>
    </w:p>
    <w:p w:rsidR="00D04F66" w:rsidRPr="00D04F66" w:rsidRDefault="0083346D" w:rsidP="00D04F66">
      <w:pPr>
        <w:pStyle w:val="af9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</w:t>
      </w:r>
      <w:r w:rsidR="00D04F66" w:rsidRPr="00D04F66">
        <w:rPr>
          <w:rFonts w:ascii="Times New Roman" w:hAnsi="Times New Roman" w:cs="Times New Roman"/>
          <w:sz w:val="24"/>
          <w:szCs w:val="24"/>
        </w:rPr>
        <w:t>знакомить с основными достижениями античной культуры и искусства;</w:t>
      </w:r>
    </w:p>
    <w:p w:rsidR="000130AB" w:rsidRPr="00B550DE" w:rsidRDefault="0083346D" w:rsidP="00D04F66">
      <w:pPr>
        <w:pStyle w:val="af9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</w:t>
      </w:r>
      <w:r w:rsidR="00D04F66">
        <w:rPr>
          <w:rFonts w:ascii="Times New Roman" w:hAnsi="Times New Roman" w:cs="Times New Roman"/>
          <w:sz w:val="24"/>
          <w:szCs w:val="24"/>
        </w:rPr>
        <w:t>формировать основные навыки</w:t>
      </w:r>
      <w:r w:rsidR="00D04F66" w:rsidRPr="00D04F66">
        <w:rPr>
          <w:rFonts w:ascii="Times New Roman" w:hAnsi="Times New Roman" w:cs="Times New Roman"/>
          <w:sz w:val="24"/>
          <w:szCs w:val="24"/>
        </w:rPr>
        <w:t xml:space="preserve"> работы с историческими источниками</w:t>
      </w:r>
      <w:r w:rsidR="009E3DA1">
        <w:rPr>
          <w:rFonts w:ascii="Times New Roman" w:hAnsi="Times New Roman" w:cs="Times New Roman"/>
          <w:sz w:val="24"/>
          <w:szCs w:val="24"/>
        </w:rPr>
        <w:t>,</w:t>
      </w:r>
      <w:r w:rsidR="00D04F66" w:rsidRPr="00D04F66">
        <w:rPr>
          <w:rFonts w:ascii="Times New Roman" w:hAnsi="Times New Roman" w:cs="Times New Roman"/>
          <w:sz w:val="24"/>
          <w:szCs w:val="24"/>
        </w:rPr>
        <w:t xml:space="preserve"> специальной литературой и с</w:t>
      </w:r>
      <w:r w:rsidR="00D04F66">
        <w:rPr>
          <w:rFonts w:ascii="Times New Roman" w:hAnsi="Times New Roman" w:cs="Times New Roman"/>
          <w:sz w:val="24"/>
          <w:szCs w:val="24"/>
        </w:rPr>
        <w:t xml:space="preserve"> электронными базами данных по Ц</w:t>
      </w:r>
      <w:r w:rsidR="00D04F66" w:rsidRPr="00D04F66">
        <w:rPr>
          <w:rFonts w:ascii="Times New Roman" w:hAnsi="Times New Roman" w:cs="Times New Roman"/>
          <w:sz w:val="24"/>
          <w:szCs w:val="24"/>
        </w:rPr>
        <w:t>ДМ.</w:t>
      </w:r>
    </w:p>
    <w:p w:rsidR="000130AB" w:rsidRPr="00D04F66" w:rsidRDefault="000130AB" w:rsidP="00D04F66">
      <w:pPr>
        <w:widowControl w:val="0"/>
        <w:autoSpaceDE w:val="0"/>
        <w:autoSpaceDN w:val="0"/>
        <w:adjustRightInd w:val="0"/>
        <w:jc w:val="both"/>
      </w:pPr>
    </w:p>
    <w:p w:rsidR="000130AB" w:rsidRPr="0080324B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80324B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51"/>
        <w:gridCol w:w="1525"/>
      </w:tblGrid>
      <w:tr w:rsidR="002B0172" w:rsidRPr="0080324B" w:rsidTr="00813C77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80324B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0324B">
              <w:rPr>
                <w:rFonts w:ascii="Times New Roman CYR" w:hAnsi="Times New Roman CYR" w:cs="Times New Roman CYR"/>
              </w:rPr>
              <w:t xml:space="preserve">Код </w:t>
            </w:r>
            <w:r w:rsidRPr="0080324B">
              <w:rPr>
                <w:rFonts w:ascii="Times New Roman CYR" w:hAnsi="Times New Roman CYR" w:cs="Times New Roman CYR"/>
              </w:rPr>
              <w:lastRenderedPageBreak/>
              <w:t>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80324B" w:rsidRDefault="002B0172" w:rsidP="00C74675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0324B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80324B">
              <w:rPr>
                <w:rFonts w:ascii="Times New Roman CYR" w:hAnsi="Times New Roman CYR" w:cs="Times New Roman CYR"/>
              </w:rPr>
              <w:lastRenderedPageBreak/>
              <w:t>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80324B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0324B">
              <w:rPr>
                <w:rFonts w:ascii="Times New Roman CYR" w:hAnsi="Times New Roman CYR" w:cs="Times New Roman CYR"/>
              </w:rPr>
              <w:lastRenderedPageBreak/>
              <w:t xml:space="preserve">Код ОР </w:t>
            </w:r>
            <w:r w:rsidRPr="0080324B">
              <w:rPr>
                <w:rFonts w:ascii="Times New Roman CYR" w:hAnsi="Times New Roman CYR" w:cs="Times New Roman CYR"/>
              </w:rPr>
              <w:lastRenderedPageBreak/>
              <w:t>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80324B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014CE0">
              <w:rPr>
                <w:rFonts w:ascii="Times New Roman CYR" w:hAnsi="Times New Roman CYR" w:cs="Times New Roman CYR"/>
              </w:rPr>
              <w:lastRenderedPageBreak/>
              <w:t>Образовательн</w:t>
            </w:r>
            <w:r w:rsidRPr="00014CE0">
              <w:rPr>
                <w:rFonts w:ascii="Times New Roman CYR" w:hAnsi="Times New Roman CYR" w:cs="Times New Roman CYR"/>
              </w:rPr>
              <w:lastRenderedPageBreak/>
              <w:t>ые результаты дисциплины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0172" w:rsidRPr="0080324B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0324B">
              <w:rPr>
                <w:rFonts w:ascii="Times New Roman CYR" w:hAnsi="Times New Roman CYR" w:cs="Times New Roman CYR"/>
              </w:rPr>
              <w:lastRenderedPageBreak/>
              <w:t xml:space="preserve">Код </w:t>
            </w:r>
          </w:p>
          <w:p w:rsidR="002B0172" w:rsidRPr="0080324B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0324B">
              <w:rPr>
                <w:rFonts w:ascii="Times New Roman CYR" w:hAnsi="Times New Roman CYR" w:cs="Times New Roman CYR"/>
              </w:rPr>
              <w:lastRenderedPageBreak/>
              <w:t xml:space="preserve">ИДК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0172" w:rsidRPr="0080324B" w:rsidRDefault="002B0172" w:rsidP="00C74675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0324B">
              <w:rPr>
                <w:rFonts w:ascii="Times New Roman CYR" w:hAnsi="Times New Roman CYR" w:cs="Times New Roman CYR"/>
              </w:rPr>
              <w:lastRenderedPageBreak/>
              <w:t xml:space="preserve">Средства </w:t>
            </w:r>
            <w:r w:rsidRPr="0080324B">
              <w:rPr>
                <w:rFonts w:ascii="Times New Roman CYR" w:hAnsi="Times New Roman CYR" w:cs="Times New Roman CYR"/>
              </w:rPr>
              <w:lastRenderedPageBreak/>
              <w:t>оценивания ОР</w:t>
            </w:r>
          </w:p>
        </w:tc>
      </w:tr>
      <w:tr w:rsidR="002B0172" w:rsidRPr="0080324B" w:rsidTr="00813C7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172" w:rsidRPr="0080324B" w:rsidRDefault="0080324B" w:rsidP="00C74675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0324B">
              <w:rPr>
                <w:rFonts w:cs="Calibri"/>
              </w:rPr>
              <w:lastRenderedPageBreak/>
              <w:t>ОР. 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172" w:rsidRPr="0080324B" w:rsidRDefault="0080324B" w:rsidP="002B0172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80324B">
              <w:t>Демонстрирует знания и навыки анализа</w:t>
            </w:r>
            <w:r w:rsidRPr="0080324B">
              <w:rPr>
                <w:color w:val="000000"/>
              </w:rPr>
              <w:t xml:space="preserve"> и сравнения исторических событий и  явлений,</w:t>
            </w:r>
            <w:r w:rsidRPr="0080324B">
              <w:t xml:space="preserve"> хронологии древних, средневековых обществ и государств Востока, Запада, в т.ч. Российского.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0172" w:rsidRPr="0080324B" w:rsidRDefault="0080324B" w:rsidP="00C74675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0324B">
              <w:rPr>
                <w:rFonts w:cs="Calibri"/>
              </w:rPr>
              <w:t>ОР. 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B0172" w:rsidRPr="0080324B" w:rsidRDefault="00014CE0" w:rsidP="0083346D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05E66">
              <w:t>Формирует представления о движущих силах и закономерно</w:t>
            </w:r>
            <w:r>
              <w:t xml:space="preserve">стях исторического процесса </w:t>
            </w:r>
            <w:r w:rsidR="0083346D">
              <w:t>античных</w:t>
            </w:r>
            <w:r>
              <w:t xml:space="preserve"> цивилизаций,</w:t>
            </w:r>
            <w:r w:rsidRPr="00AC3224">
              <w:t xml:space="preserve"> характери</w:t>
            </w:r>
            <w:r>
              <w:t xml:space="preserve">зует  социально-экономическое, </w:t>
            </w:r>
            <w:r w:rsidRPr="00AC3224">
              <w:t>политическ</w:t>
            </w:r>
            <w:r>
              <w:t xml:space="preserve">ое, духовно-идеологическое </w:t>
            </w:r>
            <w:r w:rsidRPr="00AC3224">
              <w:t xml:space="preserve">развитие </w:t>
            </w:r>
            <w:r>
              <w:t>стран и государств</w:t>
            </w:r>
            <w:r w:rsidRPr="00AC3224">
              <w:t xml:space="preserve"> в изучаемый период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B0172" w:rsidRDefault="00AF21A0" w:rsidP="00C74675">
            <w:pPr>
              <w:autoSpaceDE w:val="0"/>
              <w:autoSpaceDN w:val="0"/>
              <w:adjustRightInd w:val="0"/>
            </w:pPr>
            <w:r>
              <w:t>УК. 5.1</w:t>
            </w:r>
          </w:p>
          <w:p w:rsidR="008B1443" w:rsidRPr="0080324B" w:rsidRDefault="008B1443" w:rsidP="00C74675">
            <w:pPr>
              <w:autoSpaceDE w:val="0"/>
              <w:autoSpaceDN w:val="0"/>
              <w:adjustRightInd w:val="0"/>
            </w:pPr>
            <w:r>
              <w:t>УК. 5.2.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3C77" w:rsidRDefault="00813C77" w:rsidP="00813C77">
            <w:pPr>
              <w:autoSpaceDE w:val="0"/>
              <w:autoSpaceDN w:val="0"/>
              <w:adjustRightInd w:val="0"/>
            </w:pPr>
            <w:r>
              <w:t>Доклад</w:t>
            </w:r>
          </w:p>
          <w:p w:rsidR="00C6089D" w:rsidRDefault="008B1443" w:rsidP="00C6089D">
            <w:pPr>
              <w:autoSpaceDE w:val="0"/>
              <w:autoSpaceDN w:val="0"/>
              <w:adjustRightInd w:val="0"/>
            </w:pPr>
            <w:r w:rsidRPr="00AF21A0">
              <w:t>Контрольная работа</w:t>
            </w:r>
          </w:p>
          <w:p w:rsidR="008B1443" w:rsidRDefault="008B1443" w:rsidP="00C6089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21A0">
              <w:rPr>
                <w:color w:val="000000"/>
              </w:rPr>
              <w:t>Устное сообщение на семинаре</w:t>
            </w:r>
          </w:p>
          <w:p w:rsidR="008B1443" w:rsidRPr="0080324B" w:rsidRDefault="008B1443" w:rsidP="00C6089D">
            <w:pPr>
              <w:autoSpaceDE w:val="0"/>
              <w:autoSpaceDN w:val="0"/>
              <w:adjustRightInd w:val="0"/>
            </w:pPr>
            <w:r w:rsidRPr="00AF21A0">
              <w:rPr>
                <w:color w:val="000000"/>
              </w:rPr>
              <w:t>Тест</w:t>
            </w:r>
          </w:p>
        </w:tc>
      </w:tr>
      <w:tr w:rsidR="0080324B" w:rsidRPr="00DB597C" w:rsidTr="00813C77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24B" w:rsidRPr="0080324B" w:rsidRDefault="0080324B" w:rsidP="00C74675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0324B">
              <w:rPr>
                <w:rFonts w:cs="Calibri"/>
              </w:rPr>
              <w:t>ОР. 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24B" w:rsidRPr="0080324B" w:rsidRDefault="0080324B" w:rsidP="002B0172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80324B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324B" w:rsidRPr="0080324B" w:rsidRDefault="0080324B" w:rsidP="0080324B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0324B">
              <w:rPr>
                <w:rFonts w:cs="Calibri"/>
              </w:rPr>
              <w:t>ОР. 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324B" w:rsidRPr="0080324B" w:rsidRDefault="00014CE0" w:rsidP="00C74675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П</w:t>
            </w:r>
            <w:r w:rsidRPr="00005E66">
              <w:t>рименяет различные методы и подходы современной исторической</w:t>
            </w:r>
            <w:r>
              <w:t xml:space="preserve"> науки в анализе источников и литературы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24B" w:rsidRDefault="008B1443" w:rsidP="00C74675">
            <w:pPr>
              <w:autoSpaceDE w:val="0"/>
              <w:autoSpaceDN w:val="0"/>
              <w:adjustRightInd w:val="0"/>
            </w:pPr>
            <w:r>
              <w:t>УК. 1.2.</w:t>
            </w:r>
          </w:p>
          <w:p w:rsidR="008B1443" w:rsidRPr="0080324B" w:rsidRDefault="008B1443" w:rsidP="00C74675">
            <w:pPr>
              <w:autoSpaceDE w:val="0"/>
              <w:autoSpaceDN w:val="0"/>
              <w:adjustRightInd w:val="0"/>
            </w:pPr>
            <w:r>
              <w:t>УК. 1.3.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324B" w:rsidRDefault="008B1443" w:rsidP="00C6089D">
            <w:pPr>
              <w:autoSpaceDE w:val="0"/>
              <w:autoSpaceDN w:val="0"/>
              <w:adjustRightInd w:val="0"/>
            </w:pPr>
            <w:r w:rsidRPr="00AF21A0">
              <w:t>Герменевтический анализ текста</w:t>
            </w:r>
          </w:p>
          <w:p w:rsidR="008B1443" w:rsidRDefault="008B1443" w:rsidP="008B144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Pr="00AF21A0">
              <w:rPr>
                <w:color w:val="000000"/>
              </w:rPr>
              <w:t>ссе</w:t>
            </w:r>
          </w:p>
          <w:p w:rsidR="008B1443" w:rsidRPr="00DB597C" w:rsidRDefault="008B1443" w:rsidP="00C6089D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Реферат</w:t>
            </w:r>
          </w:p>
        </w:tc>
      </w:tr>
    </w:tbl>
    <w:p w:rsidR="002B0172" w:rsidRDefault="002B0172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jc w:val="both"/>
        <w:rPr>
          <w:b/>
          <w:bCs/>
        </w:rPr>
      </w:pPr>
    </w:p>
    <w:p w:rsidR="000130AB" w:rsidRPr="00D2299B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D2299B">
        <w:rPr>
          <w:b/>
          <w:bCs/>
        </w:rPr>
        <w:t>5. Содержание дисциплины</w:t>
      </w:r>
    </w:p>
    <w:p w:rsidR="000130AB" w:rsidRPr="00D2299B" w:rsidRDefault="000130AB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2299B">
        <w:rPr>
          <w:bCs/>
          <w:i/>
        </w:rPr>
        <w:t xml:space="preserve">5.1. Тематический план </w:t>
      </w:r>
    </w:p>
    <w:p w:rsidR="000130AB" w:rsidRDefault="000130AB" w:rsidP="000130AB">
      <w:pPr>
        <w:rPr>
          <w:bCs/>
          <w:i/>
          <w:highlight w:val="yellow"/>
        </w:rPr>
      </w:pPr>
    </w:p>
    <w:tbl>
      <w:tblPr>
        <w:tblW w:w="496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708"/>
        <w:gridCol w:w="1276"/>
        <w:gridCol w:w="851"/>
        <w:gridCol w:w="850"/>
        <w:gridCol w:w="715"/>
      </w:tblGrid>
      <w:tr w:rsidR="00F447E0" w:rsidRPr="0080324B" w:rsidTr="008B1443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7E0" w:rsidRPr="0080324B" w:rsidRDefault="00785221" w:rsidP="006D50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7E0" w:rsidRPr="0080324B" w:rsidRDefault="00785221" w:rsidP="006D50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7E0" w:rsidRPr="0080324B" w:rsidRDefault="00785221" w:rsidP="006D50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Самостоятельная работа 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F447E0" w:rsidRPr="0080324B" w:rsidRDefault="00785221" w:rsidP="006D50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Контроль</w:t>
            </w:r>
          </w:p>
        </w:tc>
        <w:tc>
          <w:tcPr>
            <w:tcW w:w="715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F447E0" w:rsidRPr="0080324B" w:rsidRDefault="00785221" w:rsidP="006D500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47E0" w:rsidRPr="0080324B" w:rsidTr="008B1443">
        <w:trPr>
          <w:trHeight w:val="533"/>
        </w:trPr>
        <w:tc>
          <w:tcPr>
            <w:tcW w:w="4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7E0" w:rsidRPr="0080324B" w:rsidRDefault="00F447E0" w:rsidP="006D500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7E0" w:rsidRPr="00785221" w:rsidRDefault="00785221" w:rsidP="006D5000">
            <w:pPr>
              <w:autoSpaceDE w:val="0"/>
              <w:autoSpaceDN w:val="0"/>
              <w:adjustRightInd w:val="0"/>
              <w:jc w:val="center"/>
            </w:pPr>
            <w:r w:rsidRPr="00785221">
              <w:t xml:space="preserve">Аудиторная работа 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5221" w:rsidRPr="0080324B" w:rsidRDefault="00785221" w:rsidP="00785221">
            <w:pPr>
              <w:tabs>
                <w:tab w:val="left" w:pos="814"/>
              </w:tabs>
              <w:jc w:val="center"/>
            </w:pPr>
            <w:r w:rsidRPr="0080324B">
              <w:t xml:space="preserve">Контактная СР (в т.ч. </w:t>
            </w:r>
          </w:p>
          <w:p w:rsidR="00F447E0" w:rsidRPr="0080324B" w:rsidRDefault="00785221" w:rsidP="007852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0324B">
              <w:t>в ЭИОС</w:t>
            </w:r>
            <w:r>
              <w:t>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7E0" w:rsidRPr="0080324B" w:rsidRDefault="00F447E0" w:rsidP="006D500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F447E0" w:rsidRPr="0080324B" w:rsidRDefault="00F447E0" w:rsidP="006D500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F447E0" w:rsidRPr="0080324B" w:rsidRDefault="00F447E0" w:rsidP="006D500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47E0" w:rsidRPr="0080324B" w:rsidTr="008B1443">
        <w:trPr>
          <w:trHeight w:val="1"/>
        </w:trPr>
        <w:tc>
          <w:tcPr>
            <w:tcW w:w="425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F447E0" w:rsidP="006D500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447E0" w:rsidRPr="00785221" w:rsidRDefault="00785221" w:rsidP="006D5000">
            <w:pPr>
              <w:autoSpaceDE w:val="0"/>
              <w:autoSpaceDN w:val="0"/>
              <w:adjustRightInd w:val="0"/>
              <w:jc w:val="center"/>
            </w:pPr>
            <w:r w:rsidRPr="00785221"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447E0" w:rsidRPr="00785221" w:rsidRDefault="00785221" w:rsidP="006D5000">
            <w:pPr>
              <w:autoSpaceDE w:val="0"/>
              <w:autoSpaceDN w:val="0"/>
              <w:adjustRightInd w:val="0"/>
              <w:jc w:val="center"/>
            </w:pPr>
            <w:r w:rsidRPr="00785221"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447E0" w:rsidRPr="0080324B" w:rsidRDefault="00F447E0" w:rsidP="006D500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47E0" w:rsidRPr="0080324B" w:rsidTr="008B1443">
        <w:trPr>
          <w:trHeight w:val="357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447E0" w:rsidRPr="0080324B" w:rsidRDefault="00F447E0" w:rsidP="0080324B">
            <w:pPr>
              <w:rPr>
                <w:b/>
                <w:bCs/>
                <w:color w:val="000000"/>
              </w:rPr>
            </w:pPr>
            <w:r w:rsidRPr="0080324B">
              <w:rPr>
                <w:b/>
                <w:bCs/>
                <w:color w:val="000000"/>
              </w:rPr>
              <w:t>Разде</w:t>
            </w:r>
            <w:r w:rsidR="00785221">
              <w:rPr>
                <w:b/>
                <w:bCs/>
                <w:color w:val="000000"/>
              </w:rPr>
              <w:t>л 1</w:t>
            </w:r>
            <w:r w:rsidRPr="0080324B">
              <w:rPr>
                <w:b/>
                <w:bCs/>
                <w:color w:val="000000"/>
              </w:rPr>
              <w:t xml:space="preserve">. </w:t>
            </w:r>
            <w:r w:rsidR="0080324B">
              <w:rPr>
                <w:b/>
                <w:bCs/>
                <w:color w:val="000000"/>
              </w:rPr>
              <w:t>Древняя Греция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447E0" w:rsidRPr="0080324B" w:rsidRDefault="00AF21A0" w:rsidP="006D50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F447E0" w:rsidRPr="0080324B" w:rsidRDefault="008B1443" w:rsidP="006D50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F447E0" w:rsidRPr="0080324B" w:rsidRDefault="008B1443" w:rsidP="006D50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</w:t>
            </w:r>
          </w:p>
        </w:tc>
      </w:tr>
      <w:tr w:rsidR="00F447E0" w:rsidRPr="0080324B" w:rsidTr="008B1443">
        <w:trPr>
          <w:trHeight w:val="452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9E3DA1" w:rsidP="006D500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AF21A0">
              <w:rPr>
                <w:bCs/>
                <w:color w:val="000000"/>
              </w:rPr>
              <w:t>.1.</w:t>
            </w:r>
            <w:r w:rsidR="00F447E0" w:rsidRPr="0080324B">
              <w:rPr>
                <w:bCs/>
                <w:color w:val="000000"/>
              </w:rPr>
              <w:t>Эгейская цивилизация. Крит и ахейские государства III-II тыс. до н.э.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B1443" w:rsidRDefault="007C4988" w:rsidP="006D5000">
            <w:pPr>
              <w:jc w:val="center"/>
              <w:rPr>
                <w:bCs/>
                <w:color w:val="000000"/>
              </w:rPr>
            </w:pPr>
            <w:r w:rsidRPr="008B1443">
              <w:rPr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 w:rsidRPr="008B1443">
              <w:rPr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F447E0" w:rsidRPr="0080324B" w:rsidTr="008B1443">
        <w:trPr>
          <w:trHeight w:val="452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9E3DA1" w:rsidP="006D500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AF21A0">
              <w:rPr>
                <w:bCs/>
                <w:color w:val="000000"/>
              </w:rPr>
              <w:t xml:space="preserve">.2. </w:t>
            </w:r>
            <w:r w:rsidR="00F447E0" w:rsidRPr="0080324B">
              <w:rPr>
                <w:bCs/>
                <w:color w:val="000000"/>
              </w:rPr>
              <w:t>Греция в XI-IX вв. по данным гомеровского эпоса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B1443" w:rsidRDefault="00AF21A0" w:rsidP="006D5000">
            <w:pPr>
              <w:jc w:val="center"/>
              <w:rPr>
                <w:bCs/>
                <w:color w:val="000000"/>
              </w:rPr>
            </w:pPr>
            <w:r w:rsidRPr="008B1443">
              <w:rPr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 w:rsidRPr="008B1443">
              <w:rPr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F447E0" w:rsidRPr="0080324B" w:rsidTr="008B1443">
        <w:trPr>
          <w:trHeight w:val="452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F447E0" w:rsidRPr="0080324B" w:rsidRDefault="009E3DA1" w:rsidP="006D500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="00AF21A0">
              <w:rPr>
                <w:color w:val="000000"/>
              </w:rPr>
              <w:t xml:space="preserve">.3. </w:t>
            </w:r>
            <w:r w:rsidR="00F447E0" w:rsidRPr="0080324B">
              <w:rPr>
                <w:color w:val="000000"/>
              </w:rPr>
              <w:t xml:space="preserve">Основные черты развития древнегреческого общества архаической эпохи.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F447E0" w:rsidP="006D5000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7C4988" w:rsidP="006D5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8B1443" w:rsidP="006D5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jc w:val="center"/>
              <w:rPr>
                <w:color w:val="000000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8B1443" w:rsidP="006D5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447E0" w:rsidRPr="0080324B" w:rsidTr="008B1443">
        <w:trPr>
          <w:trHeight w:val="452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F447E0" w:rsidRPr="00EE6DE2" w:rsidRDefault="009E3DA1" w:rsidP="006D500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AF21A0">
              <w:rPr>
                <w:bCs/>
                <w:color w:val="000000"/>
              </w:rPr>
              <w:t xml:space="preserve">.4. </w:t>
            </w:r>
            <w:r w:rsidR="00F447E0" w:rsidRPr="00EE6DE2">
              <w:rPr>
                <w:bCs/>
                <w:color w:val="000000"/>
              </w:rPr>
              <w:t>Древняя Греция в классический период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B1443" w:rsidRDefault="00AF21A0" w:rsidP="006D5000">
            <w:pPr>
              <w:jc w:val="center"/>
              <w:rPr>
                <w:bCs/>
                <w:color w:val="000000"/>
              </w:rPr>
            </w:pPr>
            <w:r w:rsidRPr="008B1443">
              <w:rPr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 w:rsidRPr="008B1443">
              <w:rPr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F447E0" w:rsidRPr="0080324B" w:rsidTr="008B1443">
        <w:trPr>
          <w:trHeight w:val="452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F447E0" w:rsidRPr="00EE6DE2" w:rsidRDefault="009E3DA1" w:rsidP="006D500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AF21A0">
              <w:rPr>
                <w:bCs/>
                <w:color w:val="000000"/>
              </w:rPr>
              <w:t xml:space="preserve">.5. </w:t>
            </w:r>
            <w:r w:rsidR="00F447E0" w:rsidRPr="00EE6DE2">
              <w:rPr>
                <w:bCs/>
                <w:color w:val="000000"/>
              </w:rPr>
              <w:t>Установление македонской гегемонии в Греции. Восточные походы</w:t>
            </w:r>
            <w:r w:rsidR="00EE6DE2">
              <w:rPr>
                <w:bCs/>
                <w:color w:val="000000"/>
              </w:rPr>
              <w:t xml:space="preserve"> А. Македонского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 w:rsidRPr="008B1443">
              <w:rPr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F447E0" w:rsidRPr="0080324B" w:rsidTr="008B1443">
        <w:trPr>
          <w:trHeight w:val="452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F447E0" w:rsidRPr="0080324B" w:rsidRDefault="00AF21A0" w:rsidP="00EE6DE2">
            <w:pPr>
              <w:rPr>
                <w:b/>
                <w:bCs/>
                <w:color w:val="000000"/>
              </w:rPr>
            </w:pPr>
            <w:r w:rsidRPr="0080324B">
              <w:rPr>
                <w:b/>
                <w:bCs/>
                <w:color w:val="000000"/>
              </w:rPr>
              <w:t>Разде</w:t>
            </w:r>
            <w:r w:rsidR="00785221">
              <w:rPr>
                <w:b/>
                <w:bCs/>
                <w:color w:val="000000"/>
              </w:rPr>
              <w:t>л 2</w:t>
            </w:r>
            <w:r w:rsidRPr="0080324B">
              <w:rPr>
                <w:b/>
                <w:bCs/>
                <w:color w:val="000000"/>
              </w:rPr>
              <w:t xml:space="preserve">. </w:t>
            </w:r>
            <w:r w:rsidR="00EE6DE2">
              <w:rPr>
                <w:b/>
                <w:bCs/>
                <w:color w:val="000000"/>
              </w:rPr>
              <w:t xml:space="preserve">Древний Рим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AF21A0" w:rsidP="006D50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8B1443" w:rsidP="006D50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8B1443" w:rsidP="006D50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</w:tr>
      <w:tr w:rsidR="00F447E0" w:rsidRPr="0080324B" w:rsidTr="008B1443">
        <w:trPr>
          <w:trHeight w:val="452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F447E0" w:rsidRPr="0080324B" w:rsidRDefault="009E3DA1" w:rsidP="006D5000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F21A0">
              <w:rPr>
                <w:color w:val="000000"/>
              </w:rPr>
              <w:t xml:space="preserve">.1. </w:t>
            </w:r>
            <w:r w:rsidR="00F447E0" w:rsidRPr="0080324B">
              <w:rPr>
                <w:color w:val="000000"/>
              </w:rPr>
              <w:t>Рим в царский период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F447E0" w:rsidP="006D5000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7C4988" w:rsidP="006D5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8B1443" w:rsidP="006D5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jc w:val="center"/>
              <w:rPr>
                <w:color w:val="000000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8B1443" w:rsidP="006D5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447E0" w:rsidRPr="0080324B" w:rsidTr="008B1443">
        <w:trPr>
          <w:trHeight w:val="452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F447E0" w:rsidRPr="00EE6DE2" w:rsidRDefault="009E3DA1" w:rsidP="007C498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AF21A0">
              <w:rPr>
                <w:bCs/>
                <w:color w:val="000000"/>
              </w:rPr>
              <w:t xml:space="preserve">.2. </w:t>
            </w:r>
            <w:r w:rsidR="00F447E0" w:rsidRPr="00EE6DE2">
              <w:rPr>
                <w:bCs/>
                <w:color w:val="000000"/>
              </w:rPr>
              <w:t xml:space="preserve">Ранняя </w:t>
            </w:r>
            <w:r w:rsidR="007C4988">
              <w:rPr>
                <w:bCs/>
                <w:color w:val="000000"/>
              </w:rPr>
              <w:t>в республиканский период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B1443" w:rsidRDefault="007C4988" w:rsidP="006D5000">
            <w:pPr>
              <w:jc w:val="center"/>
              <w:rPr>
                <w:bCs/>
                <w:color w:val="000000"/>
              </w:rPr>
            </w:pPr>
            <w:r w:rsidRPr="008B1443">
              <w:rPr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 w:rsidRPr="008B1443">
              <w:rPr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F447E0" w:rsidRPr="0080324B" w:rsidTr="008B1443">
        <w:trPr>
          <w:trHeight w:val="452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F447E0" w:rsidRPr="00EE6DE2" w:rsidRDefault="009E3DA1" w:rsidP="006D500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AF21A0">
              <w:rPr>
                <w:bCs/>
                <w:color w:val="000000"/>
              </w:rPr>
              <w:t xml:space="preserve">.3. </w:t>
            </w:r>
            <w:r w:rsidR="00F447E0" w:rsidRPr="00EE6DE2">
              <w:rPr>
                <w:bCs/>
                <w:color w:val="000000"/>
              </w:rPr>
              <w:t>Ранняя римская империя</w:t>
            </w:r>
            <w:r w:rsidR="00EE6DE2">
              <w:rPr>
                <w:bCs/>
                <w:color w:val="000000"/>
              </w:rPr>
              <w:t>.</w:t>
            </w:r>
            <w:r w:rsidR="00EE6DE2" w:rsidRPr="0080324B">
              <w:rPr>
                <w:color w:val="000000"/>
              </w:rPr>
              <w:t xml:space="preserve"> Принципат Августа</w:t>
            </w:r>
            <w:r w:rsidR="00AF21A0">
              <w:rPr>
                <w:color w:val="000000"/>
              </w:rPr>
              <w:t>. Поздняя римская импери</w:t>
            </w:r>
            <w:r w:rsidR="007C4988">
              <w:rPr>
                <w:color w:val="000000"/>
              </w:rPr>
              <w:t>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B1443" w:rsidRDefault="00AF21A0" w:rsidP="006D5000">
            <w:pPr>
              <w:jc w:val="center"/>
              <w:rPr>
                <w:bCs/>
                <w:color w:val="000000"/>
              </w:rPr>
            </w:pPr>
            <w:r w:rsidRPr="008B1443">
              <w:rPr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 w:rsidRPr="008B1443">
              <w:rPr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B1443" w:rsidRDefault="00F447E0" w:rsidP="006D5000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B1443" w:rsidRDefault="008B1443" w:rsidP="006D500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F447E0" w:rsidRPr="0080324B" w:rsidTr="008B1443">
        <w:trPr>
          <w:trHeight w:val="452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F447E0" w:rsidRPr="0080324B" w:rsidRDefault="009E3DA1" w:rsidP="006D5000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F21A0">
              <w:rPr>
                <w:color w:val="000000"/>
              </w:rPr>
              <w:t xml:space="preserve">.4. </w:t>
            </w:r>
            <w:r w:rsidR="00F447E0" w:rsidRPr="0080324B">
              <w:rPr>
                <w:color w:val="000000"/>
              </w:rPr>
              <w:t>Развитие системы домината</w:t>
            </w:r>
            <w:r w:rsidR="007C4988">
              <w:rPr>
                <w:color w:val="000000"/>
              </w:rPr>
              <w:t xml:space="preserve">. </w:t>
            </w:r>
            <w:r w:rsidR="007C4988" w:rsidRPr="0080324B">
              <w:rPr>
                <w:color w:val="000000"/>
              </w:rPr>
              <w:t>Падение Западной Римской империи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F447E0" w:rsidP="006D5000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F447E0" w:rsidP="006D500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AF21A0" w:rsidP="006D5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8B1443" w:rsidP="006D5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jc w:val="center"/>
              <w:rPr>
                <w:color w:val="000000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8B1443" w:rsidP="006D50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447E0" w:rsidRPr="00F447E0" w:rsidTr="008B1443">
        <w:trPr>
          <w:trHeight w:val="452"/>
        </w:trPr>
        <w:tc>
          <w:tcPr>
            <w:tcW w:w="425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F447E0" w:rsidP="006D5000">
            <w:pPr>
              <w:rPr>
                <w:b/>
                <w:bCs/>
                <w:color w:val="000000"/>
              </w:rPr>
            </w:pPr>
            <w:r w:rsidRPr="0080324B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  <w:r w:rsidRPr="0080324B">
              <w:rPr>
                <w:b/>
                <w:bCs/>
                <w:color w:val="000000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447E0" w:rsidRPr="0080324B" w:rsidRDefault="00EE6DE2" w:rsidP="006D50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  <w:r w:rsidRPr="0080324B">
              <w:rPr>
                <w:b/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  <w:r w:rsidRPr="0080324B">
              <w:rPr>
                <w:b/>
                <w:bCs/>
                <w:color w:val="000000"/>
              </w:rPr>
              <w:t>117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47E0" w:rsidRPr="0080324B" w:rsidRDefault="00F447E0" w:rsidP="006D5000">
            <w:pPr>
              <w:jc w:val="center"/>
              <w:rPr>
                <w:b/>
                <w:bCs/>
                <w:color w:val="000000"/>
              </w:rPr>
            </w:pPr>
            <w:r w:rsidRPr="0080324B">
              <w:rPr>
                <w:b/>
                <w:bCs/>
                <w:color w:val="000000"/>
              </w:rPr>
              <w:t>9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447E0" w:rsidRPr="00F447E0" w:rsidRDefault="00F447E0" w:rsidP="006D5000">
            <w:pPr>
              <w:jc w:val="center"/>
              <w:rPr>
                <w:b/>
                <w:bCs/>
                <w:color w:val="000000"/>
              </w:rPr>
            </w:pPr>
            <w:r w:rsidRPr="0080324B">
              <w:rPr>
                <w:b/>
                <w:bCs/>
                <w:color w:val="000000"/>
              </w:rPr>
              <w:t>144</w:t>
            </w:r>
          </w:p>
        </w:tc>
      </w:tr>
    </w:tbl>
    <w:p w:rsidR="0080324B" w:rsidRDefault="0080324B" w:rsidP="000130AB">
      <w:pPr>
        <w:spacing w:line="276" w:lineRule="auto"/>
        <w:ind w:firstLine="17"/>
        <w:rPr>
          <w:bCs/>
          <w:i/>
          <w:highlight w:val="yellow"/>
        </w:rPr>
      </w:pPr>
    </w:p>
    <w:p w:rsidR="000130AB" w:rsidRPr="00B550DE" w:rsidRDefault="000130AB" w:rsidP="000130AB">
      <w:pPr>
        <w:spacing w:line="276" w:lineRule="auto"/>
        <w:ind w:firstLine="17"/>
        <w:rPr>
          <w:rFonts w:eastAsia="Calibri"/>
          <w:color w:val="000000"/>
        </w:rPr>
      </w:pPr>
      <w:r w:rsidRPr="0080324B">
        <w:rPr>
          <w:bCs/>
          <w:i/>
        </w:rPr>
        <w:t xml:space="preserve">5.2. Методы обучения: </w:t>
      </w:r>
      <w:r w:rsidRPr="0080324B">
        <w:rPr>
          <w:bCs/>
        </w:rPr>
        <w:t>работа в группах, дискуссия, а</w:t>
      </w:r>
      <w:r w:rsidRPr="0080324B">
        <w:rPr>
          <w:rFonts w:eastAsia="Calibri"/>
        </w:rPr>
        <w:t>налитическая работа с источниками и научной литературой, выступление с докладами, тестирование</w:t>
      </w:r>
      <w:r w:rsidRPr="0080324B">
        <w:rPr>
          <w:rFonts w:eastAsia="Calibri"/>
          <w:color w:val="000000"/>
        </w:rPr>
        <w:t>.</w:t>
      </w:r>
    </w:p>
    <w:p w:rsidR="000130AB" w:rsidRPr="00B550DE" w:rsidRDefault="000130AB" w:rsidP="000130AB">
      <w:pPr>
        <w:rPr>
          <w:b/>
          <w:bCs/>
        </w:rPr>
      </w:pPr>
    </w:p>
    <w:p w:rsidR="000130AB" w:rsidRPr="00AF21A0" w:rsidRDefault="000130AB" w:rsidP="000130AB">
      <w:pPr>
        <w:jc w:val="center"/>
        <w:rPr>
          <w:b/>
          <w:bCs/>
        </w:rPr>
      </w:pPr>
      <w:r w:rsidRPr="00AF21A0">
        <w:rPr>
          <w:b/>
          <w:bCs/>
        </w:rPr>
        <w:t xml:space="preserve">6. </w:t>
      </w:r>
      <w:r w:rsidR="00DF56AE" w:rsidRPr="00AF21A0">
        <w:rPr>
          <w:b/>
          <w:bCs/>
        </w:rPr>
        <w:t>Рейтинг-план</w:t>
      </w:r>
    </w:p>
    <w:p w:rsidR="0006576A" w:rsidRPr="00A745D5" w:rsidRDefault="0006576A" w:rsidP="000130AB">
      <w:pPr>
        <w:jc w:val="center"/>
        <w:rPr>
          <w:b/>
          <w:bCs/>
          <w:highlight w:val="yellow"/>
        </w:rPr>
      </w:pP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2"/>
        <w:gridCol w:w="1185"/>
        <w:gridCol w:w="1786"/>
        <w:gridCol w:w="2059"/>
        <w:gridCol w:w="1240"/>
        <w:gridCol w:w="969"/>
        <w:gridCol w:w="695"/>
        <w:gridCol w:w="962"/>
      </w:tblGrid>
      <w:tr w:rsidR="0006576A" w:rsidRPr="00AF21A0" w:rsidTr="0006576A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21A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F21A0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F21A0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21A0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F21A0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21A0">
              <w:rPr>
                <w:sz w:val="22"/>
                <w:szCs w:val="22"/>
              </w:rPr>
              <w:t>Балл за конкретное задание (</w:t>
            </w:r>
            <w:r w:rsidRPr="00AF21A0">
              <w:rPr>
                <w:sz w:val="22"/>
                <w:szCs w:val="22"/>
                <w:lang w:val="en-US"/>
              </w:rPr>
              <w:t>min</w:t>
            </w:r>
            <w:r w:rsidRPr="00AF21A0">
              <w:rPr>
                <w:sz w:val="22"/>
                <w:szCs w:val="22"/>
              </w:rPr>
              <w:t>-</w:t>
            </w:r>
            <w:r w:rsidRPr="00AF21A0">
              <w:rPr>
                <w:sz w:val="22"/>
                <w:szCs w:val="22"/>
                <w:lang w:val="en-US"/>
              </w:rPr>
              <w:t>max</w:t>
            </w:r>
            <w:r w:rsidRPr="00AF21A0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21A0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21A0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06576A" w:rsidRPr="00AF21A0" w:rsidTr="0006576A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21A0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F21A0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06576A" w:rsidRPr="00AF21A0" w:rsidTr="0006576A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both"/>
            </w:pPr>
            <w:r w:rsidRPr="00AF21A0">
              <w:t>1.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813C77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813C77">
              <w:t>ОР.</w:t>
            </w:r>
            <w:r w:rsidR="00813C77" w:rsidRPr="00813C77">
              <w:t>1</w:t>
            </w:r>
            <w:r w:rsidRPr="00813C77">
              <w:t>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Выступление с докладом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Индикаторы оценки доклада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6-11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11</w:t>
            </w:r>
          </w:p>
        </w:tc>
      </w:tr>
      <w:tr w:rsidR="0006576A" w:rsidRPr="00AF21A0" w:rsidTr="0006576A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both"/>
            </w:pPr>
            <w:r w:rsidRPr="00AF21A0">
              <w:t>2.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813C77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813C77">
              <w:t>ОР.1</w:t>
            </w:r>
            <w:r w:rsidR="00813C77" w:rsidRPr="00813C77">
              <w:t>-1-2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Контрольная работа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Индикаторы оценки контрольной работы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6</w:t>
            </w:r>
          </w:p>
        </w:tc>
      </w:tr>
      <w:tr w:rsidR="0006576A" w:rsidRPr="00AF21A0" w:rsidTr="0006576A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both"/>
            </w:pPr>
            <w:r w:rsidRPr="00AF21A0">
              <w:t>3.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813C77" w:rsidRDefault="00813C77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13C77">
              <w:rPr>
                <w:color w:val="000000"/>
              </w:rPr>
              <w:t>ОР.2-1-2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1A0">
              <w:rPr>
                <w:color w:val="000000"/>
              </w:rPr>
              <w:t>Написание эссе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Индикаторы оценки эссе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3-6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3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6</w:t>
            </w:r>
          </w:p>
        </w:tc>
      </w:tr>
      <w:tr w:rsidR="0006576A" w:rsidRPr="00AF21A0" w:rsidTr="0006576A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8B1443" w:rsidP="0006576A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="0006576A" w:rsidRPr="00AF21A0">
              <w:t>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813C77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13C77">
              <w:rPr>
                <w:color w:val="000000"/>
              </w:rPr>
              <w:t>ОР.2-1-1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Герменевтический анализ текста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Индикаторы оценки герменевтического анализа текста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3-6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2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12</w:t>
            </w:r>
          </w:p>
        </w:tc>
      </w:tr>
      <w:tr w:rsidR="0006576A" w:rsidRPr="00AF21A0" w:rsidTr="0006576A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8B1443" w:rsidP="0006576A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="0006576A" w:rsidRPr="00AF21A0">
              <w:t>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813C77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13C77">
              <w:rPr>
                <w:color w:val="000000"/>
              </w:rPr>
              <w:t>ОР</w:t>
            </w:r>
            <w:r w:rsidRPr="00813C77">
              <w:rPr>
                <w:color w:val="000000"/>
                <w:lang w:val="en-US"/>
              </w:rPr>
              <w:t>.</w:t>
            </w:r>
            <w:r w:rsidRPr="00813C77">
              <w:rPr>
                <w:color w:val="000000"/>
              </w:rPr>
              <w:t>1</w:t>
            </w:r>
            <w:r w:rsidR="00813C77" w:rsidRPr="00813C77">
              <w:rPr>
                <w:color w:val="000000"/>
                <w:lang w:val="en-US"/>
              </w:rPr>
              <w:t>-1-</w:t>
            </w:r>
            <w:r w:rsidR="00813C77" w:rsidRPr="00813C77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1A0">
              <w:rPr>
                <w:color w:val="000000"/>
              </w:rPr>
              <w:t>Устное сообщение на семинаре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Индикаторы оценки устного сообщения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4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12</w:t>
            </w:r>
          </w:p>
        </w:tc>
      </w:tr>
      <w:tr w:rsidR="0006576A" w:rsidRPr="00AF21A0" w:rsidTr="0006576A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8B1443" w:rsidP="0006576A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="0006576A" w:rsidRPr="00AF21A0">
              <w:t>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813C77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13C77">
              <w:rPr>
                <w:color w:val="000000"/>
              </w:rPr>
              <w:t>ОР</w:t>
            </w:r>
            <w:r w:rsidRPr="00813C77">
              <w:rPr>
                <w:color w:val="000000"/>
                <w:lang w:val="en-US"/>
              </w:rPr>
              <w:t>.</w:t>
            </w:r>
            <w:r w:rsidRPr="00813C77">
              <w:rPr>
                <w:color w:val="000000"/>
              </w:rPr>
              <w:t>2</w:t>
            </w:r>
            <w:r w:rsidR="00813C77" w:rsidRPr="00813C77">
              <w:rPr>
                <w:color w:val="000000"/>
                <w:lang w:val="en-US"/>
              </w:rPr>
              <w:t>-1-</w:t>
            </w:r>
            <w:r w:rsidR="00813C77" w:rsidRPr="00813C77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1A0">
              <w:rPr>
                <w:color w:val="000000"/>
              </w:rPr>
              <w:t>Написание реферата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Индикаторы оценки реферата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14-17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14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17</w:t>
            </w:r>
          </w:p>
        </w:tc>
      </w:tr>
      <w:tr w:rsidR="0006576A" w:rsidRPr="00AF21A0" w:rsidTr="0006576A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8B1443" w:rsidP="0006576A">
            <w:pPr>
              <w:autoSpaceDE w:val="0"/>
              <w:autoSpaceDN w:val="0"/>
              <w:adjustRightInd w:val="0"/>
              <w:jc w:val="both"/>
            </w:pPr>
            <w:r>
              <w:t>7</w:t>
            </w:r>
            <w:r w:rsidR="0006576A" w:rsidRPr="00AF21A0">
              <w:t>.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813C77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13C77">
              <w:rPr>
                <w:color w:val="000000"/>
              </w:rPr>
              <w:t>ОР</w:t>
            </w:r>
            <w:r w:rsidRPr="00813C77">
              <w:rPr>
                <w:color w:val="000000"/>
                <w:lang w:val="en-US"/>
              </w:rPr>
              <w:t>.</w:t>
            </w:r>
            <w:r w:rsidRPr="00813C77">
              <w:rPr>
                <w:color w:val="000000"/>
              </w:rPr>
              <w:t>1</w:t>
            </w:r>
            <w:r w:rsidR="00813C77" w:rsidRPr="00813C77">
              <w:rPr>
                <w:color w:val="000000"/>
                <w:lang w:val="en-US"/>
              </w:rPr>
              <w:t>-1-</w:t>
            </w:r>
            <w:r w:rsidR="00813C77" w:rsidRPr="00813C77"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F21A0">
              <w:rPr>
                <w:color w:val="000000"/>
              </w:rPr>
              <w:t>Тестирование (итоговое)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 xml:space="preserve">Тестирование в ЭОС (индикаторы </w:t>
            </w:r>
            <w:r w:rsidRPr="00AF21A0">
              <w:lastRenderedPageBreak/>
              <w:t>оценки тестирования)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lastRenderedPageBreak/>
              <w:t>4-6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</w:pPr>
            <w:r w:rsidRPr="00AF21A0">
              <w:t>6</w:t>
            </w:r>
          </w:p>
        </w:tc>
      </w:tr>
      <w:tr w:rsidR="0006576A" w:rsidRPr="00AF21A0" w:rsidTr="0006576A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785221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Э</w:t>
            </w:r>
            <w:r w:rsidR="0006576A" w:rsidRPr="00AF21A0">
              <w:rPr>
                <w:b/>
              </w:rPr>
              <w:t>кзамен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1A0">
              <w:rPr>
                <w:b/>
              </w:rPr>
              <w:t>10-30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1A0">
              <w:rPr>
                <w:b/>
              </w:rPr>
              <w:t>10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1A0">
              <w:rPr>
                <w:b/>
              </w:rPr>
              <w:t>30</w:t>
            </w:r>
          </w:p>
        </w:tc>
      </w:tr>
      <w:tr w:rsidR="0006576A" w:rsidRPr="00F447E0" w:rsidTr="0006576A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F21A0">
              <w:rPr>
                <w:b/>
                <w:color w:val="000000"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1A0">
              <w:rPr>
                <w:b/>
              </w:rPr>
              <w:t>11</w:t>
            </w:r>
          </w:p>
        </w:tc>
        <w:tc>
          <w:tcPr>
            <w:tcW w:w="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AF21A0" w:rsidRDefault="0006576A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1A0">
              <w:rPr>
                <w:b/>
              </w:rPr>
              <w:t>55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F447E0" w:rsidRDefault="0006576A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F21A0">
              <w:rPr>
                <w:b/>
              </w:rPr>
              <w:t>100</w:t>
            </w:r>
          </w:p>
        </w:tc>
      </w:tr>
    </w:tbl>
    <w:p w:rsidR="0018399D" w:rsidRPr="00F447E0" w:rsidRDefault="0018399D" w:rsidP="0006576A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C6089D" w:rsidRDefault="00C6089D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7. Учебно-методическое и информационное обеспечение</w:t>
      </w:r>
    </w:p>
    <w:p w:rsidR="000130AB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550DE">
        <w:rPr>
          <w:bCs/>
          <w:i/>
        </w:rPr>
        <w:t xml:space="preserve">7.1. </w:t>
      </w:r>
      <w:r w:rsidRPr="00B550DE">
        <w:rPr>
          <w:bCs/>
          <w:i/>
          <w:iCs/>
        </w:rPr>
        <w:t>Основная литература</w:t>
      </w:r>
    </w:p>
    <w:p w:rsidR="009E3DA1" w:rsidRPr="0009458B" w:rsidRDefault="0009458B" w:rsidP="0009458B">
      <w:pPr>
        <w:pStyle w:val="23"/>
        <w:spacing w:after="0" w:line="276" w:lineRule="auto"/>
        <w:ind w:left="0"/>
      </w:pPr>
      <w:r>
        <w:t xml:space="preserve">1. </w:t>
      </w:r>
      <w:r w:rsidR="009E3DA1" w:rsidRPr="0009458B">
        <w:t>Гуревич Я.Г. История Греции и Рима / Репр. изд. 1894 г. - Москва: Директ-Медиа, 2014. - 295 с. [Электронный ресурс]. - URL: </w:t>
      </w:r>
      <w:hyperlink r:id="rId10" w:history="1">
        <w:r w:rsidR="009E3DA1" w:rsidRPr="0009458B">
          <w:rPr>
            <w:rStyle w:val="a3"/>
            <w:color w:val="006CA1"/>
          </w:rPr>
          <w:t>http://biblioclub.ru/index.php?page=book&amp;id=104364</w:t>
        </w:r>
      </w:hyperlink>
    </w:p>
    <w:p w:rsidR="00A745D5" w:rsidRDefault="009E3DA1" w:rsidP="0009458B">
      <w:r>
        <w:t>2</w:t>
      </w:r>
      <w:r w:rsidR="0009458B">
        <w:t xml:space="preserve">. Куликова </w:t>
      </w:r>
      <w:r w:rsidR="006D5000">
        <w:t xml:space="preserve"> Ю.В. Древняя Греция</w:t>
      </w:r>
      <w:r w:rsidR="00A745D5" w:rsidRPr="00996A16">
        <w:t>: учебно-методическое по</w:t>
      </w:r>
      <w:r>
        <w:t>собие. - Москва</w:t>
      </w:r>
      <w:r w:rsidR="00A745D5" w:rsidRPr="00996A16">
        <w:t>: Прометей, 2013. - 64 с. - [Электронный ресурс]. - URL: </w:t>
      </w:r>
      <w:hyperlink r:id="rId11" w:history="1">
        <w:r w:rsidR="00A745D5" w:rsidRPr="00996A16">
          <w:rPr>
            <w:rStyle w:val="a3"/>
          </w:rPr>
          <w:t>http://biblioclub.ru/index.php?page=book&amp;id=240147</w:t>
        </w:r>
      </w:hyperlink>
      <w:r>
        <w:t> (04.07.2019).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550DE">
        <w:rPr>
          <w:bCs/>
          <w:i/>
          <w:iCs/>
        </w:rPr>
        <w:t>7.2. Дополнительная литература</w:t>
      </w:r>
    </w:p>
    <w:p w:rsidR="000130AB" w:rsidRDefault="009E3DA1" w:rsidP="0009458B">
      <w:r>
        <w:t>1. Зелинский Ф.Ф. История античных религий. - Санкт-Петербург</w:t>
      </w:r>
      <w:r w:rsidR="00A745D5" w:rsidRPr="00996A16">
        <w:t>: Алетейя, 2014. - Том 1–3. - 864 с. - (Квадривиум). - [Электронный ресурс]. - URL: </w:t>
      </w:r>
      <w:hyperlink r:id="rId12" w:history="1">
        <w:r w:rsidR="00A745D5" w:rsidRPr="00996A16">
          <w:rPr>
            <w:rStyle w:val="a3"/>
          </w:rPr>
          <w:t>http://biblioclub.ru/index.php?page=book&amp;id=363279</w:t>
        </w:r>
      </w:hyperlink>
      <w:r w:rsidR="00A745D5" w:rsidRPr="00996A16">
        <w:t> (04.07.2019);</w:t>
      </w:r>
    </w:p>
    <w:p w:rsidR="0009458B" w:rsidRDefault="0009458B" w:rsidP="0009458B">
      <w:pPr>
        <w:pStyle w:val="23"/>
        <w:spacing w:after="0" w:line="276" w:lineRule="auto"/>
        <w:ind w:left="0"/>
      </w:pPr>
      <w:r w:rsidRPr="0009458B">
        <w:t xml:space="preserve">2. Зинченко С.А. Введение в </w:t>
      </w:r>
      <w:r w:rsidR="00C81A47">
        <w:t>основы искусства Древней Греции</w:t>
      </w:r>
      <w:r w:rsidRPr="0009458B">
        <w:t>: учебное пособие. - Москва; Берлин: Директ-Медиа, 2014. - 714 с.: ил. - Библиогр. в кн.; [Электронный ресурс]. - URL:</w:t>
      </w:r>
      <w:r w:rsidRPr="0009458B">
        <w:rPr>
          <w:color w:val="454545"/>
        </w:rPr>
        <w:t> </w:t>
      </w:r>
      <w:hyperlink r:id="rId13" w:history="1">
        <w:r w:rsidRPr="0009458B">
          <w:rPr>
            <w:rStyle w:val="a3"/>
            <w:color w:val="006CA1"/>
          </w:rPr>
          <w:t>http://biblioclub.ru/index.php?page=book&amp;id=275616</w:t>
        </w:r>
      </w:hyperlink>
    </w:p>
    <w:p w:rsidR="0009458B" w:rsidRPr="0009458B" w:rsidRDefault="0009458B" w:rsidP="0009458B">
      <w:pPr>
        <w:pStyle w:val="23"/>
        <w:spacing w:after="0" w:line="276" w:lineRule="auto"/>
        <w:ind w:left="0"/>
      </w:pPr>
      <w:r>
        <w:t>3.</w:t>
      </w:r>
      <w:r w:rsidRPr="0009458B">
        <w:t xml:space="preserve"> Мандель Б.Р. Всемирная литература: искусство слова Древней Греции, Рима, Востока и Азии: иллюстрированное учебное пособие. - Москва; Берлин: Директ-Медиа, 2014. - 378 с. [Электронный ресурс].  URL: </w:t>
      </w:r>
      <w:hyperlink r:id="rId14" w:history="1">
        <w:r w:rsidRPr="0009458B">
          <w:rPr>
            <w:rStyle w:val="a3"/>
            <w:color w:val="006CA1"/>
          </w:rPr>
          <w:t>http://biblioclub.ru/index.php?page=book&amp;id=241083</w:t>
        </w:r>
      </w:hyperlink>
    </w:p>
    <w:p w:rsidR="00A745D5" w:rsidRDefault="0009458B" w:rsidP="0009458B">
      <w:r>
        <w:t>4</w:t>
      </w:r>
      <w:r w:rsidR="009E3DA1">
        <w:t>. Чернышов</w:t>
      </w:r>
      <w:r w:rsidR="00A745D5" w:rsidRPr="00996A16">
        <w:t xml:space="preserve"> Ю. Древний Рим: мечта о золотом веке</w:t>
      </w:r>
      <w:r w:rsidR="009E3DA1">
        <w:t>. - Москва</w:t>
      </w:r>
      <w:r w:rsidR="00A745D5" w:rsidRPr="00996A16">
        <w:t>: Ломоносовъ, 2013. - 241 с. : ил. - (История. География. Этнография). - [Электронный ресурс]. - URL: </w:t>
      </w:r>
      <w:hyperlink r:id="rId15" w:history="1">
        <w:r w:rsidR="00A745D5" w:rsidRPr="00996A16">
          <w:rPr>
            <w:rStyle w:val="a3"/>
          </w:rPr>
          <w:t>http://biblioclub.ru/index.php?page=book&amp;id=426886</w:t>
        </w:r>
      </w:hyperlink>
      <w:r w:rsidR="00A745D5" w:rsidRPr="00996A16">
        <w:t> (04.07.2019);</w:t>
      </w:r>
    </w:p>
    <w:p w:rsidR="0009458B" w:rsidRPr="00996A16" w:rsidRDefault="0009458B" w:rsidP="00996A16">
      <w:pPr>
        <w:ind w:firstLine="709"/>
      </w:pPr>
    </w:p>
    <w:p w:rsidR="00E15BEA" w:rsidRDefault="00E15BEA" w:rsidP="00E15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E15BEA" w:rsidRPr="00C41B9F" w:rsidRDefault="00E15BEA" w:rsidP="00E15BEA">
      <w:pPr>
        <w:spacing w:line="276" w:lineRule="auto"/>
        <w:ind w:firstLine="709"/>
        <w:jc w:val="both"/>
      </w:pPr>
      <w:r w:rsidRPr="00C41B9F">
        <w:t>1. Доманина С.А., Лукоянов В.В.</w:t>
      </w:r>
      <w:r>
        <w:t xml:space="preserve"> </w:t>
      </w:r>
      <w:r w:rsidRPr="00C41B9F">
        <w:t>История древней Греции и древнего Рима: учебно-методическое пособие. Н. Новгород: НГПУ им. К. Минина, 2012. – 67с.</w:t>
      </w:r>
    </w:p>
    <w:p w:rsidR="000130AB" w:rsidRPr="00C177A4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C177A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9458B" w:rsidRPr="00C41B9F" w:rsidRDefault="0009458B" w:rsidP="0009458B">
      <w:pPr>
        <w:spacing w:line="276" w:lineRule="auto"/>
        <w:ind w:firstLine="709"/>
        <w:jc w:val="both"/>
        <w:rPr>
          <w:bdr w:val="none" w:sz="0" w:space="0" w:color="auto" w:frame="1"/>
        </w:rPr>
      </w:pPr>
      <w:r>
        <w:t>1</w:t>
      </w:r>
      <w:r w:rsidRPr="00C41B9F">
        <w:t xml:space="preserve">. История Древней Греции: учебник для вузов / под ред. В.И. Кузищина.– 3-е изд., перераб. и доп. – М.: Высшая школа, 2005. – 399 с. </w:t>
      </w:r>
      <w:r w:rsidRPr="00C41B9F">
        <w:rPr>
          <w:bdr w:val="none" w:sz="0" w:space="0" w:color="auto" w:frame="1"/>
        </w:rPr>
        <w:t xml:space="preserve">[Электронный ресурс]. </w:t>
      </w:r>
      <w:r w:rsidRPr="00C41B9F">
        <w:rPr>
          <w:bdr w:val="none" w:sz="0" w:space="0" w:color="auto" w:frame="1"/>
          <w:lang w:val="en-US"/>
        </w:rPr>
        <w:t>URL</w:t>
      </w:r>
      <w:r w:rsidRPr="00C41B9F">
        <w:rPr>
          <w:bdr w:val="none" w:sz="0" w:space="0" w:color="auto" w:frame="1"/>
        </w:rPr>
        <w:t>:</w:t>
      </w:r>
      <w:r w:rsidRPr="00C41B9F">
        <w:t xml:space="preserve"> </w:t>
      </w:r>
      <w:hyperlink r:id="rId16" w:history="1">
        <w:r w:rsidRPr="00C41B9F">
          <w:rPr>
            <w:rStyle w:val="a3"/>
            <w:lang w:val="en-US"/>
          </w:rPr>
          <w:t>http</w:t>
        </w:r>
        <w:r w:rsidRPr="00C41B9F">
          <w:rPr>
            <w:rStyle w:val="a3"/>
          </w:rPr>
          <w:t>://</w:t>
        </w:r>
        <w:r w:rsidRPr="00C41B9F">
          <w:rPr>
            <w:rStyle w:val="a3"/>
            <w:lang w:val="en-US"/>
          </w:rPr>
          <w:t>www</w:t>
        </w:r>
        <w:r w:rsidRPr="00C41B9F">
          <w:rPr>
            <w:rStyle w:val="a3"/>
          </w:rPr>
          <w:t>.</w:t>
        </w:r>
        <w:r w:rsidRPr="00C41B9F">
          <w:rPr>
            <w:rStyle w:val="a3"/>
            <w:lang w:val="en-US"/>
          </w:rPr>
          <w:t>alleng</w:t>
        </w:r>
        <w:r w:rsidRPr="00C41B9F">
          <w:rPr>
            <w:rStyle w:val="a3"/>
          </w:rPr>
          <w:t>.</w:t>
        </w:r>
        <w:r w:rsidRPr="00C41B9F">
          <w:rPr>
            <w:rStyle w:val="a3"/>
            <w:lang w:val="en-US"/>
          </w:rPr>
          <w:t>ru</w:t>
        </w:r>
        <w:r w:rsidRPr="00C41B9F">
          <w:rPr>
            <w:rStyle w:val="a3"/>
          </w:rPr>
          <w:t>/</w:t>
        </w:r>
        <w:r w:rsidRPr="00C41B9F">
          <w:rPr>
            <w:rStyle w:val="a3"/>
            <w:lang w:val="en-US"/>
          </w:rPr>
          <w:t>d</w:t>
        </w:r>
        <w:r w:rsidRPr="00C41B9F">
          <w:rPr>
            <w:rStyle w:val="a3"/>
          </w:rPr>
          <w:t>/</w:t>
        </w:r>
        <w:r w:rsidRPr="00C41B9F">
          <w:rPr>
            <w:rStyle w:val="a3"/>
            <w:lang w:val="en-US"/>
          </w:rPr>
          <w:t>hist</w:t>
        </w:r>
        <w:r w:rsidRPr="00C41B9F">
          <w:rPr>
            <w:rStyle w:val="a3"/>
          </w:rPr>
          <w:t>_</w:t>
        </w:r>
        <w:r w:rsidRPr="00C41B9F">
          <w:rPr>
            <w:rStyle w:val="a3"/>
            <w:lang w:val="en-US"/>
          </w:rPr>
          <w:t>vm</w:t>
        </w:r>
        <w:r w:rsidRPr="00C41B9F">
          <w:rPr>
            <w:rStyle w:val="a3"/>
          </w:rPr>
          <w:t>/</w:t>
        </w:r>
        <w:r w:rsidRPr="00C41B9F">
          <w:rPr>
            <w:rStyle w:val="a3"/>
            <w:lang w:val="en-US"/>
          </w:rPr>
          <w:t>hist</w:t>
        </w:r>
        <w:r w:rsidRPr="00C41B9F">
          <w:rPr>
            <w:rStyle w:val="a3"/>
          </w:rPr>
          <w:t>071.</w:t>
        </w:r>
        <w:r w:rsidRPr="00C41B9F">
          <w:rPr>
            <w:rStyle w:val="a3"/>
            <w:lang w:val="en-US"/>
          </w:rPr>
          <w:t>htm</w:t>
        </w:r>
      </w:hyperlink>
      <w:r w:rsidRPr="00C41B9F">
        <w:t xml:space="preserve"> </w:t>
      </w:r>
    </w:p>
    <w:p w:rsidR="0009458B" w:rsidRPr="009866A2" w:rsidRDefault="0009458B" w:rsidP="0009458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right="282" w:firstLine="709"/>
        <w:jc w:val="both"/>
        <w:rPr>
          <w:bdr w:val="none" w:sz="0" w:space="0" w:color="auto" w:frame="1"/>
        </w:rPr>
      </w:pPr>
      <w:r>
        <w:t>2</w:t>
      </w:r>
      <w:r w:rsidRPr="00C41B9F">
        <w:t>. История Древнего Рима: учебник для вузов / под ред. В.И.</w:t>
      </w:r>
      <w:r>
        <w:t xml:space="preserve"> </w:t>
      </w:r>
      <w:r w:rsidRPr="00C41B9F">
        <w:t>Кузищина.– 4-е изд., перераб. и доп. – М.: Высшая школа, 2002. – 383с.</w:t>
      </w:r>
      <w:r>
        <w:t xml:space="preserve"> </w:t>
      </w:r>
      <w:r w:rsidRPr="00C41B9F">
        <w:rPr>
          <w:bdr w:val="none" w:sz="0" w:space="0" w:color="auto" w:frame="1"/>
        </w:rPr>
        <w:t xml:space="preserve">[Электронный ресурс]. </w:t>
      </w:r>
      <w:r w:rsidRPr="00C41B9F">
        <w:rPr>
          <w:bdr w:val="none" w:sz="0" w:space="0" w:color="auto" w:frame="1"/>
          <w:lang w:val="en-US"/>
        </w:rPr>
        <w:t>URL</w:t>
      </w:r>
      <w:r w:rsidRPr="009866A2">
        <w:rPr>
          <w:bdr w:val="none" w:sz="0" w:space="0" w:color="auto" w:frame="1"/>
        </w:rPr>
        <w:t>:</w:t>
      </w:r>
      <w:r w:rsidRPr="009866A2">
        <w:t xml:space="preserve"> </w:t>
      </w:r>
      <w:hyperlink r:id="rId17" w:history="1">
        <w:r w:rsidRPr="00C41B9F">
          <w:rPr>
            <w:rStyle w:val="a3"/>
            <w:bdr w:val="none" w:sz="0" w:space="0" w:color="auto" w:frame="1"/>
            <w:lang w:val="en-US"/>
          </w:rPr>
          <w:t>http</w:t>
        </w:r>
        <w:r w:rsidRPr="009866A2">
          <w:rPr>
            <w:rStyle w:val="a3"/>
            <w:bdr w:val="none" w:sz="0" w:space="0" w:color="auto" w:frame="1"/>
          </w:rPr>
          <w:t>://</w:t>
        </w:r>
        <w:r w:rsidRPr="00C41B9F">
          <w:rPr>
            <w:rStyle w:val="a3"/>
            <w:bdr w:val="none" w:sz="0" w:space="0" w:color="auto" w:frame="1"/>
            <w:lang w:val="en-US"/>
          </w:rPr>
          <w:t>yanko</w:t>
        </w:r>
        <w:r w:rsidRPr="009866A2">
          <w:rPr>
            <w:rStyle w:val="a3"/>
            <w:bdr w:val="none" w:sz="0" w:space="0" w:color="auto" w:frame="1"/>
          </w:rPr>
          <w:t>.</w:t>
        </w:r>
        <w:r w:rsidRPr="00C41B9F">
          <w:rPr>
            <w:rStyle w:val="a3"/>
            <w:bdr w:val="none" w:sz="0" w:space="0" w:color="auto" w:frame="1"/>
            <w:lang w:val="en-US"/>
          </w:rPr>
          <w:t>lib</w:t>
        </w:r>
        <w:r w:rsidRPr="009866A2">
          <w:rPr>
            <w:rStyle w:val="a3"/>
            <w:bdr w:val="none" w:sz="0" w:space="0" w:color="auto" w:frame="1"/>
          </w:rPr>
          <w:t>.</w:t>
        </w:r>
        <w:r w:rsidRPr="00C41B9F">
          <w:rPr>
            <w:rStyle w:val="a3"/>
            <w:bdr w:val="none" w:sz="0" w:space="0" w:color="auto" w:frame="1"/>
            <w:lang w:val="en-US"/>
          </w:rPr>
          <w:t>ru</w:t>
        </w:r>
        <w:r w:rsidRPr="009866A2">
          <w:rPr>
            <w:rStyle w:val="a3"/>
            <w:bdr w:val="none" w:sz="0" w:space="0" w:color="auto" w:frame="1"/>
          </w:rPr>
          <w:t>/</w:t>
        </w:r>
        <w:r w:rsidRPr="00C41B9F">
          <w:rPr>
            <w:rStyle w:val="a3"/>
            <w:bdr w:val="none" w:sz="0" w:space="0" w:color="auto" w:frame="1"/>
            <w:lang w:val="en-US"/>
          </w:rPr>
          <w:t>books</w:t>
        </w:r>
        <w:r w:rsidRPr="009866A2">
          <w:rPr>
            <w:rStyle w:val="a3"/>
            <w:bdr w:val="none" w:sz="0" w:space="0" w:color="auto" w:frame="1"/>
          </w:rPr>
          <w:t>/</w:t>
        </w:r>
        <w:r w:rsidRPr="00C41B9F">
          <w:rPr>
            <w:rStyle w:val="a3"/>
            <w:bdr w:val="none" w:sz="0" w:space="0" w:color="auto" w:frame="1"/>
            <w:lang w:val="en-US"/>
          </w:rPr>
          <w:t>hist</w:t>
        </w:r>
        <w:r w:rsidRPr="009866A2">
          <w:rPr>
            <w:rStyle w:val="a3"/>
            <w:bdr w:val="none" w:sz="0" w:space="0" w:color="auto" w:frame="1"/>
          </w:rPr>
          <w:t>/</w:t>
        </w:r>
        <w:r w:rsidRPr="00C41B9F">
          <w:rPr>
            <w:rStyle w:val="a3"/>
            <w:bdr w:val="none" w:sz="0" w:space="0" w:color="auto" w:frame="1"/>
            <w:lang w:val="en-US"/>
          </w:rPr>
          <w:t>hist</w:t>
        </w:r>
        <w:r w:rsidRPr="009866A2">
          <w:rPr>
            <w:rStyle w:val="a3"/>
            <w:bdr w:val="none" w:sz="0" w:space="0" w:color="auto" w:frame="1"/>
          </w:rPr>
          <w:t>_</w:t>
        </w:r>
        <w:r w:rsidRPr="00C41B9F">
          <w:rPr>
            <w:rStyle w:val="a3"/>
            <w:bdr w:val="none" w:sz="0" w:space="0" w:color="auto" w:frame="1"/>
            <w:lang w:val="en-US"/>
          </w:rPr>
          <w:t>anc</w:t>
        </w:r>
        <w:r w:rsidRPr="009866A2">
          <w:rPr>
            <w:rStyle w:val="a3"/>
            <w:bdr w:val="none" w:sz="0" w:space="0" w:color="auto" w:frame="1"/>
          </w:rPr>
          <w:t>_</w:t>
        </w:r>
        <w:r w:rsidRPr="00C41B9F">
          <w:rPr>
            <w:rStyle w:val="a3"/>
            <w:bdr w:val="none" w:sz="0" w:space="0" w:color="auto" w:frame="1"/>
            <w:lang w:val="en-US"/>
          </w:rPr>
          <w:t>roma</w:t>
        </w:r>
        <w:r w:rsidRPr="009866A2">
          <w:rPr>
            <w:rStyle w:val="a3"/>
            <w:bdr w:val="none" w:sz="0" w:space="0" w:color="auto" w:frame="1"/>
          </w:rPr>
          <w:t>-</w:t>
        </w:r>
        <w:r w:rsidRPr="00C41B9F">
          <w:rPr>
            <w:rStyle w:val="a3"/>
            <w:bdr w:val="none" w:sz="0" w:space="0" w:color="auto" w:frame="1"/>
            <w:lang w:val="en-US"/>
          </w:rPr>
          <w:t>kuz</w:t>
        </w:r>
        <w:r w:rsidRPr="009866A2">
          <w:rPr>
            <w:rStyle w:val="a3"/>
            <w:bdr w:val="none" w:sz="0" w:space="0" w:color="auto" w:frame="1"/>
          </w:rPr>
          <w:t>-2002-</w:t>
        </w:r>
        <w:r w:rsidRPr="00C41B9F">
          <w:rPr>
            <w:rStyle w:val="a3"/>
            <w:bdr w:val="none" w:sz="0" w:space="0" w:color="auto" w:frame="1"/>
            <w:lang w:val="en-US"/>
          </w:rPr>
          <w:t>a</w:t>
        </w:r>
        <w:r w:rsidRPr="009866A2">
          <w:rPr>
            <w:rStyle w:val="a3"/>
            <w:bdr w:val="none" w:sz="0" w:space="0" w:color="auto" w:frame="1"/>
          </w:rPr>
          <w:t>.</w:t>
        </w:r>
        <w:r w:rsidRPr="00C41B9F">
          <w:rPr>
            <w:rStyle w:val="a3"/>
            <w:bdr w:val="none" w:sz="0" w:space="0" w:color="auto" w:frame="1"/>
            <w:lang w:val="en-US"/>
          </w:rPr>
          <w:t>htm</w:t>
        </w:r>
      </w:hyperlink>
    </w:p>
    <w:p w:rsidR="0009458B" w:rsidRDefault="0009458B" w:rsidP="00094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0130AB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8. Фонды оценочных средств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spacing w:val="-4"/>
        </w:rPr>
      </w:pPr>
      <w:r w:rsidRPr="00B550DE">
        <w:rPr>
          <w:spacing w:val="-4"/>
        </w:rPr>
        <w:t>Фонд оценочных средств представлен в Приложении 1.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spacing w:val="-4"/>
        </w:rPr>
      </w:pPr>
    </w:p>
    <w:p w:rsidR="000130AB" w:rsidRPr="00D2299B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D2299B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0130AB" w:rsidRPr="00D2299B" w:rsidRDefault="000130AB" w:rsidP="00996A1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2299B">
        <w:rPr>
          <w:bCs/>
        </w:rPr>
        <w:lastRenderedPageBreak/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</w:t>
      </w:r>
      <w:r w:rsidR="009F193B">
        <w:rPr>
          <w:bCs/>
        </w:rPr>
        <w:t xml:space="preserve">. </w:t>
      </w:r>
      <w:r w:rsidRPr="00D2299B">
        <w:rPr>
          <w:bCs/>
        </w:rPr>
        <w:t xml:space="preserve">Оборудование учебного кабинета включает также: </w:t>
      </w:r>
      <w:r w:rsidR="009F193B">
        <w:rPr>
          <w:bCs/>
        </w:rPr>
        <w:t>карты, учебно-методический материал</w:t>
      </w:r>
      <w:r w:rsidRPr="00D2299B">
        <w:rPr>
          <w:bCs/>
        </w:rPr>
        <w:t>.</w:t>
      </w:r>
    </w:p>
    <w:p w:rsidR="000130AB" w:rsidRPr="00D2299B" w:rsidRDefault="000130AB" w:rsidP="000130AB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0130AB" w:rsidRPr="00D2299B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2299B">
        <w:rPr>
          <w:bCs/>
          <w:i/>
        </w:rPr>
        <w:t>9.1. Описание материально-технической базы</w:t>
      </w:r>
    </w:p>
    <w:p w:rsidR="000130AB" w:rsidRPr="00D2299B" w:rsidRDefault="000130AB" w:rsidP="00996A16">
      <w:pPr>
        <w:autoSpaceDE w:val="0"/>
        <w:autoSpaceDN w:val="0"/>
        <w:adjustRightInd w:val="0"/>
        <w:ind w:firstLine="709"/>
        <w:jc w:val="both"/>
      </w:pPr>
      <w:r w:rsidRPr="00D2299B"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0130AB" w:rsidRPr="00D2299B" w:rsidRDefault="000130AB" w:rsidP="00996A16">
      <w:pPr>
        <w:autoSpaceDE w:val="0"/>
        <w:autoSpaceDN w:val="0"/>
        <w:adjustRightInd w:val="0"/>
        <w:ind w:firstLine="709"/>
        <w:jc w:val="both"/>
      </w:pPr>
    </w:p>
    <w:p w:rsidR="000130AB" w:rsidRPr="00D2299B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2299B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130AB" w:rsidRPr="00D2299B" w:rsidRDefault="006517BC" w:rsidP="000130AB">
      <w:pPr>
        <w:autoSpaceDE w:val="0"/>
        <w:autoSpaceDN w:val="0"/>
        <w:adjustRightInd w:val="0"/>
        <w:spacing w:line="276" w:lineRule="auto"/>
        <w:jc w:val="both"/>
      </w:pPr>
      <w:hyperlink r:id="rId18" w:history="1">
        <w:r w:rsidR="000130AB" w:rsidRPr="00D2299B">
          <w:rPr>
            <w:rStyle w:val="a3"/>
          </w:rPr>
          <w:t>http://bibliofond.ru</w:t>
        </w:r>
      </w:hyperlink>
      <w:r w:rsidR="000130AB" w:rsidRPr="00D2299B">
        <w:t xml:space="preserve"> – Библиотека научной и студенческой информации</w:t>
      </w:r>
    </w:p>
    <w:p w:rsidR="000130AB" w:rsidRPr="00D2299B" w:rsidRDefault="006517BC" w:rsidP="000130AB">
      <w:pPr>
        <w:autoSpaceDE w:val="0"/>
        <w:autoSpaceDN w:val="0"/>
        <w:adjustRightInd w:val="0"/>
        <w:spacing w:line="276" w:lineRule="auto"/>
        <w:jc w:val="both"/>
      </w:pPr>
      <w:hyperlink r:id="rId19" w:history="1">
        <w:r w:rsidR="000130AB" w:rsidRPr="00D2299B">
          <w:rPr>
            <w:rStyle w:val="a3"/>
          </w:rPr>
          <w:t>http://www.historia.ru</w:t>
        </w:r>
      </w:hyperlink>
      <w:r w:rsidR="000130AB" w:rsidRPr="00D2299B">
        <w:t xml:space="preserve"> – Государственная публичная историческая библиотека России</w:t>
      </w:r>
    </w:p>
    <w:p w:rsidR="000130AB" w:rsidRDefault="006517BC" w:rsidP="00E15BEA">
      <w:pPr>
        <w:autoSpaceDE w:val="0"/>
        <w:autoSpaceDN w:val="0"/>
        <w:adjustRightInd w:val="0"/>
        <w:spacing w:line="276" w:lineRule="auto"/>
        <w:jc w:val="both"/>
      </w:pPr>
      <w:hyperlink r:id="rId20" w:history="1">
        <w:r w:rsidR="000130AB" w:rsidRPr="00D2299B">
          <w:rPr>
            <w:rStyle w:val="a3"/>
          </w:rPr>
          <w:t>http://doc.histrf.ru</w:t>
        </w:r>
      </w:hyperlink>
      <w:r w:rsidR="000130AB" w:rsidRPr="00D2299B">
        <w:t xml:space="preserve"> – Проект «100 главных документов российской истории»</w:t>
      </w:r>
    </w:p>
    <w:p w:rsidR="00813C77" w:rsidRPr="00813C77" w:rsidRDefault="006517BC" w:rsidP="00813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hyperlink r:id="rId21" w:history="1">
        <w:r w:rsidR="00813C77" w:rsidRPr="00813C77">
          <w:rPr>
            <w:rStyle w:val="a3"/>
          </w:rPr>
          <w:t>http://www.historia.ru</w:t>
        </w:r>
      </w:hyperlink>
      <w:r w:rsidR="00813C77" w:rsidRPr="00813C77">
        <w:t xml:space="preserve"> – коллекция источников на сайте Государственной публичной исторической библиотеки России. </w:t>
      </w:r>
    </w:p>
    <w:p w:rsidR="00D83DD4" w:rsidRPr="007C3A25" w:rsidRDefault="006517BC" w:rsidP="00D83DD4">
      <w:pPr>
        <w:autoSpaceDE w:val="0"/>
        <w:autoSpaceDN w:val="0"/>
        <w:adjustRightInd w:val="0"/>
        <w:spacing w:line="276" w:lineRule="auto"/>
        <w:jc w:val="both"/>
      </w:pPr>
      <w:hyperlink r:id="rId22" w:history="1">
        <w:r w:rsidR="00D83DD4" w:rsidRPr="007C3A25">
          <w:rPr>
            <w:rStyle w:val="a3"/>
          </w:rPr>
          <w:t>http://ellada.spb.ru</w:t>
        </w:r>
      </w:hyperlink>
      <w:r w:rsidR="00D83DD4" w:rsidRPr="007C3A25">
        <w:t xml:space="preserve"> – сайт «Древняя Греция»</w:t>
      </w:r>
    </w:p>
    <w:p w:rsidR="00D83DD4" w:rsidRPr="007C3A25" w:rsidRDefault="006517BC" w:rsidP="00D83DD4">
      <w:pPr>
        <w:autoSpaceDE w:val="0"/>
        <w:autoSpaceDN w:val="0"/>
        <w:adjustRightInd w:val="0"/>
        <w:spacing w:line="276" w:lineRule="auto"/>
        <w:jc w:val="both"/>
      </w:pPr>
      <w:hyperlink r:id="rId23" w:history="1">
        <w:r w:rsidR="00D83DD4" w:rsidRPr="007C3A25">
          <w:rPr>
            <w:rStyle w:val="a3"/>
          </w:rPr>
          <w:t>http://ancientrome.ru</w:t>
        </w:r>
      </w:hyperlink>
      <w:r w:rsidR="00D83DD4">
        <w:t xml:space="preserve"> – сайт «История Д</w:t>
      </w:r>
      <w:r w:rsidR="00D83DD4" w:rsidRPr="007C3A25">
        <w:t>ревнего Рима»</w:t>
      </w:r>
    </w:p>
    <w:p w:rsidR="00813C77" w:rsidRPr="00813C77" w:rsidRDefault="00813C77" w:rsidP="00E15BEA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0130AB" w:rsidRPr="00B550DE" w:rsidRDefault="000130AB" w:rsidP="000130AB">
      <w:pPr>
        <w:spacing w:line="276" w:lineRule="auto"/>
        <w:ind w:firstLine="17"/>
        <w:rPr>
          <w:rFonts w:eastAsia="Calibri"/>
          <w:color w:val="000000"/>
          <w:highlight w:val="yellow"/>
        </w:rPr>
      </w:pPr>
    </w:p>
    <w:p w:rsidR="000130AB" w:rsidRPr="00B550DE" w:rsidRDefault="000130AB" w:rsidP="000130AB">
      <w:pPr>
        <w:rPr>
          <w:b/>
          <w:bCs/>
          <w:highlight w:val="yellow"/>
        </w:rPr>
      </w:pPr>
    </w:p>
    <w:p w:rsidR="0018399D" w:rsidRPr="00F37B20" w:rsidRDefault="000130AB" w:rsidP="0018399D">
      <w:pPr>
        <w:jc w:val="center"/>
      </w:pPr>
      <w:r w:rsidRPr="00B550DE">
        <w:rPr>
          <w:color w:val="0000FF"/>
          <w:u w:val="single"/>
        </w:rPr>
        <w:br w:type="page"/>
      </w:r>
      <w:r w:rsidR="0018399D" w:rsidRPr="00562B3D">
        <w:rPr>
          <w:b/>
        </w:rPr>
        <w:lastRenderedPageBreak/>
        <w:t xml:space="preserve">5.2. </w:t>
      </w:r>
      <w:r w:rsidR="0018399D" w:rsidRPr="00656BB0">
        <w:rPr>
          <w:b/>
          <w:bCs/>
        </w:rPr>
        <w:t>ПРОГРАММА ДИСЦИПЛИНЫ</w:t>
      </w:r>
    </w:p>
    <w:p w:rsidR="0018399D" w:rsidRPr="00656BB0" w:rsidRDefault="0018399D" w:rsidP="0018399D">
      <w:pPr>
        <w:jc w:val="center"/>
        <w:rPr>
          <w:b/>
          <w:bCs/>
        </w:rPr>
      </w:pPr>
      <w:r w:rsidRPr="00656BB0">
        <w:rPr>
          <w:b/>
          <w:bCs/>
        </w:rPr>
        <w:t>«</w:t>
      </w:r>
      <w:r w:rsidRPr="0095427D">
        <w:t>Средневековые цивилизации Запада и Востока</w:t>
      </w:r>
      <w:r w:rsidRPr="00656BB0">
        <w:rPr>
          <w:b/>
          <w:bCs/>
        </w:rPr>
        <w:t>»</w:t>
      </w:r>
    </w:p>
    <w:p w:rsidR="0018399D" w:rsidRPr="00656BB0" w:rsidRDefault="0018399D" w:rsidP="0018399D">
      <w:pPr>
        <w:jc w:val="center"/>
        <w:rPr>
          <w:b/>
          <w:bCs/>
        </w:rPr>
      </w:pPr>
    </w:p>
    <w:p w:rsidR="0018399D" w:rsidRPr="00656BB0" w:rsidRDefault="0018399D" w:rsidP="0018399D">
      <w:pPr>
        <w:jc w:val="center"/>
      </w:pPr>
      <w:r w:rsidRPr="00656BB0">
        <w:rPr>
          <w:b/>
          <w:bCs/>
        </w:rPr>
        <w:t>1. Пояснительная записка</w:t>
      </w:r>
    </w:p>
    <w:p w:rsidR="0018399D" w:rsidRDefault="0018399D" w:rsidP="0018399D">
      <w:pPr>
        <w:ind w:firstLine="720"/>
        <w:jc w:val="both"/>
      </w:pPr>
      <w:r w:rsidRPr="00133D68">
        <w:rPr>
          <w:bCs/>
        </w:rPr>
        <w:t xml:space="preserve">Настоящая дисциплина является </w:t>
      </w:r>
      <w:r>
        <w:rPr>
          <w:bCs/>
        </w:rPr>
        <w:t>базовой</w:t>
      </w:r>
      <w:r w:rsidRPr="00133D68">
        <w:rPr>
          <w:bCs/>
        </w:rPr>
        <w:t xml:space="preserve"> для изучения студентами</w:t>
      </w:r>
      <w:r>
        <w:rPr>
          <w:bCs/>
        </w:rPr>
        <w:t xml:space="preserve"> - историками, поскольку изучает средневековый этап человеческой истории, оказавший значительное влияние на дальнейшие перспективы развития мировой цивилизации в целом.</w:t>
      </w:r>
    </w:p>
    <w:p w:rsidR="0018399D" w:rsidRDefault="0018399D" w:rsidP="0018399D">
      <w:pPr>
        <w:ind w:firstLine="720"/>
        <w:jc w:val="both"/>
      </w:pPr>
      <w:r w:rsidRPr="00656BB0">
        <w:t>Программа дисциплины «</w:t>
      </w:r>
      <w:r w:rsidRPr="0095427D">
        <w:t>Средневековые цивилизации Запада и Востока</w:t>
      </w:r>
      <w:r w:rsidRPr="00656BB0">
        <w:t xml:space="preserve">» </w:t>
      </w:r>
      <w:r w:rsidR="00C177A4">
        <w:t>является продолжением истории Средневековья, которая изучалась в рамках «Мирового исторического процесса (ч.2.)» и включает историю позднего Средневековья (или Раннего Нового времени). Курс состоит из</w:t>
      </w:r>
      <w:r w:rsidRPr="00656BB0">
        <w:t xml:space="preserve"> лекци</w:t>
      </w:r>
      <w:r w:rsidR="00C177A4">
        <w:t>й</w:t>
      </w:r>
      <w:r w:rsidRPr="00656BB0">
        <w:t>, практически</w:t>
      </w:r>
      <w:r w:rsidR="00C177A4">
        <w:t>х</w:t>
      </w:r>
      <w:r w:rsidRPr="00656BB0">
        <w:t xml:space="preserve"> заняти</w:t>
      </w:r>
      <w:r w:rsidR="00C177A4">
        <w:t>й</w:t>
      </w:r>
      <w:r w:rsidRPr="00656BB0">
        <w:t xml:space="preserve"> с использованием интерактивных методов освоения материала, подготовк</w:t>
      </w:r>
      <w:r w:rsidR="00C177A4">
        <w:t>и</w:t>
      </w:r>
      <w:r w:rsidRPr="00656BB0">
        <w:t xml:space="preserve"> докладов, презентаций, проблемных семинаров. Промежуточный контроль осуществляется путём выполнения контрольных работ, тестовых заданий</w:t>
      </w:r>
      <w:r w:rsidR="00C177A4">
        <w:t>, проведением экзамена</w:t>
      </w:r>
      <w:r>
        <w:t>.</w:t>
      </w:r>
    </w:p>
    <w:p w:rsidR="0018399D" w:rsidRPr="00656BB0" w:rsidRDefault="0018399D" w:rsidP="0018399D">
      <w:pPr>
        <w:ind w:firstLine="720"/>
        <w:jc w:val="both"/>
      </w:pPr>
      <w:r w:rsidRPr="00FA2D10">
        <w:t>Изучение данной дисциплины построено с учетом применения цивилизационного подхода. Обучающиеся получат знания об основных закономерностях и направлениях развития мирового цивилизационного процесса в</w:t>
      </w:r>
      <w:r>
        <w:t xml:space="preserve"> средние века в</w:t>
      </w:r>
      <w:r w:rsidRPr="00FA2D10">
        <w:t xml:space="preserve"> его единстве и многообразии.</w:t>
      </w:r>
    </w:p>
    <w:p w:rsidR="0018399D" w:rsidRDefault="0018399D" w:rsidP="0018399D">
      <w:pPr>
        <w:ind w:firstLine="720"/>
        <w:jc w:val="both"/>
      </w:pPr>
    </w:p>
    <w:p w:rsidR="0018399D" w:rsidRPr="00656BB0" w:rsidRDefault="0018399D" w:rsidP="0018399D"/>
    <w:p w:rsidR="0018399D" w:rsidRPr="00656BB0" w:rsidRDefault="0018399D" w:rsidP="0018399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2. Место в структуре модуля</w:t>
      </w:r>
    </w:p>
    <w:p w:rsidR="0018399D" w:rsidRPr="000C0E31" w:rsidRDefault="0018399D" w:rsidP="0018399D">
      <w:pPr>
        <w:spacing w:line="276" w:lineRule="auto"/>
        <w:ind w:firstLine="708"/>
        <w:jc w:val="both"/>
        <w:textAlignment w:val="baseline"/>
      </w:pPr>
      <w:r w:rsidRPr="00E15BEA">
        <w:t xml:space="preserve">Дисциплина «Средневековые цивилизации Запада и Востока» изучается на 3 курсе бакалавриата и опирается на знания, полученные студентами при изучении курсов «Мировой исторический процесс» на </w:t>
      </w:r>
      <w:r w:rsidR="00F1740E">
        <w:t>1 курсе</w:t>
      </w:r>
      <w:r w:rsidRPr="00E15BEA">
        <w:t xml:space="preserve"> бакалавриата, а также на предшествующем курсе данного модуля «Цивилизации Древнего мира». Она изучается параллельно с дисциплиной «История России до середины XIX века».</w:t>
      </w:r>
    </w:p>
    <w:p w:rsidR="0018399D" w:rsidRPr="00656BB0" w:rsidRDefault="0018399D" w:rsidP="0018399D">
      <w:pPr>
        <w:jc w:val="both"/>
      </w:pPr>
    </w:p>
    <w:p w:rsidR="0018399D" w:rsidRPr="00656BB0" w:rsidRDefault="0018399D" w:rsidP="0018399D"/>
    <w:p w:rsidR="0018399D" w:rsidRPr="00656BB0" w:rsidRDefault="0018399D" w:rsidP="0018399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656BB0">
        <w:rPr>
          <w:b/>
          <w:bCs/>
        </w:rPr>
        <w:t>3. Цели и задачи</w:t>
      </w:r>
    </w:p>
    <w:p w:rsidR="0018399D" w:rsidRPr="00656BB0" w:rsidRDefault="0018399D" w:rsidP="0018399D">
      <w:pPr>
        <w:jc w:val="both"/>
      </w:pPr>
      <w:r w:rsidRPr="00656BB0">
        <w:rPr>
          <w:i/>
          <w:iCs/>
        </w:rPr>
        <w:t>Цель</w:t>
      </w:r>
      <w:r>
        <w:rPr>
          <w:i/>
          <w:iCs/>
        </w:rPr>
        <w:t xml:space="preserve"> </w:t>
      </w:r>
      <w:r w:rsidRPr="00656BB0">
        <w:rPr>
          <w:i/>
          <w:iCs/>
        </w:rPr>
        <w:t>дисциплины</w:t>
      </w:r>
      <w:r w:rsidRPr="00656BB0">
        <w:rPr>
          <w:b/>
          <w:i/>
          <w:iCs/>
        </w:rPr>
        <w:t xml:space="preserve"> -</w:t>
      </w:r>
      <w:r>
        <w:rPr>
          <w:b/>
          <w:i/>
          <w:iCs/>
        </w:rPr>
        <w:t xml:space="preserve"> </w:t>
      </w:r>
      <w:r w:rsidRPr="00447FD4">
        <w:t xml:space="preserve">формирование у студентов систематизированных представлений об основных тенденциях развития и специфике истории западноевропейской </w:t>
      </w:r>
      <w:r>
        <w:t xml:space="preserve">и восточной </w:t>
      </w:r>
      <w:r w:rsidRPr="00447FD4">
        <w:t xml:space="preserve">средневековой цивилизации на </w:t>
      </w:r>
      <w:r w:rsidR="00F1740E">
        <w:t xml:space="preserve">поздних </w:t>
      </w:r>
      <w:r w:rsidRPr="00447FD4">
        <w:t xml:space="preserve">стадиях </w:t>
      </w:r>
      <w:r w:rsidR="00F1740E">
        <w:t>р</w:t>
      </w:r>
      <w:r w:rsidRPr="00447FD4">
        <w:t>азвития, совершенствование способности использовать полученные знания, умения и личностные качества в процессе теоретической и практической деятельности в период прохождения педагогической практики, а также по окончании вуза.</w:t>
      </w:r>
    </w:p>
    <w:p w:rsidR="0018399D" w:rsidRPr="00656BB0" w:rsidRDefault="0018399D" w:rsidP="0018399D">
      <w:pPr>
        <w:jc w:val="both"/>
      </w:pPr>
    </w:p>
    <w:p w:rsidR="0018399D" w:rsidRPr="00656BB0" w:rsidRDefault="0018399D" w:rsidP="0018399D">
      <w:pPr>
        <w:jc w:val="both"/>
        <w:rPr>
          <w:b/>
          <w:i/>
          <w:iCs/>
        </w:rPr>
      </w:pPr>
      <w:r w:rsidRPr="00656BB0">
        <w:rPr>
          <w:i/>
          <w:iCs/>
        </w:rPr>
        <w:t>Задачи дисциплины</w:t>
      </w:r>
      <w:r w:rsidRPr="00656BB0">
        <w:rPr>
          <w:b/>
          <w:i/>
          <w:iCs/>
        </w:rPr>
        <w:t>:</w:t>
      </w:r>
    </w:p>
    <w:p w:rsidR="0018399D" w:rsidRPr="00656BB0" w:rsidRDefault="0018399D" w:rsidP="0018399D">
      <w:pPr>
        <w:jc w:val="both"/>
        <w:rPr>
          <w:i/>
          <w:iCs/>
        </w:rPr>
      </w:pPr>
      <w:r w:rsidRPr="00656BB0">
        <w:t xml:space="preserve">1) </w:t>
      </w:r>
      <w:r w:rsidRPr="00447FD4">
        <w:t>овладеть практическими знаниями важнейших факторов, событий и явлений из средневековой истории Запада;</w:t>
      </w:r>
    </w:p>
    <w:p w:rsidR="0018399D" w:rsidRPr="00656BB0" w:rsidRDefault="0018399D" w:rsidP="0018399D">
      <w:pPr>
        <w:jc w:val="both"/>
      </w:pPr>
      <w:r w:rsidRPr="00656BB0">
        <w:rPr>
          <w:iCs/>
        </w:rPr>
        <w:t xml:space="preserve">2) </w:t>
      </w:r>
      <w:r w:rsidRPr="00447FD4">
        <w:rPr>
          <w:iCs/>
        </w:rPr>
        <w:t>приобрести навыки исторического мышления, научно обоснованного анализа событий исторического прошлого и современной действительности</w:t>
      </w:r>
      <w:r>
        <w:rPr>
          <w:iCs/>
        </w:rPr>
        <w:t>;</w:t>
      </w:r>
    </w:p>
    <w:p w:rsidR="0018399D" w:rsidRDefault="0018399D" w:rsidP="0018399D">
      <w:pPr>
        <w:jc w:val="both"/>
      </w:pPr>
      <w:r w:rsidRPr="00656BB0">
        <w:t xml:space="preserve">3) </w:t>
      </w:r>
      <w:r w:rsidRPr="00447FD4">
        <w:t>выработать умение на основе знания западноевропейской средневековой истории ориентироваться в сложных процессах истории Отечества;</w:t>
      </w:r>
    </w:p>
    <w:p w:rsidR="0018399D" w:rsidRPr="00656BB0" w:rsidRDefault="0018399D" w:rsidP="0018399D">
      <w:pPr>
        <w:jc w:val="both"/>
      </w:pPr>
      <w:r w:rsidRPr="00656BB0">
        <w:t xml:space="preserve">4) </w:t>
      </w:r>
      <w:r w:rsidRPr="00447FD4">
        <w:t>научиться корректному ведению дискуссий, отстаиванию в условиях плюрализма мнений собственной позиции.</w:t>
      </w:r>
    </w:p>
    <w:p w:rsidR="000130AB" w:rsidRPr="00B550DE" w:rsidRDefault="000130AB" w:rsidP="000130AB">
      <w:pPr>
        <w:jc w:val="both"/>
      </w:pPr>
    </w:p>
    <w:p w:rsidR="000130AB" w:rsidRDefault="000130AB" w:rsidP="000130AB">
      <w:pPr>
        <w:pStyle w:val="af9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2AB0"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87"/>
        <w:gridCol w:w="1454"/>
        <w:gridCol w:w="1488"/>
      </w:tblGrid>
      <w:tr w:rsidR="0018399D" w:rsidRPr="00813C77" w:rsidTr="00014CE0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99D" w:rsidRPr="00813C77" w:rsidRDefault="0018399D" w:rsidP="0018399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13C77">
              <w:rPr>
                <w:rFonts w:ascii="Times New Roman CYR" w:hAnsi="Times New Roman CYR" w:cs="Times New Roman CYR"/>
              </w:rPr>
              <w:t>Код ОР модул</w:t>
            </w:r>
            <w:r w:rsidRPr="00813C77">
              <w:rPr>
                <w:rFonts w:ascii="Times New Roman CYR" w:hAnsi="Times New Roman CYR" w:cs="Times New Roman CYR"/>
              </w:rPr>
              <w:lastRenderedPageBreak/>
              <w:t>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99D" w:rsidRPr="00813C77" w:rsidRDefault="0018399D" w:rsidP="0018399D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13C77">
              <w:rPr>
                <w:rFonts w:ascii="Times New Roman CYR" w:hAnsi="Times New Roman CYR" w:cs="Times New Roman CYR"/>
              </w:rPr>
              <w:lastRenderedPageBreak/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99D" w:rsidRPr="00813C77" w:rsidRDefault="0018399D" w:rsidP="0018399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13C77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99D" w:rsidRPr="00813C77" w:rsidRDefault="0018399D" w:rsidP="0018399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1740E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99D" w:rsidRPr="00813C77" w:rsidRDefault="0018399D" w:rsidP="0018399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13C77">
              <w:rPr>
                <w:rFonts w:ascii="Times New Roman CYR" w:hAnsi="Times New Roman CYR" w:cs="Times New Roman CYR"/>
              </w:rPr>
              <w:t xml:space="preserve">Код </w:t>
            </w:r>
          </w:p>
          <w:p w:rsidR="0018399D" w:rsidRPr="00813C77" w:rsidRDefault="0018399D" w:rsidP="0018399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13C77">
              <w:rPr>
                <w:rFonts w:ascii="Times New Roman CYR" w:hAnsi="Times New Roman CYR" w:cs="Times New Roman CYR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99D" w:rsidRPr="00813C77" w:rsidRDefault="0018399D" w:rsidP="0018399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13C77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E4D87" w:rsidRPr="00813C77" w:rsidTr="00014CE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4D87" w:rsidRPr="00813C77" w:rsidRDefault="002E4D87" w:rsidP="00813C7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13C77">
              <w:rPr>
                <w:rFonts w:cs="Calibri"/>
              </w:rPr>
              <w:lastRenderedPageBreak/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4D87" w:rsidRPr="00813C77" w:rsidRDefault="002E4D87" w:rsidP="00813C77">
            <w:pPr>
              <w:tabs>
                <w:tab w:val="left" w:pos="318"/>
              </w:tabs>
            </w:pPr>
            <w:r w:rsidRPr="00813C77">
              <w:t>Демонстрирует знания и навыки анализа</w:t>
            </w:r>
            <w:r w:rsidRPr="00813C77">
              <w:rPr>
                <w:color w:val="000000"/>
              </w:rPr>
              <w:t xml:space="preserve"> и сравнения исторических событий и  явлений,</w:t>
            </w:r>
            <w:r w:rsidRPr="00813C77">
              <w:t xml:space="preserve"> хронологии древних, средневековых обществ и государств Востока, Запада, в т.ч. Российского.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4D87" w:rsidRPr="00813C77" w:rsidRDefault="002E4D87" w:rsidP="00813C7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13C77">
              <w:rPr>
                <w:rFonts w:cs="Calibri"/>
              </w:rPr>
              <w:t>ОР.1-2</w:t>
            </w:r>
          </w:p>
        </w:tc>
        <w:tc>
          <w:tcPr>
            <w:tcW w:w="1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4D87" w:rsidRPr="00813C77" w:rsidRDefault="00014CE0" w:rsidP="00813C7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005E66">
              <w:t>Формирует представления о движущих силах и закономерно</w:t>
            </w:r>
            <w:r>
              <w:t xml:space="preserve">стях исторического процесса в эпоху Средневековья, </w:t>
            </w:r>
            <w:r w:rsidRPr="00AC3224">
              <w:t>характери</w:t>
            </w:r>
            <w:r>
              <w:t xml:space="preserve">зует  социально-экономическое, </w:t>
            </w:r>
            <w:r w:rsidRPr="00AC3224">
              <w:t>политическ</w:t>
            </w:r>
            <w:r>
              <w:t xml:space="preserve">ое, духовно-идеологическое </w:t>
            </w:r>
            <w:r w:rsidRPr="00AC3224">
              <w:t xml:space="preserve">развитие </w:t>
            </w:r>
            <w:r>
              <w:t>стран и государств</w:t>
            </w:r>
            <w:r w:rsidRPr="00AC3224">
              <w:t xml:space="preserve"> в</w:t>
            </w:r>
            <w:r>
              <w:t xml:space="preserve"> эпоху Средневековья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4D87" w:rsidRDefault="002E4D87" w:rsidP="00813C77">
            <w:pPr>
              <w:autoSpaceDE w:val="0"/>
              <w:autoSpaceDN w:val="0"/>
              <w:adjustRightInd w:val="0"/>
            </w:pPr>
            <w:r>
              <w:t>УК. 5.1.</w:t>
            </w:r>
          </w:p>
          <w:p w:rsidR="002E4D87" w:rsidRPr="00813C77" w:rsidRDefault="002E4D87" w:rsidP="00813C77">
            <w:pPr>
              <w:autoSpaceDE w:val="0"/>
              <w:autoSpaceDN w:val="0"/>
              <w:adjustRightInd w:val="0"/>
            </w:pPr>
            <w:r>
              <w:t>УК 5.2.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4D87" w:rsidRDefault="002E4D87" w:rsidP="002A418D">
            <w:pPr>
              <w:autoSpaceDE w:val="0"/>
              <w:autoSpaceDN w:val="0"/>
              <w:adjustRightInd w:val="0"/>
            </w:pPr>
            <w:r>
              <w:t>Доклад</w:t>
            </w:r>
          </w:p>
          <w:p w:rsidR="002E4D87" w:rsidRDefault="002E4D87" w:rsidP="002A418D">
            <w:pPr>
              <w:autoSpaceDE w:val="0"/>
              <w:autoSpaceDN w:val="0"/>
              <w:adjustRightInd w:val="0"/>
            </w:pPr>
            <w:r w:rsidRPr="00AF21A0">
              <w:t>Контрольная работа</w:t>
            </w:r>
          </w:p>
          <w:p w:rsidR="002E4D87" w:rsidRDefault="002E4D87" w:rsidP="002A418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F21A0">
              <w:rPr>
                <w:color w:val="000000"/>
              </w:rPr>
              <w:t>Устное сообщение на семинаре</w:t>
            </w:r>
          </w:p>
          <w:p w:rsidR="002E4D87" w:rsidRPr="0080324B" w:rsidRDefault="002E4D87" w:rsidP="002A418D">
            <w:pPr>
              <w:autoSpaceDE w:val="0"/>
              <w:autoSpaceDN w:val="0"/>
              <w:adjustRightInd w:val="0"/>
            </w:pPr>
            <w:r w:rsidRPr="00AF21A0">
              <w:rPr>
                <w:color w:val="000000"/>
              </w:rPr>
              <w:t>Тест</w:t>
            </w:r>
          </w:p>
        </w:tc>
      </w:tr>
      <w:tr w:rsidR="002E4D87" w:rsidRPr="00DB597C" w:rsidTr="00014CE0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4D87" w:rsidRPr="00813C77" w:rsidRDefault="002E4D87" w:rsidP="00813C7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13C77">
              <w:rPr>
                <w:rFonts w:cs="Calibri"/>
              </w:rPr>
              <w:t>ОР.2.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4D87" w:rsidRPr="00813C77" w:rsidRDefault="002E4D87" w:rsidP="00813C77">
            <w:pPr>
              <w:tabs>
                <w:tab w:val="left" w:pos="318"/>
              </w:tabs>
              <w:ind w:left="34"/>
            </w:pPr>
            <w:r w:rsidRPr="00813C77">
              <w:rPr>
                <w:color w:val="000000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4D87" w:rsidRPr="00813C77" w:rsidRDefault="002E4D87" w:rsidP="00813C7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13C77">
              <w:rPr>
                <w:rFonts w:cs="Calibri"/>
              </w:rPr>
              <w:t>ОР.2-2</w:t>
            </w:r>
          </w:p>
        </w:tc>
        <w:tc>
          <w:tcPr>
            <w:tcW w:w="1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4D87" w:rsidRPr="00813C77" w:rsidRDefault="00014CE0" w:rsidP="00813C7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П</w:t>
            </w:r>
            <w:r w:rsidRPr="00005E66">
              <w:t>рименяет различные методы и подходы современной исторической</w:t>
            </w:r>
            <w:r>
              <w:t xml:space="preserve"> науки в анализе источников и литературы по истории Средневековья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4D87" w:rsidRDefault="002E4D87" w:rsidP="00813C77">
            <w:pPr>
              <w:autoSpaceDE w:val="0"/>
              <w:autoSpaceDN w:val="0"/>
              <w:adjustRightInd w:val="0"/>
            </w:pPr>
            <w:r>
              <w:t>УК.1.2</w:t>
            </w:r>
          </w:p>
          <w:p w:rsidR="002E4D87" w:rsidRPr="00813C77" w:rsidRDefault="002E4D87" w:rsidP="00813C77">
            <w:pPr>
              <w:autoSpaceDE w:val="0"/>
              <w:autoSpaceDN w:val="0"/>
              <w:adjustRightInd w:val="0"/>
            </w:pPr>
            <w:r>
              <w:t>УК. 1.3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4D87" w:rsidRDefault="002E4D87" w:rsidP="002A418D">
            <w:pPr>
              <w:autoSpaceDE w:val="0"/>
              <w:autoSpaceDN w:val="0"/>
              <w:adjustRightInd w:val="0"/>
            </w:pPr>
            <w:r w:rsidRPr="00AF21A0">
              <w:t>Герменевтический анализ текста</w:t>
            </w:r>
          </w:p>
          <w:p w:rsidR="002E4D87" w:rsidRDefault="002E4D87" w:rsidP="002A418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Pr="00AF21A0">
              <w:rPr>
                <w:color w:val="000000"/>
              </w:rPr>
              <w:t>ссе</w:t>
            </w:r>
          </w:p>
          <w:p w:rsidR="002E4D87" w:rsidRPr="00DB597C" w:rsidRDefault="002E4D87" w:rsidP="002A418D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Реферат</w:t>
            </w:r>
          </w:p>
        </w:tc>
      </w:tr>
    </w:tbl>
    <w:p w:rsidR="0018399D" w:rsidRDefault="0018399D" w:rsidP="0018399D">
      <w:pPr>
        <w:jc w:val="center"/>
        <w:rPr>
          <w:b/>
          <w:bCs/>
        </w:rPr>
      </w:pPr>
    </w:p>
    <w:p w:rsidR="000130AB" w:rsidRPr="00B550DE" w:rsidRDefault="000130AB" w:rsidP="000130AB">
      <w:pPr>
        <w:spacing w:line="360" w:lineRule="auto"/>
        <w:rPr>
          <w:b/>
        </w:rPr>
      </w:pPr>
    </w:p>
    <w:p w:rsidR="000130AB" w:rsidRPr="00752AB0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752AB0">
        <w:rPr>
          <w:b/>
          <w:bCs/>
        </w:rPr>
        <w:t>5. Содержание дисциплины</w:t>
      </w:r>
    </w:p>
    <w:p w:rsidR="000130AB" w:rsidRDefault="000130AB" w:rsidP="000130A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752AB0">
        <w:rPr>
          <w:bCs/>
          <w:i/>
        </w:rPr>
        <w:t xml:space="preserve">5.1. Тематический план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83"/>
        <w:gridCol w:w="991"/>
        <w:gridCol w:w="851"/>
        <w:gridCol w:w="1133"/>
        <w:gridCol w:w="810"/>
        <w:gridCol w:w="45"/>
        <w:gridCol w:w="983"/>
        <w:gridCol w:w="866"/>
      </w:tblGrid>
      <w:tr w:rsidR="00E15BEA" w:rsidRPr="00813C77" w:rsidTr="002E4D87">
        <w:trPr>
          <w:trHeight w:val="203"/>
        </w:trPr>
        <w:tc>
          <w:tcPr>
            <w:tcW w:w="36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13C77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297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13C77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13C77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983" w:type="dxa"/>
            <w:vMerge w:val="restart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13C77">
              <w:rPr>
                <w:rFonts w:ascii="Times New Roman CYR" w:hAnsi="Times New Roman CYR" w:cs="Times New Roman CYR"/>
              </w:rPr>
              <w:t>Контроль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813C77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15BEA" w:rsidRPr="00813C77" w:rsidTr="002E4D87">
        <w:trPr>
          <w:trHeight w:val="533"/>
        </w:trPr>
        <w:tc>
          <w:tcPr>
            <w:tcW w:w="36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3C77">
              <w:rPr>
                <w:rFonts w:ascii="Times New Roman CYR" w:hAnsi="Times New Roman CYR" w:cs="Times New Roman CYR"/>
              </w:rPr>
              <w:t>Аудиторная</w:t>
            </w:r>
            <w:r w:rsidR="00F1740E">
              <w:rPr>
                <w:rFonts w:ascii="Times New Roman CYR" w:hAnsi="Times New Roman CYR" w:cs="Times New Roman CYR"/>
              </w:rPr>
              <w:t xml:space="preserve"> </w:t>
            </w:r>
            <w:r w:rsidRPr="00813C77"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</w:pPr>
            <w:r w:rsidRPr="00813C77">
              <w:t xml:space="preserve">Контактная СР (в т.ч. </w:t>
            </w:r>
          </w:p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13C77">
              <w:t>в ЭИОС)</w:t>
            </w:r>
          </w:p>
        </w:tc>
        <w:tc>
          <w:tcPr>
            <w:tcW w:w="85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BEA" w:rsidRPr="00813C77" w:rsidTr="002E4D87">
        <w:trPr>
          <w:trHeight w:val="1"/>
        </w:trPr>
        <w:tc>
          <w:tcPr>
            <w:tcW w:w="36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3C77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13C77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55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1</w:t>
            </w:r>
            <w:r w:rsidR="00E15BEA" w:rsidRPr="00813C77">
              <w:rPr>
                <w:b/>
                <w:bCs/>
                <w:color w:val="000000"/>
              </w:rPr>
              <w:t xml:space="preserve">. </w:t>
            </w:r>
            <w:r w:rsidR="00E15BEA" w:rsidRPr="00813C77">
              <w:rPr>
                <w:b/>
                <w:color w:val="000000"/>
              </w:rPr>
              <w:t>Общая характеристика западноевропейского позднего Средневековья (раннего Нового времени)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rPr>
                <w:color w:val="000000"/>
              </w:rPr>
            </w:pPr>
            <w:r>
              <w:rPr>
                <w:color w:val="000000"/>
              </w:rPr>
              <w:t>Тема 1</w:t>
            </w:r>
            <w:r w:rsidR="00E15BEA" w:rsidRPr="00813C77">
              <w:rPr>
                <w:color w:val="000000"/>
              </w:rPr>
              <w:t xml:space="preserve">.1. Основные тенденции социально- экономического развития Западной Европы: </w:t>
            </w:r>
            <w:r w:rsidR="00E15BEA" w:rsidRPr="00813C77">
              <w:rPr>
                <w:color w:val="000000"/>
              </w:rPr>
              <w:lastRenderedPageBreak/>
              <w:t>общее и особенное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15BEA" w:rsidRPr="00813C77" w:rsidRDefault="00F1740E" w:rsidP="004A422A">
            <w:r>
              <w:rPr>
                <w:color w:val="000000"/>
              </w:rPr>
              <w:lastRenderedPageBreak/>
              <w:t>Тема 1</w:t>
            </w:r>
            <w:r w:rsidR="00E15BEA" w:rsidRPr="00813C77">
              <w:rPr>
                <w:color w:val="000000"/>
              </w:rPr>
              <w:t>.</w:t>
            </w:r>
            <w:r w:rsidR="004A422A">
              <w:rPr>
                <w:color w:val="000000"/>
              </w:rPr>
              <w:t>2</w:t>
            </w:r>
            <w:r w:rsidR="00E15BEA" w:rsidRPr="00813C77">
              <w:rPr>
                <w:color w:val="000000"/>
              </w:rPr>
              <w:t>. Первоначальное накопление капитала: сущность и историческое место.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2</w:t>
            </w:r>
            <w:r w:rsidR="00E15BEA" w:rsidRPr="00813C77">
              <w:rPr>
                <w:b/>
                <w:bCs/>
                <w:color w:val="000000"/>
              </w:rPr>
              <w:t xml:space="preserve">. </w:t>
            </w:r>
            <w:r w:rsidR="00E15BEA" w:rsidRPr="00813C77">
              <w:rPr>
                <w:b/>
                <w:color w:val="000000"/>
              </w:rPr>
              <w:t>Духовная культура Западной Европы раннего Нового времени. Реформация и Контрреформация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4A422A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rPr>
                <w:color w:val="000000"/>
              </w:rPr>
            </w:pPr>
            <w:r>
              <w:rPr>
                <w:color w:val="000000"/>
              </w:rPr>
              <w:t>Тема 2</w:t>
            </w:r>
            <w:r w:rsidR="00E15BEA" w:rsidRPr="00813C77">
              <w:rPr>
                <w:color w:val="000000"/>
              </w:rPr>
              <w:t>.1. Реформация как общеевропейское явление: сущность, предпосылки, основные течения и этапы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4A422A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4A422A">
            <w:pPr>
              <w:rPr>
                <w:color w:val="000000"/>
              </w:rPr>
            </w:pPr>
            <w:r>
              <w:rPr>
                <w:color w:val="000000"/>
              </w:rPr>
              <w:t>Тема 2</w:t>
            </w:r>
            <w:r w:rsidR="00E15BEA" w:rsidRPr="00813C77">
              <w:rPr>
                <w:color w:val="000000"/>
              </w:rPr>
              <w:t xml:space="preserve">.2. </w:t>
            </w:r>
            <w:r w:rsidR="004A422A" w:rsidRPr="00813C77">
              <w:rPr>
                <w:color w:val="000000"/>
              </w:rPr>
              <w:t>Реформация в Германии</w:t>
            </w:r>
            <w:r w:rsidR="004A422A">
              <w:rPr>
                <w:color w:val="000000"/>
              </w:rPr>
              <w:t>:</w:t>
            </w:r>
            <w:r w:rsidR="004A422A" w:rsidRPr="00813C77">
              <w:rPr>
                <w:color w:val="000000"/>
              </w:rPr>
              <w:t xml:space="preserve"> </w:t>
            </w:r>
            <w:r w:rsidR="004A422A">
              <w:rPr>
                <w:color w:val="000000"/>
              </w:rPr>
              <w:t>р</w:t>
            </w:r>
            <w:r w:rsidR="00E15BEA" w:rsidRPr="00813C77">
              <w:rPr>
                <w:color w:val="000000"/>
              </w:rPr>
              <w:t xml:space="preserve">еформационное учение Мартина Лютера. </w:t>
            </w:r>
            <w:r w:rsidR="004A422A">
              <w:rPr>
                <w:color w:val="000000"/>
              </w:rPr>
              <w:t>Реформации в Швейцарии:</w:t>
            </w:r>
            <w:r w:rsidR="004A422A" w:rsidRPr="00813C77">
              <w:rPr>
                <w:color w:val="000000"/>
              </w:rPr>
              <w:t xml:space="preserve"> У. Цвингли. Ж. Кальвин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4A422A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15BEA" w:rsidRPr="00813C77" w:rsidRDefault="00F1740E" w:rsidP="0018399D">
            <w:r>
              <w:rPr>
                <w:color w:val="000000"/>
              </w:rPr>
              <w:t>Тема 2</w:t>
            </w:r>
            <w:r w:rsidR="004A422A">
              <w:rPr>
                <w:color w:val="000000"/>
              </w:rPr>
              <w:t>.3</w:t>
            </w:r>
            <w:r w:rsidR="00E15BEA" w:rsidRPr="00813C77">
              <w:rPr>
                <w:color w:val="000000"/>
              </w:rPr>
              <w:t>. Реформация в Англии и Франции: предпосылки, этапы и особенности.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15BEA" w:rsidRPr="00813C77" w:rsidRDefault="00F1740E" w:rsidP="0018399D">
            <w:r>
              <w:rPr>
                <w:color w:val="000000"/>
              </w:rPr>
              <w:t>Тема 2</w:t>
            </w:r>
            <w:r w:rsidR="004A422A">
              <w:rPr>
                <w:color w:val="000000"/>
              </w:rPr>
              <w:t>.4</w:t>
            </w:r>
            <w:r w:rsidR="00E15BEA" w:rsidRPr="00813C77">
              <w:rPr>
                <w:color w:val="000000"/>
              </w:rPr>
              <w:t>. Католическая Реформация и Контрреформация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18399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3</w:t>
            </w:r>
            <w:r w:rsidR="00E15BEA" w:rsidRPr="00813C77">
              <w:rPr>
                <w:b/>
                <w:bCs/>
                <w:color w:val="000000"/>
              </w:rPr>
              <w:t xml:space="preserve">. </w:t>
            </w:r>
            <w:r w:rsidR="00E15BEA" w:rsidRPr="00813C77">
              <w:rPr>
                <w:b/>
                <w:color w:val="000000"/>
              </w:rPr>
              <w:t>Политические структуры и абсолютизм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18399D">
            <w:pPr>
              <w:rPr>
                <w:color w:val="000000"/>
              </w:rPr>
            </w:pPr>
            <w:r>
              <w:rPr>
                <w:color w:val="000000"/>
              </w:rPr>
              <w:t>Тема 3</w:t>
            </w:r>
            <w:r w:rsidR="00E15BEA" w:rsidRPr="00813C77">
              <w:rPr>
                <w:color w:val="000000"/>
              </w:rPr>
              <w:t>.1. Европейский абсолютизм XVI-XVII вв.: сущность, основные черты, региональные особенности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15BEA" w:rsidRPr="00813C77" w:rsidRDefault="00E15BEA" w:rsidP="004A422A">
            <w:r w:rsidRPr="00813C77">
              <w:rPr>
                <w:color w:val="000000"/>
              </w:rPr>
              <w:t>Тем</w:t>
            </w:r>
            <w:r w:rsidR="00F1740E">
              <w:rPr>
                <w:color w:val="000000"/>
              </w:rPr>
              <w:t>а 3</w:t>
            </w:r>
            <w:r w:rsidR="004A422A">
              <w:rPr>
                <w:color w:val="000000"/>
              </w:rPr>
              <w:t>.2</w:t>
            </w:r>
            <w:r w:rsidRPr="00813C77">
              <w:rPr>
                <w:color w:val="000000"/>
              </w:rPr>
              <w:t>. Особенности английского</w:t>
            </w:r>
            <w:r w:rsidR="004A422A">
              <w:rPr>
                <w:color w:val="000000"/>
              </w:rPr>
              <w:t>, французского и испанского абсолютизма.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4A422A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18399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4</w:t>
            </w:r>
            <w:r w:rsidR="00E15BEA" w:rsidRPr="00813C77">
              <w:rPr>
                <w:b/>
                <w:bCs/>
                <w:color w:val="000000"/>
              </w:rPr>
              <w:t xml:space="preserve">. </w:t>
            </w:r>
            <w:r w:rsidR="00E15BEA" w:rsidRPr="00813C77">
              <w:rPr>
                <w:b/>
                <w:color w:val="000000"/>
              </w:rPr>
              <w:t>Народные движения и ранние буржуазные революции</w:t>
            </w:r>
            <w:r w:rsidR="00E15BEA" w:rsidRPr="00813C77">
              <w:rPr>
                <w:b/>
                <w:bCs/>
                <w:color w:val="000000"/>
              </w:rPr>
              <w:t>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F1740E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15BEA" w:rsidRPr="00813C77" w:rsidRDefault="00F1740E" w:rsidP="0018399D">
            <w:r>
              <w:rPr>
                <w:color w:val="000000"/>
              </w:rPr>
              <w:t>Тема 4</w:t>
            </w:r>
            <w:r w:rsidR="00E15BEA" w:rsidRPr="00813C77">
              <w:rPr>
                <w:color w:val="000000"/>
              </w:rPr>
              <w:t>.1. Анабаптизм.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15BEA" w:rsidRPr="00813C77" w:rsidRDefault="00F1740E" w:rsidP="0018399D">
            <w:r>
              <w:rPr>
                <w:color w:val="000000"/>
              </w:rPr>
              <w:t>Тема 4</w:t>
            </w:r>
            <w:r w:rsidR="00E15BEA" w:rsidRPr="00813C77">
              <w:rPr>
                <w:color w:val="000000"/>
              </w:rPr>
              <w:t>.2. Крестьянская война в Германии. Томас Мюнцер.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4A422A" w:rsidP="0018399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F1740E">
            <w:pPr>
              <w:rPr>
                <w:color w:val="000000"/>
              </w:rPr>
            </w:pPr>
            <w:r>
              <w:rPr>
                <w:color w:val="000000"/>
              </w:rPr>
              <w:t>Тема 4</w:t>
            </w:r>
            <w:r w:rsidR="00E15BEA" w:rsidRPr="00813C77">
              <w:rPr>
                <w:color w:val="000000"/>
              </w:rPr>
              <w:t>.3. Восстание коммунерос в Испании.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15BEA" w:rsidRPr="00813C77" w:rsidRDefault="00F1740E" w:rsidP="0018399D">
            <w:r>
              <w:rPr>
                <w:color w:val="000000"/>
              </w:rPr>
              <w:t>Тема 4</w:t>
            </w:r>
            <w:r w:rsidR="00E15BEA" w:rsidRPr="00813C77">
              <w:rPr>
                <w:color w:val="000000"/>
              </w:rPr>
              <w:t xml:space="preserve">.4. Огораживания в Англии. Восстание Р. Кета. 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4A422A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15BEA" w:rsidRPr="00813C77" w:rsidRDefault="00F1740E" w:rsidP="0018399D">
            <w:r>
              <w:rPr>
                <w:color w:val="000000"/>
              </w:rPr>
              <w:t>Тема 4</w:t>
            </w:r>
            <w:r w:rsidR="00E15BEA" w:rsidRPr="00813C77">
              <w:rPr>
                <w:color w:val="000000"/>
              </w:rPr>
              <w:t xml:space="preserve">.5. Нидерландская революция 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18399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Раздел 5</w:t>
            </w:r>
            <w:r w:rsidR="00E15BEA" w:rsidRPr="00813C77">
              <w:rPr>
                <w:b/>
                <w:bCs/>
                <w:color w:val="000000"/>
              </w:rPr>
              <w:t xml:space="preserve">. </w:t>
            </w:r>
            <w:r w:rsidR="00E15BEA" w:rsidRPr="00813C77">
              <w:rPr>
                <w:b/>
                <w:color w:val="000000"/>
              </w:rPr>
              <w:t xml:space="preserve">Международные отношения в Европе раннего Нового времени. 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4A422A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18399D">
            <w:pPr>
              <w:rPr>
                <w:color w:val="000000"/>
              </w:rPr>
            </w:pPr>
            <w:r>
              <w:rPr>
                <w:color w:val="000000"/>
              </w:rPr>
              <w:t>Тема 5</w:t>
            </w:r>
            <w:r w:rsidR="00E15BEA" w:rsidRPr="00813C77">
              <w:rPr>
                <w:color w:val="000000"/>
              </w:rPr>
              <w:t>.1. Великие географические открытия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4A422A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18399D">
            <w:pPr>
              <w:rPr>
                <w:color w:val="000000"/>
              </w:rPr>
            </w:pPr>
            <w:r>
              <w:rPr>
                <w:color w:val="000000"/>
              </w:rPr>
              <w:t>Тема 5</w:t>
            </w:r>
            <w:r w:rsidR="00E15BEA" w:rsidRPr="00813C77">
              <w:rPr>
                <w:color w:val="000000"/>
              </w:rPr>
              <w:t xml:space="preserve">.2. Тридцатилетняя война: причины, этапы, основные </w:t>
            </w:r>
            <w:r w:rsidR="00E15BEA" w:rsidRPr="00813C77">
              <w:rPr>
                <w:color w:val="000000"/>
              </w:rPr>
              <w:lastRenderedPageBreak/>
              <w:t>театры военных действий, итоги.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4A422A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F1740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Раздел 6</w:t>
            </w:r>
            <w:r w:rsidR="00E15BEA" w:rsidRPr="00813C77">
              <w:rPr>
                <w:b/>
                <w:color w:val="000000"/>
              </w:rPr>
              <w:t>. Ренессансная культура стран Западной Европы в к. XV-XVII вв.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18399D">
            <w:pPr>
              <w:rPr>
                <w:color w:val="000000"/>
              </w:rPr>
            </w:pPr>
            <w:r>
              <w:rPr>
                <w:color w:val="000000"/>
              </w:rPr>
              <w:t>Тема 6</w:t>
            </w:r>
            <w:r w:rsidR="00E15BEA" w:rsidRPr="00813C77">
              <w:rPr>
                <w:color w:val="000000"/>
              </w:rPr>
              <w:t>.1. “Гуманизм” и “Возрождение” в исторической науке. Гуманизм как общеевропейское явление: общее и особенное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4A422A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18399D">
            <w:pPr>
              <w:rPr>
                <w:color w:val="000000"/>
              </w:rPr>
            </w:pPr>
            <w:r>
              <w:rPr>
                <w:color w:val="000000"/>
              </w:rPr>
              <w:t>Тема 6</w:t>
            </w:r>
            <w:r w:rsidR="00E15BEA" w:rsidRPr="00813C77">
              <w:rPr>
                <w:color w:val="000000"/>
              </w:rPr>
              <w:t>.2. Утопии XVI в. и их место в ренессансной культуре Запада.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4A422A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E15BEA" w:rsidRPr="00813C77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bottom"/>
          </w:tcPr>
          <w:p w:rsidR="00E15BEA" w:rsidRPr="00813C77" w:rsidRDefault="00F1740E" w:rsidP="0018399D">
            <w:pPr>
              <w:rPr>
                <w:color w:val="000000"/>
              </w:rPr>
            </w:pPr>
            <w:r>
              <w:rPr>
                <w:color w:val="000000"/>
              </w:rPr>
              <w:t>Тема 6</w:t>
            </w:r>
            <w:r w:rsidR="00E15BEA" w:rsidRPr="00813C77">
              <w:rPr>
                <w:color w:val="000000"/>
              </w:rPr>
              <w:t>.3. Переворот научных знаний в Европе XVI – XVII вв.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F1740E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AA74E0" w:rsidP="001839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E15BEA" w:rsidRPr="0018399D" w:rsidTr="00813C77">
        <w:trPr>
          <w:trHeight w:val="452"/>
        </w:trPr>
        <w:tc>
          <w:tcPr>
            <w:tcW w:w="36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rPr>
                <w:b/>
                <w:bCs/>
                <w:color w:val="000000"/>
              </w:rPr>
            </w:pPr>
            <w:r w:rsidRPr="00813C7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  <w:r w:rsidRPr="00813C77">
              <w:rPr>
                <w:b/>
                <w:bCs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  <w:r w:rsidRPr="00813C77">
              <w:rPr>
                <w:b/>
                <w:bCs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  <w:r w:rsidRPr="00813C77">
              <w:rPr>
                <w:b/>
                <w:bCs/>
                <w:color w:val="000000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  <w:r w:rsidRPr="00813C77">
              <w:rPr>
                <w:b/>
                <w:bCs/>
                <w:color w:val="000000"/>
              </w:rPr>
              <w:t>111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813C77" w:rsidRDefault="00E15BEA" w:rsidP="0018399D">
            <w:pPr>
              <w:jc w:val="center"/>
              <w:rPr>
                <w:b/>
                <w:bCs/>
                <w:color w:val="000000"/>
              </w:rPr>
            </w:pPr>
            <w:r w:rsidRPr="00813C77">
              <w:rPr>
                <w:b/>
                <w:bCs/>
                <w:color w:val="000000"/>
              </w:rPr>
              <w:t>9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15BEA" w:rsidRPr="00E15BEA" w:rsidRDefault="00E15BEA" w:rsidP="0018399D">
            <w:pPr>
              <w:jc w:val="center"/>
              <w:rPr>
                <w:b/>
                <w:bCs/>
                <w:color w:val="000000"/>
              </w:rPr>
            </w:pPr>
            <w:r w:rsidRPr="00813C77">
              <w:rPr>
                <w:b/>
                <w:bCs/>
                <w:color w:val="000000"/>
              </w:rPr>
              <w:t>144</w:t>
            </w:r>
          </w:p>
        </w:tc>
      </w:tr>
    </w:tbl>
    <w:p w:rsidR="002B00BA" w:rsidRDefault="002B00BA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highlight w:val="yellow"/>
        </w:rPr>
      </w:pPr>
    </w:p>
    <w:p w:rsidR="002B00BA" w:rsidRPr="00813C77" w:rsidRDefault="002B00BA" w:rsidP="002B00B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 w:rsidRPr="00813C77">
        <w:rPr>
          <w:b/>
          <w:bCs/>
          <w:i/>
        </w:rPr>
        <w:t>5.2. Методы обучения</w:t>
      </w:r>
    </w:p>
    <w:p w:rsidR="002B00BA" w:rsidRPr="00AA5B96" w:rsidRDefault="002B00BA" w:rsidP="002B00BA">
      <w:pPr>
        <w:spacing w:line="276" w:lineRule="auto"/>
        <w:ind w:firstLine="720"/>
        <w:jc w:val="both"/>
      </w:pPr>
      <w:r w:rsidRPr="00813C77">
        <w:t xml:space="preserve">Интерактивная лекция; </w:t>
      </w:r>
      <w:r w:rsidRPr="00813C77">
        <w:rPr>
          <w:bCs/>
        </w:rPr>
        <w:t>частично-поисковый, исследовательский, практический</w:t>
      </w:r>
      <w:r w:rsidRPr="00813C77">
        <w:t xml:space="preserve"> методы; дискуссия, метод проектов.</w:t>
      </w:r>
    </w:p>
    <w:p w:rsidR="002B00BA" w:rsidRDefault="002B00BA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highlight w:val="yellow"/>
        </w:rPr>
      </w:pPr>
    </w:p>
    <w:p w:rsidR="000130AB" w:rsidRPr="002E4D87" w:rsidRDefault="000130AB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2E4D87">
        <w:rPr>
          <w:b/>
          <w:bCs/>
        </w:rPr>
        <w:t xml:space="preserve">6. </w:t>
      </w:r>
      <w:r w:rsidR="0034236E" w:rsidRPr="002E4D87">
        <w:rPr>
          <w:b/>
          <w:bCs/>
        </w:rPr>
        <w:t>Рейтинг-план</w:t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2"/>
        <w:gridCol w:w="1185"/>
        <w:gridCol w:w="1786"/>
        <w:gridCol w:w="2059"/>
        <w:gridCol w:w="1240"/>
        <w:gridCol w:w="969"/>
        <w:gridCol w:w="695"/>
        <w:gridCol w:w="962"/>
      </w:tblGrid>
      <w:tr w:rsidR="0018399D" w:rsidRPr="002E4D87" w:rsidTr="0022105C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D87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1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E4D87">
              <w:rPr>
                <w:color w:val="000000"/>
                <w:sz w:val="22"/>
                <w:szCs w:val="22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E4D87">
              <w:rPr>
                <w:color w:val="000000"/>
                <w:sz w:val="22"/>
                <w:szCs w:val="22"/>
              </w:rPr>
              <w:t>Виды учебной деятельности</w:t>
            </w:r>
          </w:p>
          <w:p w:rsidR="0018399D" w:rsidRPr="002E4D87" w:rsidRDefault="0018399D" w:rsidP="001839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D87">
              <w:rPr>
                <w:color w:val="000000"/>
                <w:sz w:val="22"/>
                <w:szCs w:val="22"/>
              </w:rPr>
              <w:t>обучающегося</w:t>
            </w:r>
          </w:p>
        </w:tc>
        <w:tc>
          <w:tcPr>
            <w:tcW w:w="20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2E4D87">
              <w:rPr>
                <w:color w:val="000000"/>
                <w:sz w:val="22"/>
                <w:szCs w:val="22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D87">
              <w:rPr>
                <w:sz w:val="22"/>
                <w:szCs w:val="22"/>
              </w:rPr>
              <w:t>Балл за конкретное задание (</w:t>
            </w:r>
            <w:r w:rsidRPr="002E4D87">
              <w:rPr>
                <w:sz w:val="22"/>
                <w:szCs w:val="22"/>
                <w:lang w:val="en-US"/>
              </w:rPr>
              <w:t>min</w:t>
            </w:r>
            <w:r w:rsidRPr="002E4D87">
              <w:rPr>
                <w:sz w:val="22"/>
                <w:szCs w:val="22"/>
              </w:rPr>
              <w:t>-</w:t>
            </w:r>
            <w:r w:rsidRPr="002E4D87">
              <w:rPr>
                <w:sz w:val="22"/>
                <w:szCs w:val="22"/>
                <w:lang w:val="en-US"/>
              </w:rPr>
              <w:t>max</w:t>
            </w:r>
            <w:r w:rsidRPr="002E4D87">
              <w:rPr>
                <w:sz w:val="22"/>
                <w:szCs w:val="22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D87">
              <w:rPr>
                <w:color w:val="000000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D87">
              <w:rPr>
                <w:color w:val="000000"/>
                <w:sz w:val="22"/>
                <w:szCs w:val="22"/>
              </w:rPr>
              <w:t>Баллы</w:t>
            </w:r>
          </w:p>
        </w:tc>
      </w:tr>
      <w:tr w:rsidR="0018399D" w:rsidRPr="002E4D87" w:rsidTr="0022105C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D87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9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8399D" w:rsidRPr="002E4D87" w:rsidRDefault="0018399D" w:rsidP="001839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D87">
              <w:rPr>
                <w:color w:val="000000"/>
                <w:sz w:val="22"/>
                <w:szCs w:val="22"/>
              </w:rPr>
              <w:t>Максимальный</w:t>
            </w:r>
          </w:p>
        </w:tc>
      </w:tr>
      <w:tr w:rsidR="0022105C" w:rsidRPr="002E4D87" w:rsidTr="002210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both"/>
            </w:pPr>
            <w:r w:rsidRPr="002E4D87">
              <w:t>1.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813C77" w:rsidRDefault="0022105C" w:rsidP="002A418D">
            <w:pPr>
              <w:autoSpaceDE w:val="0"/>
              <w:autoSpaceDN w:val="0"/>
              <w:adjustRightInd w:val="0"/>
              <w:jc w:val="center"/>
            </w:pPr>
            <w:r w:rsidRPr="00813C77">
              <w:t>ОР.1</w:t>
            </w:r>
            <w:r>
              <w:t>-2</w:t>
            </w:r>
            <w:r w:rsidRPr="00813C77">
              <w:t>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Выступление с докладом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Индикаторы оценки доклада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6-11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11</w:t>
            </w:r>
          </w:p>
        </w:tc>
      </w:tr>
      <w:tr w:rsidR="0022105C" w:rsidRPr="002E4D87" w:rsidTr="002210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both"/>
            </w:pPr>
            <w:r w:rsidRPr="002E4D87">
              <w:t>2.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813C77" w:rsidRDefault="0022105C" w:rsidP="002A418D">
            <w:pPr>
              <w:autoSpaceDE w:val="0"/>
              <w:autoSpaceDN w:val="0"/>
              <w:adjustRightInd w:val="0"/>
              <w:jc w:val="center"/>
            </w:pPr>
            <w:r w:rsidRPr="00813C77">
              <w:t>ОР.1</w:t>
            </w:r>
            <w:r>
              <w:t>-2</w:t>
            </w:r>
            <w:r w:rsidRPr="00813C77">
              <w:t>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Контрольная работа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Индикаторы оценки контрольной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6</w:t>
            </w:r>
          </w:p>
        </w:tc>
      </w:tr>
      <w:tr w:rsidR="0022105C" w:rsidRPr="002E4D87" w:rsidTr="002210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both"/>
            </w:pPr>
            <w:r w:rsidRPr="002E4D87">
              <w:t>3.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813C77" w:rsidRDefault="0022105C" w:rsidP="002A41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ОР.2-2</w:t>
            </w:r>
            <w:r w:rsidRPr="00813C77">
              <w:rPr>
                <w:color w:val="000000"/>
              </w:rPr>
              <w:t>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4D87">
              <w:rPr>
                <w:color w:val="000000"/>
              </w:rPr>
              <w:t>Написание эссе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Индикаторы оценки эссе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3-6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3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6</w:t>
            </w:r>
          </w:p>
        </w:tc>
      </w:tr>
      <w:tr w:rsidR="0022105C" w:rsidRPr="002E4D87" w:rsidTr="002210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Pr="002E4D87">
              <w:t>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813C77" w:rsidRDefault="0022105C" w:rsidP="002A41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13C77">
              <w:rPr>
                <w:color w:val="000000"/>
              </w:rPr>
              <w:t>ОР.2</w:t>
            </w:r>
            <w:r>
              <w:rPr>
                <w:color w:val="000000"/>
              </w:rPr>
              <w:t>-2</w:t>
            </w:r>
            <w:r w:rsidRPr="00813C77">
              <w:rPr>
                <w:color w:val="000000"/>
              </w:rPr>
              <w:t>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Герменевтический анализ текста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Индикаторы оценки герменевтического анализа текста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3-6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12</w:t>
            </w:r>
          </w:p>
        </w:tc>
      </w:tr>
      <w:tr w:rsidR="0022105C" w:rsidRPr="002E4D87" w:rsidTr="002210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Pr="002E4D87">
              <w:t>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813C77" w:rsidRDefault="0022105C" w:rsidP="002A41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13C77">
              <w:rPr>
                <w:color w:val="000000"/>
              </w:rPr>
              <w:t>ОР</w:t>
            </w:r>
            <w:r w:rsidRPr="00813C77">
              <w:rPr>
                <w:color w:val="000000"/>
                <w:lang w:val="en-US"/>
              </w:rPr>
              <w:t>.</w:t>
            </w:r>
            <w:r w:rsidRPr="00813C77"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2</w:t>
            </w:r>
            <w:r w:rsidRPr="00813C77">
              <w:rPr>
                <w:color w:val="000000"/>
                <w:lang w:val="en-US"/>
              </w:rPr>
              <w:t>-</w:t>
            </w:r>
            <w:r w:rsidRPr="00813C77">
              <w:rPr>
                <w:color w:val="000000"/>
              </w:rPr>
              <w:t>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4D87">
              <w:rPr>
                <w:color w:val="000000"/>
              </w:rPr>
              <w:t>Устное сообщение на семинаре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Индикаторы оценки устного сообщения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2-3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8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12</w:t>
            </w:r>
          </w:p>
        </w:tc>
      </w:tr>
      <w:tr w:rsidR="0022105C" w:rsidRPr="002E4D87" w:rsidTr="002210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Pr="002E4D87">
              <w:t>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813C77" w:rsidRDefault="0022105C" w:rsidP="002A41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13C77">
              <w:rPr>
                <w:color w:val="000000"/>
              </w:rPr>
              <w:t>ОР</w:t>
            </w:r>
            <w:r w:rsidRPr="00813C77">
              <w:rPr>
                <w:color w:val="000000"/>
                <w:lang w:val="en-US"/>
              </w:rPr>
              <w:t>.</w:t>
            </w:r>
            <w:r w:rsidRPr="00813C77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2</w:t>
            </w:r>
            <w:r w:rsidRPr="00813C77">
              <w:rPr>
                <w:color w:val="000000"/>
                <w:lang w:val="en-US"/>
              </w:rPr>
              <w:t>-</w:t>
            </w:r>
            <w:r w:rsidRPr="00813C77">
              <w:rPr>
                <w:color w:val="000000"/>
              </w:rPr>
              <w:t>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4D87">
              <w:rPr>
                <w:color w:val="000000"/>
              </w:rPr>
              <w:t>Написание реферата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Индикаторы оценки реферата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14-17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14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17</w:t>
            </w:r>
          </w:p>
        </w:tc>
      </w:tr>
      <w:tr w:rsidR="0022105C" w:rsidRPr="0018399D" w:rsidTr="002210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both"/>
            </w:pPr>
            <w:r>
              <w:t>7</w:t>
            </w:r>
            <w:r w:rsidRPr="002E4D87">
              <w:t>.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813C77" w:rsidRDefault="0022105C" w:rsidP="002A41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13C77">
              <w:rPr>
                <w:color w:val="000000"/>
              </w:rPr>
              <w:t>ОР</w:t>
            </w:r>
            <w:r w:rsidRPr="00813C77">
              <w:rPr>
                <w:color w:val="000000"/>
                <w:lang w:val="en-US"/>
              </w:rPr>
              <w:t>.</w:t>
            </w:r>
            <w:r w:rsidRPr="00813C77"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2</w:t>
            </w:r>
            <w:r w:rsidRPr="00813C77">
              <w:rPr>
                <w:color w:val="000000"/>
                <w:lang w:val="en-US"/>
              </w:rPr>
              <w:t>-</w:t>
            </w:r>
            <w:r w:rsidRPr="00813C77">
              <w:rPr>
                <w:color w:val="000000"/>
              </w:rPr>
              <w:t>4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4D87">
              <w:rPr>
                <w:color w:val="000000"/>
              </w:rPr>
              <w:t>Тестирование (итоговое)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Тестирование в ЭОС (индикаторы оценки тестирования)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4-6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2E4D87" w:rsidRDefault="0022105C" w:rsidP="0018399D">
            <w:pPr>
              <w:autoSpaceDE w:val="0"/>
              <w:autoSpaceDN w:val="0"/>
              <w:adjustRightInd w:val="0"/>
              <w:jc w:val="center"/>
            </w:pPr>
            <w:r w:rsidRPr="002E4D87">
              <w:t>6</w:t>
            </w:r>
          </w:p>
        </w:tc>
      </w:tr>
      <w:tr w:rsidR="0022105C" w:rsidRPr="0018399D" w:rsidTr="002210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18399D" w:rsidRDefault="0022105C" w:rsidP="0018399D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18399D" w:rsidRDefault="0022105C" w:rsidP="0018399D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18399D" w:rsidRDefault="0022105C" w:rsidP="0018399D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E15BEA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Э</w:t>
            </w:r>
            <w:r w:rsidRPr="00E15BEA">
              <w:rPr>
                <w:b/>
              </w:rPr>
              <w:t>кзамен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E15BEA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5BEA">
              <w:rPr>
                <w:b/>
              </w:rPr>
              <w:t>10-30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E15BEA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E15BEA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5BEA">
              <w:rPr>
                <w:b/>
              </w:rPr>
              <w:t>10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E15BEA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5BEA">
              <w:rPr>
                <w:b/>
              </w:rPr>
              <w:t>30</w:t>
            </w:r>
          </w:p>
        </w:tc>
      </w:tr>
      <w:tr w:rsidR="0022105C" w:rsidRPr="00874B97" w:rsidTr="0022105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18399D" w:rsidRDefault="0022105C" w:rsidP="0018399D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18399D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18399D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highlight w:val="yellow"/>
              </w:rPr>
            </w:pPr>
            <w:r w:rsidRPr="00E15BEA">
              <w:rPr>
                <w:b/>
                <w:color w:val="000000"/>
              </w:rPr>
              <w:t>Итого</w:t>
            </w:r>
          </w:p>
        </w:tc>
        <w:tc>
          <w:tcPr>
            <w:tcW w:w="2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5C" w:rsidRPr="00E15BEA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E15BEA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105C" w:rsidRPr="00E15BEA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5BEA">
              <w:rPr>
                <w:b/>
              </w:rPr>
              <w:t>11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E15BEA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5BEA">
              <w:rPr>
                <w:b/>
              </w:rPr>
              <w:t>55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105C" w:rsidRPr="00E15BEA" w:rsidRDefault="0022105C" w:rsidP="0018399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15BEA">
              <w:rPr>
                <w:b/>
              </w:rPr>
              <w:t>100</w:t>
            </w:r>
          </w:p>
        </w:tc>
      </w:tr>
    </w:tbl>
    <w:p w:rsidR="0018399D" w:rsidRPr="00996A16" w:rsidRDefault="0018399D" w:rsidP="000130AB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highlight w:val="yellow"/>
        </w:rPr>
      </w:pPr>
    </w:p>
    <w:p w:rsidR="000130AB" w:rsidRPr="00B550DE" w:rsidRDefault="000130AB" w:rsidP="00996A1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7. Учебно-методическое и информационное обеспечение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B550DE">
        <w:rPr>
          <w:b/>
          <w:bCs/>
          <w:i/>
        </w:rPr>
        <w:t xml:space="preserve">7.1. </w:t>
      </w:r>
      <w:r w:rsidRPr="00B550DE">
        <w:rPr>
          <w:b/>
          <w:bCs/>
          <w:i/>
          <w:iCs/>
        </w:rPr>
        <w:t>Основная литература</w:t>
      </w:r>
    </w:p>
    <w:p w:rsidR="00996A16" w:rsidRPr="00996A16" w:rsidRDefault="00996A16" w:rsidP="00996A16">
      <w:pPr>
        <w:ind w:firstLine="709"/>
      </w:pPr>
      <w:r w:rsidRPr="00996A16">
        <w:t>1. Скоробогатов А.В. История государства и права</w:t>
      </w:r>
      <w:r w:rsidR="00FF6FE2">
        <w:t xml:space="preserve"> зарубежных стран Средних веков</w:t>
      </w:r>
      <w:r w:rsidRPr="00996A16">
        <w:t>: учебное пособие / А.В. Скоробогат</w:t>
      </w:r>
      <w:r w:rsidR="00FF6FE2">
        <w:t>ов, Г.Ю. Носаненко, Л.О. Сулима</w:t>
      </w:r>
      <w:r w:rsidRPr="00996A16">
        <w:t>; Институт экономики, управления и права (г. Казань). - Казань: Познание, 2014. - 216 с. - Библиогр. в кн. [Электронный ресурс]. - URL: </w:t>
      </w:r>
      <w:hyperlink r:id="rId24" w:history="1">
        <w:r w:rsidRPr="00996A16">
          <w:rPr>
            <w:rStyle w:val="a3"/>
          </w:rPr>
          <w:t>http://biblioclub.ru/index.php?page=book&amp;id=364197</w:t>
        </w:r>
      </w:hyperlink>
      <w:r w:rsidR="00FF6FE2">
        <w:t> (04.07.2019).</w:t>
      </w:r>
    </w:p>
    <w:p w:rsidR="00996A16" w:rsidRPr="00996A16" w:rsidRDefault="00996A16" w:rsidP="00996A16">
      <w:pPr>
        <w:ind w:firstLine="709"/>
      </w:pPr>
      <w:r w:rsidRPr="00996A16">
        <w:t>2. Федотов О.И. История западно-европейской литературы средних ве</w:t>
      </w:r>
      <w:r w:rsidR="00FF6FE2">
        <w:t>ков: идеограммы, схемы, графики</w:t>
      </w:r>
      <w:r w:rsidRPr="00996A16">
        <w:t>: учебник-хрестоматия</w:t>
      </w:r>
      <w:r w:rsidR="00FF6FE2">
        <w:t>. - 6-е изд., стер. - Москва</w:t>
      </w:r>
      <w:r w:rsidRPr="00996A16">
        <w:t>: Издательство «Флинта», 2016. - 161 с. -[Электронный ресурс]. - URL: </w:t>
      </w:r>
      <w:hyperlink r:id="rId25" w:history="1">
        <w:r w:rsidRPr="00996A16">
          <w:rPr>
            <w:rStyle w:val="a3"/>
          </w:rPr>
          <w:t>http://biblioclub.ru/index.php?page=book&amp;id=57622(04.07.2019)</w:t>
        </w:r>
      </w:hyperlink>
      <w:r w:rsidRPr="00996A16">
        <w:t>;</w:t>
      </w:r>
    </w:p>
    <w:p w:rsidR="00996A16" w:rsidRPr="00996A16" w:rsidRDefault="00FF6FE2" w:rsidP="00996A16">
      <w:pPr>
        <w:ind w:firstLine="709"/>
      </w:pPr>
      <w:r>
        <w:t>3. Дельбрюк</w:t>
      </w:r>
      <w:r w:rsidR="00996A16" w:rsidRPr="00996A16">
        <w:t xml:space="preserve"> Г. Средневековье</w:t>
      </w:r>
      <w:r>
        <w:t>. - Москва</w:t>
      </w:r>
      <w:r w:rsidR="00996A16" w:rsidRPr="00996A16">
        <w:t>: Директ-Медиа, 2012. - Т. 3. Предисловие автора к третьему изданию. - Ч. первая. Карл Великий и его потомки. - 172 с. - [Электронный ресурс]. - URL: </w:t>
      </w:r>
      <w:hyperlink r:id="rId26" w:history="1">
        <w:r w:rsidR="00996A16" w:rsidRPr="00996A16">
          <w:rPr>
            <w:rStyle w:val="a3"/>
          </w:rPr>
          <w:t>http://biblioclub.ru/index.php?page=book&amp;id=10289</w:t>
        </w:r>
      </w:hyperlink>
      <w:r w:rsidR="00996A16" w:rsidRPr="00996A16">
        <w:t> (04.07.2019).</w:t>
      </w:r>
    </w:p>
    <w:p w:rsidR="00996A16" w:rsidRDefault="00996A16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B550DE">
        <w:rPr>
          <w:b/>
          <w:bCs/>
          <w:i/>
          <w:iCs/>
        </w:rPr>
        <w:t>7.2. Дополнительная литература</w:t>
      </w:r>
    </w:p>
    <w:p w:rsidR="00996A16" w:rsidRPr="007C20E3" w:rsidRDefault="00FF6FE2" w:rsidP="007C20E3">
      <w:pPr>
        <w:ind w:firstLine="709"/>
      </w:pPr>
      <w:r>
        <w:t>1. Дживелегов</w:t>
      </w:r>
      <w:r w:rsidR="00996A16" w:rsidRPr="007C20E3">
        <w:t xml:space="preserve"> А.К. Торговля на Западе в Средние века</w:t>
      </w:r>
      <w:r>
        <w:t>. - Репр. изд. 1904 г. - Москва</w:t>
      </w:r>
      <w:r w:rsidR="00996A16" w:rsidRPr="007C20E3">
        <w:t>:</w:t>
      </w:r>
      <w:r>
        <w:t xml:space="preserve"> Директ-Медиа, 2014. - 233 с. [Электронный ресурс].</w:t>
      </w:r>
      <w:r w:rsidR="00996A16" w:rsidRPr="007C20E3">
        <w:t xml:space="preserve"> URL: </w:t>
      </w:r>
      <w:hyperlink r:id="rId27" w:history="1">
        <w:r w:rsidR="00996A16" w:rsidRPr="007C20E3">
          <w:rPr>
            <w:rStyle w:val="a3"/>
          </w:rPr>
          <w:t>http://biblioclub.ru/index.php?page=book&amp;id=89459</w:t>
        </w:r>
      </w:hyperlink>
      <w:r w:rsidR="00996A16" w:rsidRPr="007C20E3">
        <w:t> (04.07.2019);</w:t>
      </w:r>
    </w:p>
    <w:p w:rsidR="00996A16" w:rsidRPr="007C20E3" w:rsidRDefault="00FF6FE2" w:rsidP="007C20E3">
      <w:pPr>
        <w:ind w:firstLine="709"/>
      </w:pPr>
      <w:r>
        <w:t>2. Иванов</w:t>
      </w:r>
      <w:r w:rsidR="00996A16" w:rsidRPr="007C20E3">
        <w:t xml:space="preserve"> К.А. Многоликое средневековье</w:t>
      </w:r>
      <w:r>
        <w:t>. - Москва: Директ-Медиа, 2014. - 338 с.</w:t>
      </w:r>
      <w:r w:rsidR="00996A16" w:rsidRPr="007C20E3">
        <w:t>: ил. - [Электронный ресурс]. - URL: </w:t>
      </w:r>
      <w:hyperlink r:id="rId28" w:history="1">
        <w:r w:rsidR="00996A16" w:rsidRPr="007C20E3">
          <w:rPr>
            <w:rStyle w:val="a3"/>
          </w:rPr>
          <w:t>http://biblioclub.ru/index.php?page=book&amp;id=255974(04.07.2019)</w:t>
        </w:r>
      </w:hyperlink>
      <w:r w:rsidR="00996A16" w:rsidRPr="007C20E3">
        <w:t>;</w:t>
      </w:r>
    </w:p>
    <w:p w:rsidR="00996A16" w:rsidRPr="007C20E3" w:rsidRDefault="00996A16" w:rsidP="007C20E3">
      <w:pPr>
        <w:ind w:firstLine="709"/>
      </w:pPr>
      <w:r w:rsidRPr="007C20E3">
        <w:t>3. Средневековая Европа: Восток и Запад / отв. ред. М.А. Бойцов; Национальный исследовательский университет – Высшая школа экономики, г.н. Факультет</w:t>
      </w:r>
      <w:r w:rsidR="00FF6FE2">
        <w:t>, л.м. Научно-учебная. - Москва</w:t>
      </w:r>
      <w:r w:rsidRPr="007C20E3">
        <w:t>: Издательский дом Высшей школы экономики, 2015. - 416 с. - [Электронный ресурс]. - URL: </w:t>
      </w:r>
      <w:hyperlink r:id="rId29" w:history="1">
        <w:r w:rsidRPr="007C20E3">
          <w:rPr>
            <w:rStyle w:val="a3"/>
          </w:rPr>
          <w:t>http://biblioclub.ru/index.php?page=book&amp;id=440317</w:t>
        </w:r>
      </w:hyperlink>
      <w:r w:rsidR="00FF6FE2">
        <w:t> (04.07.2019).</w:t>
      </w:r>
    </w:p>
    <w:p w:rsidR="00996A16" w:rsidRPr="007C20E3" w:rsidRDefault="00FF6FE2" w:rsidP="007C20E3">
      <w:pPr>
        <w:ind w:firstLine="709"/>
      </w:pPr>
      <w:r>
        <w:t>4. Карсавин</w:t>
      </w:r>
      <w:r w:rsidR="00996A16" w:rsidRPr="007C20E3">
        <w:t xml:space="preserve"> Л.П. Монашество в Средние века / </w:t>
      </w:r>
      <w:r>
        <w:t>под ред. Л.М. Сурис. - Москва; Берлин</w:t>
      </w:r>
      <w:r w:rsidR="00996A16" w:rsidRPr="007C20E3">
        <w:t>: Директ-Медиа, 2016. - 187 с. - [Электронный ресурс]. - URL: </w:t>
      </w:r>
      <w:hyperlink r:id="rId30" w:history="1">
        <w:r w:rsidR="00996A16" w:rsidRPr="007C20E3">
          <w:rPr>
            <w:rStyle w:val="a3"/>
          </w:rPr>
          <w:t>http://biblioclub.ru/index.php?page=book&amp;id=455704</w:t>
        </w:r>
      </w:hyperlink>
      <w:r w:rsidR="00996A16" w:rsidRPr="007C20E3">
        <w:t> (04.07.2019);</w:t>
      </w:r>
    </w:p>
    <w:p w:rsidR="00996A16" w:rsidRPr="007C20E3" w:rsidRDefault="00996A16" w:rsidP="007C20E3">
      <w:pPr>
        <w:ind w:firstLine="709"/>
      </w:pPr>
      <w:r w:rsidRPr="007C20E3">
        <w:t>5.</w:t>
      </w:r>
      <w:r w:rsidR="00FF6FE2">
        <w:t xml:space="preserve"> Леонардов </w:t>
      </w:r>
      <w:r w:rsidR="007C20E3" w:rsidRPr="007C20E3">
        <w:t xml:space="preserve"> Д.С. Учение о богодухновенности Священного Писания в Средние </w:t>
      </w:r>
      <w:r w:rsidR="00FF6FE2">
        <w:t>века. Москва</w:t>
      </w:r>
      <w:r w:rsidR="007C20E3" w:rsidRPr="007C20E3">
        <w:t>: Директ-Медиа</w:t>
      </w:r>
      <w:r w:rsidR="00FF6FE2">
        <w:t xml:space="preserve">, 2013. - 145 с. [Электронный ресурс]. </w:t>
      </w:r>
      <w:r w:rsidR="007C20E3" w:rsidRPr="007C20E3">
        <w:t>URL: </w:t>
      </w:r>
      <w:hyperlink r:id="rId31" w:history="1">
        <w:r w:rsidR="007C20E3" w:rsidRPr="007C20E3">
          <w:rPr>
            <w:rStyle w:val="a3"/>
          </w:rPr>
          <w:t>http://biblioclub.ru/index.php?page=book&amp;id=211786</w:t>
        </w:r>
      </w:hyperlink>
      <w:r w:rsidR="007C20E3" w:rsidRPr="007C20E3">
        <w:t> (04.07.2019).</w:t>
      </w:r>
    </w:p>
    <w:p w:rsidR="00996A16" w:rsidRDefault="00996A16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</w:p>
    <w:p w:rsidR="000130AB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</w:rPr>
      </w:pPr>
      <w:r w:rsidRPr="00B550DE">
        <w:rPr>
          <w:b/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7C20E3" w:rsidRPr="007C20E3" w:rsidRDefault="007C20E3" w:rsidP="007C2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C20E3">
        <w:rPr>
          <w:bCs/>
          <w:iCs/>
        </w:rPr>
        <w:t>1.</w:t>
      </w:r>
      <w:r w:rsidRPr="007C20E3">
        <w:rPr>
          <w:color w:val="000000"/>
        </w:rPr>
        <w:t xml:space="preserve"> Лукоянов В.В., Софронова Л.В. Христианская религия и церковь в средневековой Западной Европе: Учеб.пособие. Нижний Новгород: НГПУ, 2013;</w:t>
      </w:r>
    </w:p>
    <w:p w:rsidR="007C20E3" w:rsidRPr="007C20E3" w:rsidRDefault="00E15BEA" w:rsidP="007C2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color w:val="000000"/>
        </w:rPr>
        <w:t>2</w:t>
      </w:r>
      <w:r w:rsidR="007C20E3" w:rsidRPr="007C20E3">
        <w:rPr>
          <w:color w:val="000000"/>
        </w:rPr>
        <w:t>. Софронова Л.В. История позднего Средневековья - раннего Нового времени: Учеб.-метод.пособие. Нижний Новгород: НГПУ, 2013</w:t>
      </w:r>
    </w:p>
    <w:p w:rsidR="00E15BEA" w:rsidRPr="007C20E3" w:rsidRDefault="00E15BEA" w:rsidP="00E15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3. </w:t>
      </w:r>
      <w:r w:rsidRPr="007C20E3">
        <w:rPr>
          <w:color w:val="000000"/>
        </w:rPr>
        <w:t>Чугунова Т.Г. Проблемы народной и ученой культуры западноевропейского средневековья: Учеб.-метод.п</w:t>
      </w:r>
      <w:r w:rsidR="00FF6FE2">
        <w:rPr>
          <w:color w:val="000000"/>
        </w:rPr>
        <w:t>особие. Нижний Новгород, 2008.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0130AB" w:rsidRPr="00B550DE" w:rsidRDefault="000130AB" w:rsidP="000130AB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8. Фонды оценочных средств</w:t>
      </w:r>
    </w:p>
    <w:p w:rsidR="000130AB" w:rsidRPr="00B550DE" w:rsidRDefault="000130AB" w:rsidP="000130AB">
      <w:pPr>
        <w:tabs>
          <w:tab w:val="center" w:pos="5032"/>
        </w:tabs>
        <w:autoSpaceDE w:val="0"/>
        <w:autoSpaceDN w:val="0"/>
        <w:adjustRightInd w:val="0"/>
        <w:spacing w:line="276" w:lineRule="auto"/>
        <w:jc w:val="both"/>
        <w:rPr>
          <w:spacing w:val="-4"/>
        </w:rPr>
      </w:pPr>
      <w:r w:rsidRPr="00B550DE">
        <w:rPr>
          <w:spacing w:val="-4"/>
        </w:rPr>
        <w:t>Фонд оценочных средств представлен в Приложении 1.</w:t>
      </w:r>
    </w:p>
    <w:p w:rsidR="000130AB" w:rsidRPr="00B550DE" w:rsidRDefault="000130AB" w:rsidP="000130AB">
      <w:pPr>
        <w:tabs>
          <w:tab w:val="center" w:pos="503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B550DE">
        <w:rPr>
          <w:bCs/>
          <w:i/>
        </w:rPr>
        <w:t>9.1.Описание материально-технической базы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bCs/>
        </w:rPr>
      </w:pPr>
      <w:r w:rsidRPr="00B550DE">
        <w:rPr>
          <w:bCs/>
        </w:rPr>
        <w:t xml:space="preserve"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доской. Оборудование учебного кабинета включает также: иллюстративный материал, </w:t>
      </w:r>
      <w:r w:rsidR="009F193B">
        <w:rPr>
          <w:bCs/>
        </w:rPr>
        <w:t>карты, атласы, учебно-методический материал</w:t>
      </w:r>
      <w:r w:rsidRPr="00B550DE">
        <w:rPr>
          <w:bCs/>
        </w:rPr>
        <w:t>.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b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B550DE">
        <w:rPr>
          <w:bCs/>
          <w:i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:rsidR="000130AB" w:rsidRPr="00B550DE" w:rsidRDefault="006517BC" w:rsidP="000130AB">
      <w:pPr>
        <w:autoSpaceDE w:val="0"/>
        <w:autoSpaceDN w:val="0"/>
        <w:adjustRightInd w:val="0"/>
        <w:jc w:val="both"/>
      </w:pPr>
      <w:hyperlink r:id="rId32" w:history="1">
        <w:r w:rsidR="000130AB" w:rsidRPr="00B550DE">
          <w:rPr>
            <w:rStyle w:val="a3"/>
            <w:lang w:val="en-US"/>
          </w:rPr>
          <w:t>www</w:t>
        </w:r>
        <w:r w:rsidR="000130AB" w:rsidRPr="00B550DE">
          <w:rPr>
            <w:rStyle w:val="a3"/>
          </w:rPr>
          <w:t>.</w:t>
        </w:r>
        <w:r w:rsidR="000130AB" w:rsidRPr="00B550DE">
          <w:rPr>
            <w:rStyle w:val="a3"/>
            <w:lang w:val="en-US"/>
          </w:rPr>
          <w:t>biblioclub</w:t>
        </w:r>
        <w:r w:rsidR="000130AB" w:rsidRPr="00B550DE">
          <w:rPr>
            <w:rStyle w:val="a3"/>
          </w:rPr>
          <w:t>.</w:t>
        </w:r>
        <w:r w:rsidR="000130AB" w:rsidRPr="00B550DE">
          <w:rPr>
            <w:rStyle w:val="a3"/>
            <w:lang w:val="en-US"/>
          </w:rPr>
          <w:t>ru</w:t>
        </w:r>
      </w:hyperlink>
      <w:r w:rsidR="000130AB" w:rsidRPr="00B550DE">
        <w:t xml:space="preserve"> – ЭБС «Университетская библиотека онлайн»</w:t>
      </w:r>
    </w:p>
    <w:p w:rsidR="000130AB" w:rsidRPr="00B550DE" w:rsidRDefault="006517BC" w:rsidP="000130AB">
      <w:pPr>
        <w:autoSpaceDE w:val="0"/>
        <w:autoSpaceDN w:val="0"/>
        <w:adjustRightInd w:val="0"/>
        <w:jc w:val="both"/>
      </w:pPr>
      <w:hyperlink r:id="rId33" w:history="1">
        <w:r w:rsidR="000130AB" w:rsidRPr="00B550DE">
          <w:rPr>
            <w:rStyle w:val="a3"/>
            <w:lang w:val="en-US"/>
          </w:rPr>
          <w:t>www</w:t>
        </w:r>
        <w:r w:rsidR="000130AB" w:rsidRPr="00B550DE">
          <w:rPr>
            <w:rStyle w:val="a3"/>
          </w:rPr>
          <w:t>.</w:t>
        </w:r>
        <w:r w:rsidR="000130AB" w:rsidRPr="00B550DE">
          <w:rPr>
            <w:rStyle w:val="a3"/>
            <w:lang w:val="en-US"/>
          </w:rPr>
          <w:t>elibrary</w:t>
        </w:r>
        <w:r w:rsidR="000130AB" w:rsidRPr="00B550DE">
          <w:rPr>
            <w:rStyle w:val="a3"/>
          </w:rPr>
          <w:t>.</w:t>
        </w:r>
        <w:r w:rsidR="000130AB" w:rsidRPr="00B550DE">
          <w:rPr>
            <w:rStyle w:val="a3"/>
            <w:lang w:val="en-US"/>
          </w:rPr>
          <w:t>ru</w:t>
        </w:r>
      </w:hyperlink>
      <w:r w:rsidR="000130AB" w:rsidRPr="00B550DE">
        <w:t xml:space="preserve"> – научная электронная библиотека</w:t>
      </w:r>
    </w:p>
    <w:p w:rsidR="000130AB" w:rsidRPr="00B550DE" w:rsidRDefault="006517BC" w:rsidP="000130AB">
      <w:pPr>
        <w:autoSpaceDE w:val="0"/>
        <w:autoSpaceDN w:val="0"/>
        <w:adjustRightInd w:val="0"/>
        <w:jc w:val="both"/>
      </w:pPr>
      <w:hyperlink r:id="rId34" w:history="1">
        <w:r w:rsidR="000130AB" w:rsidRPr="00B550DE">
          <w:rPr>
            <w:rStyle w:val="a3"/>
          </w:rPr>
          <w:t>www.hist.msu.ru/ER/Etext/index.html</w:t>
        </w:r>
      </w:hyperlink>
      <w:r w:rsidR="000130AB" w:rsidRPr="00B550DE">
        <w:t xml:space="preserve"> – электронная библиотека ист. фак-та МГУ</w:t>
      </w:r>
    </w:p>
    <w:p w:rsidR="000130AB" w:rsidRPr="00B550DE" w:rsidRDefault="006517BC" w:rsidP="000130AB">
      <w:pPr>
        <w:widowControl w:val="0"/>
        <w:autoSpaceDE w:val="0"/>
        <w:autoSpaceDN w:val="0"/>
        <w:adjustRightInd w:val="0"/>
        <w:jc w:val="both"/>
        <w:rPr>
          <w:bCs/>
        </w:rPr>
      </w:pPr>
      <w:hyperlink r:id="rId35" w:history="1">
        <w:r w:rsidR="000130AB" w:rsidRPr="00B550DE">
          <w:rPr>
            <w:rStyle w:val="a3"/>
          </w:rPr>
          <w:t>www.worldhist.ru</w:t>
        </w:r>
      </w:hyperlink>
      <w:r w:rsidR="000130AB" w:rsidRPr="00B550DE">
        <w:rPr>
          <w:b/>
          <w:bCs/>
          <w:color w:val="365F91"/>
        </w:rPr>
        <w:t xml:space="preserve"> – </w:t>
      </w:r>
      <w:r w:rsidR="000130AB" w:rsidRPr="00B550DE">
        <w:rPr>
          <w:bCs/>
        </w:rPr>
        <w:t>Всемирная история: Единое научно-образовательное пространство</w:t>
      </w:r>
    </w:p>
    <w:p w:rsidR="000130AB" w:rsidRPr="00B550DE" w:rsidRDefault="006517BC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3"/>
        </w:rPr>
      </w:pPr>
      <w:hyperlink r:id="rId36" w:history="1">
        <w:r w:rsidR="000130AB" w:rsidRPr="00B550DE">
          <w:rPr>
            <w:rStyle w:val="a3"/>
          </w:rPr>
          <w:t>http://ya.mininuniver.ru/sdo</w:t>
        </w:r>
      </w:hyperlink>
      <w:r w:rsidR="000130AB" w:rsidRPr="00B550DE">
        <w:rPr>
          <w:rStyle w:val="a3"/>
        </w:rPr>
        <w:t xml:space="preserve"> </w:t>
      </w:r>
      <w:r w:rsidR="000130AB" w:rsidRPr="00B550DE">
        <w:t xml:space="preserve">– </w:t>
      </w:r>
      <w:r w:rsidR="000130AB" w:rsidRPr="00B550DE">
        <w:rPr>
          <w:rStyle w:val="a3"/>
        </w:rPr>
        <w:t>электронная университетская среда</w:t>
      </w:r>
    </w:p>
    <w:p w:rsidR="000130AB" w:rsidRPr="00B550DE" w:rsidRDefault="000130AB" w:rsidP="000130AB">
      <w:pPr>
        <w:spacing w:line="276" w:lineRule="auto"/>
        <w:jc w:val="both"/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both"/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0130AB" w:rsidRPr="00B550DE" w:rsidRDefault="000130AB" w:rsidP="000130AB">
      <w:pPr>
        <w:rPr>
          <w:b/>
        </w:rPr>
      </w:pPr>
      <w:r w:rsidRPr="00B550DE">
        <w:rPr>
          <w:b/>
        </w:rPr>
        <w:br w:type="page"/>
      </w:r>
    </w:p>
    <w:p w:rsidR="000130AB" w:rsidRPr="00B550DE" w:rsidRDefault="000130AB" w:rsidP="000130AB">
      <w:pPr>
        <w:jc w:val="center"/>
        <w:rPr>
          <w:b/>
        </w:rPr>
      </w:pPr>
      <w:r w:rsidRPr="00B550DE">
        <w:rPr>
          <w:b/>
        </w:rPr>
        <w:lastRenderedPageBreak/>
        <w:t>5.3. ПРОГРАММА ДИСЦИПЛИНЫ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B550DE">
        <w:rPr>
          <w:b/>
          <w:bCs/>
        </w:rPr>
        <w:t>«</w:t>
      </w:r>
      <w:r w:rsidR="007C20E3">
        <w:rPr>
          <w:b/>
          <w:bCs/>
        </w:rPr>
        <w:t xml:space="preserve">История России до середины </w:t>
      </w:r>
      <w:r w:rsidR="007C20E3">
        <w:rPr>
          <w:b/>
          <w:bCs/>
          <w:lang w:val="en-US"/>
        </w:rPr>
        <w:t>XIX</w:t>
      </w:r>
      <w:r w:rsidR="007C20E3" w:rsidRPr="007C20E3">
        <w:rPr>
          <w:b/>
          <w:bCs/>
        </w:rPr>
        <w:t xml:space="preserve"> </w:t>
      </w:r>
      <w:r w:rsidR="007C20E3">
        <w:rPr>
          <w:b/>
          <w:bCs/>
        </w:rPr>
        <w:t>века</w:t>
      </w:r>
      <w:r w:rsidRPr="00B550DE">
        <w:rPr>
          <w:b/>
          <w:bCs/>
        </w:rPr>
        <w:t xml:space="preserve">» </w:t>
      </w:r>
    </w:p>
    <w:p w:rsidR="0006576A" w:rsidRPr="00AA5B96" w:rsidRDefault="0006576A" w:rsidP="0006576A">
      <w:pPr>
        <w:spacing w:line="276" w:lineRule="auto"/>
        <w:ind w:firstLine="709"/>
        <w:jc w:val="both"/>
      </w:pPr>
      <w:r w:rsidRPr="00AA5B96">
        <w:t>Дисциплина «История России до середины XIX века» является дисциплиной предметного модуля, формирующим общее представление студентов об основных этапах истории России, и ее включенности во всемирно-исторический процесс, методах исторического познания и развитии исторического знания в исторической ретроспективе.</w:t>
      </w:r>
    </w:p>
    <w:p w:rsidR="0006576A" w:rsidRPr="00AA5B96" w:rsidRDefault="0006576A" w:rsidP="0006576A">
      <w:pPr>
        <w:spacing w:line="276" w:lineRule="auto"/>
        <w:ind w:firstLine="709"/>
        <w:jc w:val="both"/>
      </w:pPr>
      <w:r w:rsidRPr="00AA5B96">
        <w:rPr>
          <w:bCs/>
        </w:rPr>
        <w:t>В данной дисциплине обобщено развитие Российского государства на всех этапах его истории от зарождения до событий середины XIX века.</w:t>
      </w:r>
      <w:r w:rsidRPr="00AA5B96">
        <w:t xml:space="preserve"> Системные исторические знания по отечественной истории помогут будущим педагогам-историкам понимать взаимосвязь всемирно-исторических и национальных социально-экономических и политических процессов. </w:t>
      </w:r>
    </w:p>
    <w:p w:rsidR="0006576A" w:rsidRPr="00AA5B96" w:rsidRDefault="0006576A" w:rsidP="0006576A">
      <w:pPr>
        <w:spacing w:line="276" w:lineRule="auto"/>
        <w:ind w:right="-2" w:firstLine="720"/>
        <w:jc w:val="both"/>
      </w:pPr>
      <w:r w:rsidRPr="00AA5B96"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06576A" w:rsidRPr="00AA5B96" w:rsidRDefault="0006576A" w:rsidP="0006576A">
      <w:pPr>
        <w:spacing w:line="276" w:lineRule="auto"/>
        <w:ind w:right="-2" w:firstLine="720"/>
        <w:jc w:val="both"/>
      </w:pPr>
    </w:p>
    <w:p w:rsidR="0006576A" w:rsidRPr="00AA5B96" w:rsidRDefault="0006576A" w:rsidP="0006576A">
      <w:pPr>
        <w:spacing w:before="180" w:after="120" w:line="276" w:lineRule="auto"/>
        <w:jc w:val="center"/>
        <w:rPr>
          <w:b/>
        </w:rPr>
      </w:pPr>
      <w:r w:rsidRPr="00AA5B96">
        <w:rPr>
          <w:b/>
        </w:rPr>
        <w:t>2. Место в структуре образовательного модуля</w:t>
      </w:r>
    </w:p>
    <w:p w:rsidR="0006576A" w:rsidRPr="00AA5B96" w:rsidRDefault="0006576A" w:rsidP="0006576A">
      <w:pPr>
        <w:tabs>
          <w:tab w:val="left" w:pos="567"/>
        </w:tabs>
        <w:spacing w:line="276" w:lineRule="auto"/>
        <w:ind w:firstLine="700"/>
        <w:jc w:val="both"/>
      </w:pPr>
      <w:r w:rsidRPr="00E15BEA">
        <w:t xml:space="preserve">Дисциплина относится к предметному модулю подготовки и </w:t>
      </w:r>
      <w:r w:rsidR="00E15BEA" w:rsidRPr="00E15BEA">
        <w:t>изучается на протяжении всего 3 курса</w:t>
      </w:r>
      <w:r w:rsidRPr="00E15BEA">
        <w:t>. Освоение данной дисциплины базируется на знаниях, полученных студентами по дисциплинам «История» и «Мировой исторический процесс» на 1 курсе. Обучение на 3 курсе происходит  параллельно и во взаимосвязи со второй частью дисциплины «Мировой исторический процесс». Освоение данной дисциплины является необходимым условием для изучения модулей предметной подготовки на 4-5 курсах подготовки.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highlight w:val="yellow"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highlight w:val="yellow"/>
        </w:rPr>
      </w:pPr>
      <w:r w:rsidRPr="00B550DE">
        <w:rPr>
          <w:b/>
          <w:bCs/>
        </w:rPr>
        <w:t>3. Цели и задачи</w:t>
      </w:r>
    </w:p>
    <w:p w:rsidR="000130AB" w:rsidRPr="00B550DE" w:rsidRDefault="000130AB" w:rsidP="000130AB">
      <w:pPr>
        <w:pStyle w:val="13"/>
        <w:spacing w:after="0"/>
        <w:ind w:left="0" w:right="-54"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550DE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B550DE">
        <w:rPr>
          <w:rFonts w:ascii="Times New Roman" w:hAnsi="Times New Roman"/>
          <w:spacing w:val="3"/>
          <w:sz w:val="24"/>
          <w:szCs w:val="24"/>
        </w:rPr>
        <w:t xml:space="preserve">– </w:t>
      </w:r>
      <w:r w:rsidR="007C20E3">
        <w:rPr>
          <w:rFonts w:ascii="Times New Roman" w:hAnsi="Times New Roman"/>
          <w:color w:val="000000"/>
          <w:sz w:val="24"/>
          <w:szCs w:val="24"/>
        </w:rPr>
        <w:t>создание условий для формирования</w:t>
      </w:r>
      <w:r w:rsidR="007C20E3" w:rsidRPr="007C20E3">
        <w:rPr>
          <w:rFonts w:ascii="Times New Roman" w:hAnsi="Times New Roman"/>
          <w:color w:val="000000"/>
          <w:sz w:val="24"/>
          <w:szCs w:val="24"/>
        </w:rPr>
        <w:t xml:space="preserve"> систематизированных знаний об истории России данного периода, способности выпускника приме</w:t>
      </w:r>
      <w:r w:rsidR="007C20E3">
        <w:rPr>
          <w:rFonts w:ascii="Times New Roman" w:hAnsi="Times New Roman"/>
          <w:color w:val="000000"/>
          <w:sz w:val="24"/>
          <w:szCs w:val="24"/>
        </w:rPr>
        <w:t>нять знания, умения и личностные</w:t>
      </w:r>
      <w:r w:rsidR="007C20E3" w:rsidRPr="007C20E3">
        <w:rPr>
          <w:rFonts w:ascii="Times New Roman" w:hAnsi="Times New Roman"/>
          <w:color w:val="000000"/>
          <w:sz w:val="24"/>
          <w:szCs w:val="24"/>
        </w:rPr>
        <w:t xml:space="preserve"> качества для успешной деятельности в области преподавания контроля и оценивания учебных достижений </w:t>
      </w:r>
      <w:r w:rsidR="0006576A">
        <w:rPr>
          <w:rFonts w:ascii="Times New Roman" w:hAnsi="Times New Roman"/>
          <w:color w:val="000000"/>
          <w:sz w:val="24"/>
          <w:szCs w:val="24"/>
        </w:rPr>
        <w:t>учащихся</w:t>
      </w:r>
      <w:r w:rsidR="007C20E3" w:rsidRPr="007C20E3">
        <w:rPr>
          <w:rFonts w:ascii="Times New Roman" w:hAnsi="Times New Roman"/>
          <w:color w:val="000000"/>
          <w:sz w:val="24"/>
          <w:szCs w:val="24"/>
        </w:rPr>
        <w:t>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B550DE">
        <w:rPr>
          <w:i/>
          <w:iCs/>
        </w:rPr>
        <w:t>Задачи дисциплины:</w:t>
      </w:r>
    </w:p>
    <w:p w:rsidR="007C20E3" w:rsidRPr="007C20E3" w:rsidRDefault="00FF6FE2" w:rsidP="002B00BA">
      <w:pPr>
        <w:pStyle w:val="af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а</w:t>
      </w:r>
      <w:r w:rsidR="007C20E3" w:rsidRPr="007C20E3">
        <w:rPr>
          <w:rFonts w:ascii="Times New Roman" w:hAnsi="Times New Roman" w:cs="Times New Roman"/>
          <w:color w:val="000000"/>
          <w:sz w:val="24"/>
          <w:szCs w:val="24"/>
        </w:rPr>
        <w:t>ктуализировать знания о событиях, фактах и явлениях данного периода;</w:t>
      </w:r>
    </w:p>
    <w:p w:rsidR="007C20E3" w:rsidRPr="007C20E3" w:rsidRDefault="00FF6FE2" w:rsidP="002B00BA">
      <w:pPr>
        <w:pStyle w:val="af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и</w:t>
      </w:r>
      <w:r w:rsidR="007C20E3" w:rsidRPr="007C20E3">
        <w:rPr>
          <w:rFonts w:ascii="Times New Roman" w:hAnsi="Times New Roman" w:cs="Times New Roman"/>
          <w:color w:val="000000"/>
          <w:sz w:val="24"/>
          <w:szCs w:val="24"/>
        </w:rPr>
        <w:t>зуч</w:t>
      </w:r>
      <w:r w:rsidR="0006576A">
        <w:rPr>
          <w:rFonts w:ascii="Times New Roman" w:hAnsi="Times New Roman" w:cs="Times New Roman"/>
          <w:color w:val="000000"/>
          <w:sz w:val="24"/>
          <w:szCs w:val="24"/>
        </w:rPr>
        <w:t>ить</w:t>
      </w:r>
      <w:r w:rsidR="007C20E3" w:rsidRPr="007C20E3">
        <w:rPr>
          <w:rFonts w:ascii="Times New Roman" w:hAnsi="Times New Roman" w:cs="Times New Roman"/>
          <w:color w:val="000000"/>
          <w:sz w:val="24"/>
          <w:szCs w:val="24"/>
        </w:rPr>
        <w:t xml:space="preserve"> особенност</w:t>
      </w:r>
      <w:r w:rsidR="0006576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C20E3" w:rsidRPr="007C20E3">
        <w:rPr>
          <w:rFonts w:ascii="Times New Roman" w:hAnsi="Times New Roman" w:cs="Times New Roman"/>
          <w:color w:val="000000"/>
          <w:sz w:val="24"/>
          <w:szCs w:val="24"/>
        </w:rPr>
        <w:t xml:space="preserve"> экономического и социального развития России в рассматриваемый период;</w:t>
      </w:r>
    </w:p>
    <w:p w:rsidR="007C20E3" w:rsidRPr="007C20E3" w:rsidRDefault="00FF6FE2" w:rsidP="002B00BA">
      <w:pPr>
        <w:pStyle w:val="af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о</w:t>
      </w:r>
      <w:r w:rsidR="007C20E3" w:rsidRPr="007C20E3">
        <w:rPr>
          <w:rFonts w:ascii="Times New Roman" w:hAnsi="Times New Roman" w:cs="Times New Roman"/>
          <w:color w:val="000000"/>
          <w:sz w:val="24"/>
          <w:szCs w:val="24"/>
        </w:rPr>
        <w:t>знаком</w:t>
      </w:r>
      <w:r w:rsidR="0006576A">
        <w:rPr>
          <w:rFonts w:ascii="Times New Roman" w:hAnsi="Times New Roman" w:cs="Times New Roman"/>
          <w:color w:val="000000"/>
          <w:sz w:val="24"/>
          <w:szCs w:val="24"/>
        </w:rPr>
        <w:t>ить</w:t>
      </w:r>
      <w:r w:rsidR="007C20E3" w:rsidRPr="007C20E3">
        <w:rPr>
          <w:rFonts w:ascii="Times New Roman" w:hAnsi="Times New Roman" w:cs="Times New Roman"/>
          <w:color w:val="000000"/>
          <w:sz w:val="24"/>
          <w:szCs w:val="24"/>
        </w:rPr>
        <w:t xml:space="preserve"> с основными актами законодательного характера и правовой политики правительства;</w:t>
      </w:r>
    </w:p>
    <w:p w:rsidR="007C20E3" w:rsidRPr="007C20E3" w:rsidRDefault="007C20E3" w:rsidP="002B00BA">
      <w:pPr>
        <w:pStyle w:val="af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FF6FE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6576A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7C20E3">
        <w:rPr>
          <w:rFonts w:ascii="Times New Roman" w:hAnsi="Times New Roman" w:cs="Times New Roman"/>
          <w:color w:val="000000"/>
          <w:sz w:val="24"/>
          <w:szCs w:val="24"/>
        </w:rPr>
        <w:t>ормирова</w:t>
      </w:r>
      <w:r w:rsidR="0006576A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7C20E3">
        <w:rPr>
          <w:rFonts w:ascii="Times New Roman" w:hAnsi="Times New Roman" w:cs="Times New Roman"/>
          <w:color w:val="000000"/>
          <w:sz w:val="24"/>
          <w:szCs w:val="24"/>
        </w:rPr>
        <w:t xml:space="preserve"> основны</w:t>
      </w:r>
      <w:r w:rsidR="0006576A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C20E3">
        <w:rPr>
          <w:rFonts w:ascii="Times New Roman" w:hAnsi="Times New Roman" w:cs="Times New Roman"/>
          <w:color w:val="000000"/>
          <w:sz w:val="24"/>
          <w:szCs w:val="24"/>
        </w:rPr>
        <w:t xml:space="preserve"> навык</w:t>
      </w:r>
      <w:r w:rsidR="0006576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7C20E3">
        <w:rPr>
          <w:rFonts w:ascii="Times New Roman" w:hAnsi="Times New Roman" w:cs="Times New Roman"/>
          <w:color w:val="000000"/>
          <w:sz w:val="24"/>
          <w:szCs w:val="24"/>
        </w:rPr>
        <w:t xml:space="preserve"> работы с историческими источниками, научными и специальными публикациями, электронными базами данных;</w:t>
      </w:r>
    </w:p>
    <w:p w:rsidR="007C20E3" w:rsidRPr="007C20E3" w:rsidRDefault="007C20E3" w:rsidP="002B00BA">
      <w:pPr>
        <w:pStyle w:val="af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FF6FE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B00BA">
        <w:rPr>
          <w:rFonts w:ascii="Times New Roman" w:hAnsi="Times New Roman" w:cs="Times New Roman"/>
          <w:color w:val="000000"/>
          <w:sz w:val="24"/>
          <w:szCs w:val="24"/>
        </w:rPr>
        <w:t xml:space="preserve">аскрыть современные подходы к изучению </w:t>
      </w:r>
      <w:r w:rsidR="00E15BEA">
        <w:rPr>
          <w:rFonts w:ascii="Times New Roman" w:hAnsi="Times New Roman" w:cs="Times New Roman"/>
          <w:color w:val="000000"/>
          <w:sz w:val="24"/>
          <w:szCs w:val="24"/>
        </w:rPr>
        <w:t xml:space="preserve">проблем </w:t>
      </w:r>
      <w:r w:rsidRPr="002B00BA">
        <w:rPr>
          <w:rFonts w:ascii="Times New Roman" w:hAnsi="Times New Roman" w:cs="Times New Roman"/>
          <w:color w:val="000000"/>
          <w:sz w:val="24"/>
          <w:szCs w:val="24"/>
        </w:rPr>
        <w:t>Древнерусского государства, Смутного времени, формировани</w:t>
      </w:r>
      <w:r w:rsidR="00776944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B00BA">
        <w:rPr>
          <w:rFonts w:ascii="Times New Roman" w:hAnsi="Times New Roman" w:cs="Times New Roman"/>
          <w:color w:val="000000"/>
          <w:sz w:val="24"/>
          <w:szCs w:val="24"/>
        </w:rPr>
        <w:t xml:space="preserve"> абсолютизма в России, эпохи Просвещения, внутренней и внешней политики правитель</w:t>
      </w:r>
      <w:r w:rsidR="002B00BA">
        <w:rPr>
          <w:rFonts w:ascii="Times New Roman" w:hAnsi="Times New Roman" w:cs="Times New Roman"/>
          <w:color w:val="000000"/>
          <w:sz w:val="24"/>
          <w:szCs w:val="24"/>
        </w:rPr>
        <w:t>ства в первой половине XIX века.</w:t>
      </w:r>
    </w:p>
    <w:p w:rsidR="000130AB" w:rsidRPr="00B550DE" w:rsidRDefault="000130AB" w:rsidP="007C20E3">
      <w:pPr>
        <w:spacing w:line="360" w:lineRule="auto"/>
        <w:ind w:firstLine="709"/>
        <w:rPr>
          <w:b/>
        </w:rPr>
      </w:pPr>
      <w:r w:rsidRPr="00B550DE">
        <w:rPr>
          <w:b/>
        </w:rPr>
        <w:br w:type="page"/>
      </w:r>
    </w:p>
    <w:p w:rsidR="000130AB" w:rsidRDefault="000130AB" w:rsidP="000130AB">
      <w:pPr>
        <w:pStyle w:val="23"/>
        <w:spacing w:before="180" w:line="276" w:lineRule="auto"/>
        <w:ind w:left="0"/>
        <w:jc w:val="center"/>
        <w:rPr>
          <w:b/>
        </w:rPr>
      </w:pPr>
      <w:r w:rsidRPr="00752AB0">
        <w:rPr>
          <w:b/>
        </w:rPr>
        <w:lastRenderedPageBreak/>
        <w:t>4. Образовательные результаты</w:t>
      </w:r>
    </w:p>
    <w:p w:rsidR="0006576A" w:rsidRDefault="0006576A" w:rsidP="000130AB">
      <w:pPr>
        <w:pStyle w:val="23"/>
        <w:spacing w:before="180" w:line="276" w:lineRule="auto"/>
        <w:ind w:left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06576A" w:rsidRPr="002A418D" w:rsidTr="0006576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76A" w:rsidRPr="002A418D" w:rsidRDefault="0006576A" w:rsidP="0006576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2A418D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76A" w:rsidRPr="002A418D" w:rsidRDefault="0006576A" w:rsidP="0006576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2A418D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76A" w:rsidRPr="002A418D" w:rsidRDefault="0006576A" w:rsidP="0006576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2A418D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76A" w:rsidRPr="002A418D" w:rsidRDefault="0006576A" w:rsidP="0006576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A7167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2A418D" w:rsidRDefault="0006576A" w:rsidP="0006576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2A418D">
              <w:rPr>
                <w:rFonts w:ascii="Times New Roman CYR" w:hAnsi="Times New Roman CYR" w:cs="Times New Roman CYR"/>
              </w:rPr>
              <w:t xml:space="preserve">Код </w:t>
            </w:r>
          </w:p>
          <w:p w:rsidR="0006576A" w:rsidRPr="002A418D" w:rsidRDefault="0006576A" w:rsidP="0006576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2A418D">
              <w:rPr>
                <w:rFonts w:ascii="Times New Roman CYR" w:hAnsi="Times New Roman CYR" w:cs="Times New Roman CYR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2A418D" w:rsidRDefault="0006576A" w:rsidP="0006576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2A418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6576A" w:rsidRPr="00DB597C" w:rsidTr="0006576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2A418D" w:rsidRDefault="002A418D" w:rsidP="0006576A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A418D">
              <w:rPr>
                <w:rFonts w:cs="Calibri"/>
              </w:rPr>
              <w:t>ОР.1.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2A418D" w:rsidRDefault="002A418D" w:rsidP="0006576A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A418D">
              <w:t>Демонстрирует знания и навыки анализа</w:t>
            </w:r>
            <w:r w:rsidRPr="002A418D">
              <w:rPr>
                <w:color w:val="000000"/>
              </w:rPr>
              <w:t xml:space="preserve"> и сравнения исторических событий и  явлений,</w:t>
            </w:r>
            <w:r w:rsidRPr="002A418D">
              <w:t xml:space="preserve"> хронологии древних, средневековых обществ и государств Востока, Запада, в т.ч. Российского.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76A" w:rsidRPr="002A418D" w:rsidRDefault="002A418D" w:rsidP="0006576A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76A" w:rsidRPr="002A418D" w:rsidRDefault="004A7167" w:rsidP="0006576A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AA5B96">
              <w:t>Демонстрирует в устной  и письменной форме знания и навыки анализа исторических событий отечественной истории.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76A" w:rsidRPr="002B47E1" w:rsidRDefault="002A418D" w:rsidP="0006576A">
            <w:pPr>
              <w:autoSpaceDE w:val="0"/>
              <w:autoSpaceDN w:val="0"/>
              <w:adjustRightInd w:val="0"/>
            </w:pPr>
            <w:r w:rsidRPr="002B47E1">
              <w:t>ОПК 4.1.</w:t>
            </w:r>
          </w:p>
          <w:p w:rsidR="00136F4E" w:rsidRPr="002B47E1" w:rsidRDefault="00136F4E" w:rsidP="0006576A">
            <w:pPr>
              <w:autoSpaceDE w:val="0"/>
              <w:autoSpaceDN w:val="0"/>
              <w:adjustRightInd w:val="0"/>
            </w:pPr>
            <w:r w:rsidRPr="002B47E1">
              <w:t>УК. 5.2.</w:t>
            </w:r>
          </w:p>
          <w:p w:rsidR="002B47E1" w:rsidRPr="002B47E1" w:rsidRDefault="002B47E1" w:rsidP="0006576A">
            <w:pPr>
              <w:autoSpaceDE w:val="0"/>
              <w:autoSpaceDN w:val="0"/>
              <w:adjustRightInd w:val="0"/>
            </w:pPr>
            <w:r w:rsidRPr="002B47E1">
              <w:t>УК 2.1</w:t>
            </w:r>
          </w:p>
          <w:p w:rsidR="002B47E1" w:rsidRPr="002A418D" w:rsidRDefault="002B47E1" w:rsidP="0006576A">
            <w:pPr>
              <w:autoSpaceDE w:val="0"/>
              <w:autoSpaceDN w:val="0"/>
              <w:adjustRightInd w:val="0"/>
            </w:pPr>
            <w:r w:rsidRPr="002B47E1">
              <w:t>УК. 2.4.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5B5F" w:rsidRDefault="002B47E1" w:rsidP="00545B5F">
            <w:pPr>
              <w:pStyle w:val="23"/>
              <w:spacing w:after="0" w:line="240" w:lineRule="auto"/>
              <w:ind w:left="0"/>
              <w:jc w:val="center"/>
            </w:pPr>
            <w:r>
              <w:t>К</w:t>
            </w:r>
            <w:r w:rsidR="00545B5F" w:rsidRPr="00E93EA8">
              <w:t>ейс</w:t>
            </w:r>
            <w:r>
              <w:t>-задание</w:t>
            </w:r>
          </w:p>
          <w:p w:rsidR="00545B5F" w:rsidRDefault="00545B5F" w:rsidP="00545B5F">
            <w:pPr>
              <w:pStyle w:val="23"/>
              <w:spacing w:after="0" w:line="240" w:lineRule="auto"/>
              <w:ind w:left="0"/>
              <w:jc w:val="center"/>
            </w:pPr>
            <w:r w:rsidRPr="00E93EA8">
              <w:t>Эссе</w:t>
            </w:r>
          </w:p>
          <w:p w:rsidR="002B47E1" w:rsidRDefault="00545B5F" w:rsidP="002B47E1">
            <w:pPr>
              <w:pStyle w:val="23"/>
              <w:spacing w:after="0" w:line="240" w:lineRule="auto"/>
              <w:ind w:left="0"/>
              <w:jc w:val="center"/>
            </w:pPr>
            <w:r>
              <w:t>Тест</w:t>
            </w:r>
          </w:p>
          <w:p w:rsidR="00545B5F" w:rsidRPr="00043CE5" w:rsidRDefault="00545B5F" w:rsidP="002B47E1">
            <w:pPr>
              <w:pStyle w:val="23"/>
              <w:spacing w:after="0" w:line="240" w:lineRule="auto"/>
              <w:ind w:left="0"/>
              <w:jc w:val="center"/>
            </w:pPr>
            <w:r w:rsidRPr="00043CE5">
              <w:t>Анализ документа</w:t>
            </w:r>
          </w:p>
          <w:p w:rsidR="00545B5F" w:rsidRDefault="00545B5F" w:rsidP="00545B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6576A" w:rsidRPr="00DB597C" w:rsidRDefault="0006576A" w:rsidP="0006576A">
            <w:pPr>
              <w:autoSpaceDE w:val="0"/>
              <w:autoSpaceDN w:val="0"/>
              <w:adjustRightInd w:val="0"/>
            </w:pPr>
          </w:p>
        </w:tc>
      </w:tr>
    </w:tbl>
    <w:p w:rsidR="0006576A" w:rsidRDefault="0006576A" w:rsidP="0006576A">
      <w:pPr>
        <w:pStyle w:val="23"/>
        <w:spacing w:before="180" w:line="276" w:lineRule="auto"/>
        <w:ind w:left="0"/>
        <w:rPr>
          <w:b/>
        </w:rPr>
      </w:pPr>
    </w:p>
    <w:p w:rsidR="000130AB" w:rsidRPr="007C20E3" w:rsidRDefault="000130AB" w:rsidP="000130AB">
      <w:pPr>
        <w:autoSpaceDE w:val="0"/>
        <w:autoSpaceDN w:val="0"/>
        <w:adjustRightInd w:val="0"/>
        <w:jc w:val="center"/>
        <w:rPr>
          <w:b/>
          <w:bCs/>
          <w:highlight w:val="yellow"/>
        </w:rPr>
      </w:pPr>
    </w:p>
    <w:p w:rsidR="000130AB" w:rsidRPr="00752AB0" w:rsidRDefault="000130AB" w:rsidP="000130AB">
      <w:pPr>
        <w:autoSpaceDE w:val="0"/>
        <w:autoSpaceDN w:val="0"/>
        <w:adjustRightInd w:val="0"/>
        <w:jc w:val="center"/>
        <w:rPr>
          <w:b/>
          <w:bCs/>
        </w:rPr>
      </w:pPr>
      <w:r w:rsidRPr="00752AB0">
        <w:rPr>
          <w:b/>
          <w:bCs/>
        </w:rPr>
        <w:t>5. Содержание дисциплины</w:t>
      </w:r>
    </w:p>
    <w:p w:rsidR="000130AB" w:rsidRDefault="000130AB" w:rsidP="000130AB">
      <w:pPr>
        <w:autoSpaceDE w:val="0"/>
        <w:autoSpaceDN w:val="0"/>
        <w:adjustRightInd w:val="0"/>
        <w:spacing w:line="276" w:lineRule="auto"/>
        <w:rPr>
          <w:bCs/>
          <w:i/>
        </w:rPr>
      </w:pPr>
      <w:r w:rsidRPr="00752AB0">
        <w:rPr>
          <w:bCs/>
          <w:i/>
        </w:rPr>
        <w:t xml:space="preserve">5.1. Тематический план </w:t>
      </w:r>
    </w:p>
    <w:tbl>
      <w:tblPr>
        <w:tblW w:w="503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850"/>
        <w:gridCol w:w="804"/>
        <w:gridCol w:w="845"/>
        <w:gridCol w:w="903"/>
        <w:gridCol w:w="665"/>
        <w:gridCol w:w="43"/>
        <w:gridCol w:w="998"/>
        <w:gridCol w:w="69"/>
        <w:gridCol w:w="68"/>
      </w:tblGrid>
      <w:tr w:rsidR="00776944" w:rsidRPr="00F9375A" w:rsidTr="00776944">
        <w:trPr>
          <w:gridAfter w:val="2"/>
          <w:wAfter w:w="137" w:type="dxa"/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both"/>
            </w:pPr>
            <w:r w:rsidRPr="00F9375A">
              <w:t>Наименование темы</w:t>
            </w:r>
          </w:p>
        </w:tc>
        <w:tc>
          <w:tcPr>
            <w:tcW w:w="24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  <w:r w:rsidRPr="00F9375A">
              <w:t>Контактная работа</w:t>
            </w: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  <w:r w:rsidRPr="00F9375A">
              <w:t>Самостоятельная работа</w:t>
            </w:r>
          </w:p>
        </w:tc>
        <w:tc>
          <w:tcPr>
            <w:tcW w:w="6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  <w:r w:rsidRPr="00F9375A">
              <w:t>Контроль</w:t>
            </w:r>
          </w:p>
        </w:tc>
        <w:tc>
          <w:tcPr>
            <w:tcW w:w="1041" w:type="dxa"/>
            <w:gridSpan w:val="2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  <w:r w:rsidRPr="00F9375A">
              <w:t>Всего часов по дисциплине</w:t>
            </w:r>
          </w:p>
        </w:tc>
      </w:tr>
      <w:tr w:rsidR="00776944" w:rsidRPr="00F9375A" w:rsidTr="00776944">
        <w:trPr>
          <w:gridAfter w:val="2"/>
          <w:wAfter w:w="137" w:type="dxa"/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  <w:r w:rsidRPr="00F9375A">
              <w:t>Аудиторная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F9375A" w:rsidRDefault="00776944" w:rsidP="0006576A">
            <w:pPr>
              <w:tabs>
                <w:tab w:val="left" w:pos="814"/>
              </w:tabs>
              <w:jc w:val="center"/>
            </w:pPr>
            <w:r w:rsidRPr="00F9375A">
              <w:t xml:space="preserve">Контактная СР (в т.ч. </w:t>
            </w:r>
          </w:p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  <w:r w:rsidRPr="00F9375A">
              <w:t>в ЭИОС)</w:t>
            </w:r>
          </w:p>
        </w:tc>
        <w:tc>
          <w:tcPr>
            <w:tcW w:w="9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65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1" w:type="dxa"/>
            <w:gridSpan w:val="2"/>
            <w:vMerge/>
            <w:tcBorders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</w:tr>
      <w:tr w:rsidR="00776944" w:rsidRPr="00F9375A" w:rsidTr="00776944">
        <w:trPr>
          <w:gridAfter w:val="2"/>
          <w:wAfter w:w="137" w:type="dxa"/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spacing w:after="200"/>
              <w:jc w:val="both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  <w:r w:rsidRPr="00F9375A">
              <w:t>Лекции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  <w:r w:rsidRPr="00F9375A">
              <w:t>Семинары</w:t>
            </w: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665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041" w:type="dxa"/>
            <w:gridSpan w:val="2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776944" w:rsidRPr="00F9375A" w:rsidTr="00776944">
        <w:trPr>
          <w:gridAfter w:val="2"/>
          <w:wAfter w:w="137" w:type="dxa"/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375A">
              <w:rPr>
                <w:b/>
                <w:color w:val="000000"/>
              </w:rPr>
              <w:t>Раздел 1. Теория и методология исторической науки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545B5F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76944" w:rsidRPr="00F9375A" w:rsidTr="00776944">
        <w:trPr>
          <w:gridAfter w:val="2"/>
          <w:wAfter w:w="137" w:type="dxa"/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both"/>
            </w:pPr>
            <w:r w:rsidRPr="00F9375A">
              <w:rPr>
                <w:color w:val="000000"/>
              </w:rPr>
              <w:t>1.1. Теория и методология исторической науки</w:t>
            </w:r>
            <w:r w:rsidR="002A418D" w:rsidRPr="00F9375A">
              <w:rPr>
                <w:color w:val="000000"/>
              </w:rPr>
              <w:t>. Исторические источники и периодизация Российской истории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76944" w:rsidRPr="00F9375A" w:rsidTr="00776944">
        <w:trPr>
          <w:gridAfter w:val="2"/>
          <w:wAfter w:w="137" w:type="dxa"/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375A">
              <w:rPr>
                <w:b/>
                <w:color w:val="000000"/>
              </w:rPr>
              <w:t>Раздел 2. История России с древнейших времен до конца XV века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545B5F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776944" w:rsidRPr="00F9375A" w:rsidTr="00776944">
        <w:trPr>
          <w:gridAfter w:val="2"/>
          <w:wAfter w:w="137" w:type="dxa"/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F9375A" w:rsidP="0006576A">
            <w:pPr>
              <w:jc w:val="both"/>
            </w:pPr>
            <w:r>
              <w:rPr>
                <w:color w:val="000000"/>
              </w:rPr>
              <w:t>2.1</w:t>
            </w:r>
            <w:r w:rsidR="00776944" w:rsidRPr="00F9375A">
              <w:rPr>
                <w:color w:val="000000"/>
              </w:rPr>
              <w:t>. Проблема этногенеза восточных славян. Основные этапы становления государственности Киевской Руси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76944" w:rsidRPr="00F9375A" w:rsidTr="00776944">
        <w:trPr>
          <w:gridAfter w:val="2"/>
          <w:wAfter w:w="137" w:type="dxa"/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F9375A" w:rsidP="000657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2.2</w:t>
            </w:r>
            <w:r w:rsidR="00776944" w:rsidRPr="00F9375A">
              <w:rPr>
                <w:color w:val="000000"/>
              </w:rPr>
              <w:t>. Социально-политические изменения в русских землях в XIII – XV вв. Русь и Орда: проблемы взаимовлияния.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76944" w:rsidRPr="00F9375A" w:rsidTr="00776944">
        <w:trPr>
          <w:gridAfter w:val="2"/>
          <w:wAfter w:w="137" w:type="dxa"/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F9375A" w:rsidP="000657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2.3</w:t>
            </w:r>
            <w:r w:rsidR="00776944" w:rsidRPr="00F9375A">
              <w:rPr>
                <w:color w:val="000000"/>
              </w:rPr>
              <w:t>. Период феодальной раздробленности на Руси.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776944" w:rsidRPr="00F9375A" w:rsidTr="00776944">
        <w:trPr>
          <w:gridAfter w:val="2"/>
          <w:wAfter w:w="137" w:type="dxa"/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F9375A" w:rsidP="000657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2.4</w:t>
            </w:r>
            <w:r w:rsidR="00776944" w:rsidRPr="00F9375A">
              <w:rPr>
                <w:color w:val="000000"/>
              </w:rPr>
              <w:t>. Борьба Руси за независимость в XIII 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76944" w:rsidRPr="00F9375A" w:rsidTr="00776944">
        <w:trPr>
          <w:gridAfter w:val="1"/>
          <w:wAfter w:w="68" w:type="dxa"/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F9375A" w:rsidP="000657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 w:rsidR="00776944" w:rsidRPr="00F9375A">
              <w:rPr>
                <w:color w:val="000000"/>
              </w:rPr>
              <w:t xml:space="preserve">. Специфика формирования единого </w:t>
            </w:r>
            <w:r w:rsidR="00776944" w:rsidRPr="00F9375A">
              <w:rPr>
                <w:color w:val="000000"/>
              </w:rPr>
              <w:lastRenderedPageBreak/>
              <w:t>Российского государства во второй половине XV в. Возвышение Москвы. Иван III.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both"/>
              <w:rPr>
                <w:b/>
              </w:rPr>
            </w:pPr>
            <w:r w:rsidRPr="00F9375A">
              <w:rPr>
                <w:b/>
                <w:color w:val="000000"/>
              </w:rPr>
              <w:lastRenderedPageBreak/>
              <w:t>Раздел 3. Россия в XVI в. Внутренняя и внешняя политика Ивана Грозного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both"/>
            </w:pPr>
            <w:r w:rsidRPr="00F9375A">
              <w:rPr>
                <w:color w:val="000000"/>
              </w:rPr>
              <w:t>3.1. Внутренняя политика Ивана IV. Избранная Рада. Опричнина.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F9375A" w:rsidP="000657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3.2</w:t>
            </w:r>
            <w:r w:rsidR="00776944" w:rsidRPr="00F9375A">
              <w:rPr>
                <w:color w:val="000000"/>
              </w:rPr>
              <w:t>. Внешняя политика Ивана IV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both"/>
            </w:pPr>
            <w:r w:rsidRPr="00F9375A">
              <w:rPr>
                <w:b/>
                <w:color w:val="000000"/>
              </w:rPr>
              <w:t>Раздел 4. Смутное время в России начала XVII 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both"/>
            </w:pPr>
            <w:r w:rsidRPr="00F9375A">
              <w:rPr>
                <w:color w:val="000000"/>
              </w:rPr>
              <w:t>4.1. Политическая власть и государственное управление в России конца XVI-XVII вв. Федор Иоанович и Борис Годунов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F9375A" w:rsidP="000657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4.2</w:t>
            </w:r>
            <w:r w:rsidR="00776944" w:rsidRPr="00F9375A">
              <w:rPr>
                <w:color w:val="000000"/>
              </w:rPr>
              <w:t>. Соборное Уложение 1649 г. Юридическое закрепощение крестьян.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4.3</w:t>
            </w:r>
            <w:r w:rsidR="00776944" w:rsidRPr="00F9375A">
              <w:rPr>
                <w:color w:val="000000"/>
              </w:rPr>
              <w:t>. Смутное время в России начала XVII в. Лжедмитрий I и другие самозванцы XVII 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both"/>
              <w:rPr>
                <w:b/>
                <w:bCs/>
              </w:rPr>
            </w:pPr>
            <w:r w:rsidRPr="00F9375A">
              <w:rPr>
                <w:b/>
                <w:color w:val="000000"/>
              </w:rPr>
              <w:t>Раздел 5. Социально-экономическое и политическое развитие России в XVII 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both"/>
            </w:pPr>
            <w:r w:rsidRPr="00F9375A">
              <w:rPr>
                <w:color w:val="000000"/>
              </w:rPr>
              <w:t>5.2. Политические, административные и судебные институты XVII 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both"/>
              <w:rPr>
                <w:color w:val="000000"/>
              </w:rPr>
            </w:pPr>
            <w:r w:rsidRPr="00F9375A">
              <w:rPr>
                <w:color w:val="000000"/>
              </w:rPr>
              <w:t>5.3. Раскол русской православной церкви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both"/>
              <w:rPr>
                <w:color w:val="000000"/>
              </w:rPr>
            </w:pPr>
            <w:r w:rsidRPr="00F9375A">
              <w:rPr>
                <w:b/>
                <w:color w:val="000000"/>
              </w:rPr>
              <w:t>Раздел 6. Внешняя политика России XVII 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both"/>
              <w:rPr>
                <w:color w:val="000000"/>
              </w:rPr>
            </w:pPr>
            <w:r w:rsidRPr="00F9375A">
              <w:rPr>
                <w:color w:val="000000"/>
              </w:rPr>
              <w:t>6.1. Внешняя политика России XVII в. Проблема присоединения западнорусских земель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both"/>
              <w:rPr>
                <w:color w:val="000000"/>
              </w:rPr>
            </w:pPr>
            <w:r w:rsidRPr="00F9375A">
              <w:rPr>
                <w:color w:val="000000"/>
              </w:rPr>
              <w:t>6.2. Смоленская война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rPr>
                <w:b/>
              </w:rPr>
            </w:pPr>
            <w:r w:rsidRPr="00F9375A">
              <w:rPr>
                <w:b/>
              </w:rPr>
              <w:t>Раздел 7. Реформы Петра 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jc w:val="center"/>
              <w:rPr>
                <w:b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F9375A" w:rsidRDefault="00776944" w:rsidP="0006576A">
            <w:pPr>
              <w:jc w:val="center"/>
              <w:rPr>
                <w:b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F9375A" w:rsidRDefault="004A7167" w:rsidP="0006576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76944" w:rsidRPr="00F9375A" w:rsidRDefault="00776944" w:rsidP="0006576A">
            <w:pPr>
              <w:jc w:val="center"/>
              <w:rPr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F9375A" w:rsidRDefault="00960B1B" w:rsidP="0006576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r w:rsidRPr="00F9375A">
              <w:t xml:space="preserve">7. 1.Реформы центральных и местных органов власти. </w:t>
            </w:r>
            <w:r w:rsidR="00E401A1" w:rsidRPr="00F9375A">
              <w:t>Социально-экономические реформы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r>
              <w:t>7.2</w:t>
            </w:r>
            <w:r w:rsidR="00776944" w:rsidRPr="00F9375A">
              <w:t xml:space="preserve">. Внешняя политика России в первой четверти XVIII в. Северная война. Личность Петра I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rPr>
                <w:b/>
              </w:rPr>
            </w:pPr>
            <w:r w:rsidRPr="00F9375A">
              <w:rPr>
                <w:b/>
              </w:rPr>
              <w:t>Раздел 8. Эпоха дворцовых переворотов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545B5F" w:rsidP="0006576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F9375A" w:rsidRDefault="00776944" w:rsidP="0006576A">
            <w:pPr>
              <w:jc w:val="center"/>
              <w:rPr>
                <w:b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F9375A" w:rsidRDefault="004A7167" w:rsidP="0006576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776944" w:rsidRPr="00F9375A" w:rsidRDefault="00776944" w:rsidP="0006576A">
            <w:pPr>
              <w:jc w:val="center"/>
              <w:rPr>
                <w:b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F9375A" w:rsidRDefault="00960B1B" w:rsidP="0006576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r w:rsidRPr="00F9375A">
              <w:t xml:space="preserve">8.1. Самодержавная власть и структура государственного управления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545B5F" w:rsidP="000657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rPr>
                <w:b/>
              </w:rPr>
            </w:pPr>
            <w:r w:rsidRPr="00F9375A">
              <w:rPr>
                <w:b/>
              </w:rPr>
              <w:t>Раздел 9. Российская империя второй половины XVIII – начала XIX 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r w:rsidRPr="00F9375A">
              <w:t xml:space="preserve">9.1. "Просвещенный абсолютизм"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r w:rsidRPr="00F9375A">
              <w:t>9.2. Реформы органов центрального и местного управления Екатерины II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r w:rsidRPr="00F9375A">
              <w:t>9.3. Внешняя политика Екатерины II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r>
              <w:t>9.4</w:t>
            </w:r>
            <w:r w:rsidR="00776944" w:rsidRPr="00F9375A">
              <w:t>. Внутренняя и внешняя политика Павла 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rPr>
                <w:b/>
              </w:rPr>
            </w:pPr>
            <w:r w:rsidRPr="00F9375A">
              <w:rPr>
                <w:b/>
              </w:rPr>
              <w:t xml:space="preserve">Раздел 10. Внутренняя  и внешняя </w:t>
            </w:r>
            <w:r w:rsidRPr="00F9375A">
              <w:rPr>
                <w:b/>
              </w:rPr>
              <w:lastRenderedPageBreak/>
              <w:t>политика Александра I.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r w:rsidRPr="00F9375A">
              <w:lastRenderedPageBreak/>
              <w:t xml:space="preserve">10.1. Основные направления </w:t>
            </w:r>
            <w:r w:rsidR="00E401A1" w:rsidRPr="00F9375A">
              <w:t>вн</w:t>
            </w:r>
            <w:r w:rsidRPr="00F9375A">
              <w:t>утре</w:t>
            </w:r>
            <w:r w:rsidR="00E401A1" w:rsidRPr="00F9375A">
              <w:t>нней политики Александра 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</w:pPr>
            <w:r>
              <w:t>2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r w:rsidRPr="00F9375A">
              <w:t xml:space="preserve">10.2. Реформы Александра I. Крестьянский вопрос.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</w:pPr>
            <w:r>
              <w:t>3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r>
              <w:t>10.3</w:t>
            </w:r>
            <w:r w:rsidR="00776944" w:rsidRPr="00F9375A">
              <w:t>. Основные направления внешней политики Александра I</w:t>
            </w:r>
            <w:r w:rsidR="00F9375A" w:rsidRPr="00F9375A">
              <w:t>. Отечественная война 1812 г.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jc w:val="center"/>
            </w:pPr>
            <w:r>
              <w:t>1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</w:pPr>
            <w:r>
              <w:t>3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r>
              <w:t>10.4.</w:t>
            </w:r>
            <w:r w:rsidR="00776944" w:rsidRPr="00F9375A">
              <w:t>Тайные организации и программы декабристов</w:t>
            </w:r>
            <w:r w:rsidR="00E401A1" w:rsidRPr="00F9375A">
              <w:t>. Восстание декабристов</w:t>
            </w:r>
            <w:r w:rsidR="00776944" w:rsidRPr="00F9375A"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</w:pPr>
            <w:r>
              <w:t>2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rPr>
                <w:b/>
              </w:rPr>
            </w:pPr>
            <w:r w:rsidRPr="00F9375A">
              <w:rPr>
                <w:b/>
              </w:rPr>
              <w:t>Раздел 11. Внутренняя и внешняя политика Николая I.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r w:rsidRPr="00F9375A">
              <w:t>11.1. Основные направления внутренней политики Николая I.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r>
              <w:t>11.2</w:t>
            </w:r>
            <w:r w:rsidR="00776944" w:rsidRPr="00F9375A">
              <w:t>. Основные направления внешней политики Николая 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r>
              <w:t>11.3</w:t>
            </w:r>
            <w:r w:rsidR="00776944" w:rsidRPr="00F9375A">
              <w:t>. Россия и революционные события в Европе (1830-1840 гг.).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r>
              <w:t>11.4</w:t>
            </w:r>
            <w:r w:rsidR="00776944" w:rsidRPr="00F9375A">
              <w:t>. Восточная (Крымская) война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rPr>
                <w:b/>
              </w:rPr>
            </w:pPr>
            <w:r w:rsidRPr="00F9375A">
              <w:rPr>
                <w:b/>
              </w:rPr>
              <w:t>Раздел 12. Общественно-политическая мысль России во второй четверти XIX века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4A7167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</w:tr>
      <w:tr w:rsidR="00776944" w:rsidRPr="00F9375A" w:rsidTr="00776944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r w:rsidRPr="00F9375A">
              <w:t xml:space="preserve">12.1. Основные направления общественно-политической мысли во второй четверти XIX века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960B1B" w:rsidRDefault="00960B1B" w:rsidP="0006576A">
            <w:pPr>
              <w:jc w:val="center"/>
              <w:rPr>
                <w:color w:val="000000"/>
              </w:rPr>
            </w:pPr>
            <w:r w:rsidRPr="00960B1B">
              <w:rPr>
                <w:color w:val="000000"/>
              </w:rPr>
              <w:t>3</w:t>
            </w:r>
          </w:p>
        </w:tc>
      </w:tr>
      <w:tr w:rsidR="00776944" w:rsidRPr="00F9375A" w:rsidTr="00F9375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r>
              <w:t>12.2.</w:t>
            </w:r>
            <w:r w:rsidR="00776944" w:rsidRPr="00F9375A">
              <w:t xml:space="preserve">Общественные движения в 30 - 50-х гг.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960B1B" w:rsidRDefault="00960B1B" w:rsidP="0006576A">
            <w:pPr>
              <w:jc w:val="center"/>
              <w:rPr>
                <w:color w:val="000000"/>
              </w:rPr>
            </w:pPr>
            <w:r w:rsidRPr="00960B1B">
              <w:rPr>
                <w:color w:val="000000"/>
              </w:rPr>
              <w:t>4</w:t>
            </w:r>
          </w:p>
        </w:tc>
      </w:tr>
      <w:tr w:rsidR="00776944" w:rsidRPr="00F9375A" w:rsidTr="00F9375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4A7167" w:rsidP="0006576A">
            <w:r>
              <w:t>12.3.</w:t>
            </w:r>
            <w:r w:rsidR="00776944" w:rsidRPr="00F9375A">
              <w:t xml:space="preserve">Западники и славянофилы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960B1B" w:rsidRDefault="00960B1B" w:rsidP="0006576A">
            <w:pPr>
              <w:jc w:val="center"/>
              <w:rPr>
                <w:color w:val="000000"/>
              </w:rPr>
            </w:pPr>
            <w:r w:rsidRPr="00960B1B">
              <w:rPr>
                <w:color w:val="000000"/>
              </w:rPr>
              <w:t>3</w:t>
            </w:r>
          </w:p>
        </w:tc>
      </w:tr>
      <w:tr w:rsidR="00776944" w:rsidRPr="00F9375A" w:rsidTr="00F9375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pPr>
              <w:rPr>
                <w:b/>
              </w:rPr>
            </w:pPr>
            <w:r w:rsidRPr="00F9375A">
              <w:rPr>
                <w:b/>
              </w:rPr>
              <w:t>Раздел 13. Культура России в первой половине XIX в.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4A7167" w:rsidP="00065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960B1B" w:rsidRDefault="00960B1B" w:rsidP="0006576A">
            <w:pPr>
              <w:jc w:val="center"/>
              <w:rPr>
                <w:b/>
                <w:color w:val="000000"/>
              </w:rPr>
            </w:pPr>
            <w:r w:rsidRPr="00960B1B">
              <w:rPr>
                <w:b/>
                <w:color w:val="000000"/>
              </w:rPr>
              <w:t>12</w:t>
            </w:r>
          </w:p>
        </w:tc>
      </w:tr>
      <w:tr w:rsidR="00776944" w:rsidRPr="00F9375A" w:rsidTr="00F9375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F9375A" w:rsidRDefault="00776944" w:rsidP="0006576A">
            <w:r w:rsidRPr="00F9375A">
              <w:t>13.1. Особенности развития культуры России в первой половине XIX века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color w:val="000000"/>
              </w:rPr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960B1B" w:rsidP="0006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960B1B" w:rsidRDefault="00960B1B" w:rsidP="0006576A">
            <w:pPr>
              <w:jc w:val="center"/>
              <w:rPr>
                <w:color w:val="000000"/>
              </w:rPr>
            </w:pPr>
            <w:r w:rsidRPr="00960B1B">
              <w:rPr>
                <w:color w:val="000000"/>
              </w:rPr>
              <w:t>10</w:t>
            </w:r>
          </w:p>
        </w:tc>
      </w:tr>
      <w:tr w:rsidR="00776944" w:rsidRPr="00AA5B96" w:rsidTr="00F9375A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375A">
              <w:rPr>
                <w:b/>
                <w:bCs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75A">
              <w:rPr>
                <w:b/>
              </w:rP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75A">
              <w:rPr>
                <w:b/>
              </w:rPr>
              <w:t>16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75A">
              <w:rPr>
                <w:b/>
              </w:rPr>
              <w:t>4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F9375A" w:rsidRDefault="00776944" w:rsidP="000657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75A">
              <w:rPr>
                <w:b/>
              </w:rPr>
              <w:t>112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76944" w:rsidRPr="00F9375A" w:rsidRDefault="00776944" w:rsidP="0077694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375A">
              <w:rPr>
                <w:b/>
              </w:rPr>
              <w:t>4</w:t>
            </w:r>
          </w:p>
        </w:tc>
        <w:tc>
          <w:tcPr>
            <w:tcW w:w="113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AA5B96" w:rsidRDefault="00960B1B" w:rsidP="00960B1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06576A" w:rsidRDefault="0006576A" w:rsidP="000130AB">
      <w:pPr>
        <w:autoSpaceDE w:val="0"/>
        <w:autoSpaceDN w:val="0"/>
        <w:adjustRightInd w:val="0"/>
        <w:spacing w:line="276" w:lineRule="auto"/>
        <w:rPr>
          <w:bCs/>
          <w:i/>
        </w:rPr>
      </w:pPr>
    </w:p>
    <w:p w:rsidR="002B00BA" w:rsidRPr="002A418D" w:rsidRDefault="002B00BA" w:rsidP="002B00B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  <w:r w:rsidRPr="002A418D">
        <w:rPr>
          <w:b/>
          <w:bCs/>
          <w:i/>
        </w:rPr>
        <w:t>5.2. Методы обучения</w:t>
      </w:r>
    </w:p>
    <w:p w:rsidR="002B00BA" w:rsidRPr="00AA5B96" w:rsidRDefault="002B00BA" w:rsidP="002B00BA">
      <w:pPr>
        <w:spacing w:line="276" w:lineRule="auto"/>
        <w:ind w:firstLine="720"/>
        <w:jc w:val="both"/>
      </w:pPr>
      <w:r w:rsidRPr="002A418D">
        <w:t xml:space="preserve">Интерактивная лекция; </w:t>
      </w:r>
      <w:r w:rsidRPr="002A418D">
        <w:rPr>
          <w:bCs/>
        </w:rPr>
        <w:t>частично-поисковый, исследовательский, практический</w:t>
      </w:r>
      <w:r w:rsidRPr="002A418D">
        <w:t xml:space="preserve"> методы; дискуссия, метод проектов.</w:t>
      </w:r>
    </w:p>
    <w:p w:rsidR="000130AB" w:rsidRPr="00B550DE" w:rsidRDefault="000130AB" w:rsidP="000130AB">
      <w:pPr>
        <w:spacing w:line="276" w:lineRule="auto"/>
        <w:rPr>
          <w:bCs/>
          <w:i/>
        </w:rPr>
      </w:pPr>
    </w:p>
    <w:p w:rsidR="000130AB" w:rsidRPr="00EE0AF1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EE0AF1">
        <w:rPr>
          <w:b/>
          <w:bCs/>
        </w:rPr>
        <w:t xml:space="preserve">6. </w:t>
      </w:r>
      <w:r w:rsidR="00E03082" w:rsidRPr="00EE0AF1">
        <w:rPr>
          <w:b/>
          <w:bCs/>
        </w:rPr>
        <w:t>Рейтинг-план</w:t>
      </w:r>
    </w:p>
    <w:p w:rsidR="00776944" w:rsidRDefault="00776944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2F43D3" w:rsidRPr="00E652E4" w:rsidTr="00136F4E">
        <w:tc>
          <w:tcPr>
            <w:tcW w:w="540" w:type="dxa"/>
            <w:vMerge w:val="restart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</w:pPr>
            <w:r w:rsidRPr="00E652E4">
              <w:t>Виды учебной деятельности</w:t>
            </w:r>
          </w:p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</w:pPr>
            <w:r w:rsidRPr="00E652E4">
              <w:t>Балл за конкретное задание</w:t>
            </w:r>
          </w:p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(</w:t>
            </w:r>
            <w:r w:rsidRPr="00E652E4">
              <w:rPr>
                <w:lang w:val="en-US"/>
              </w:rPr>
              <w:t>min</w:t>
            </w:r>
            <w:r w:rsidRPr="00E652E4">
              <w:t>-</w:t>
            </w:r>
            <w:r w:rsidRPr="00E652E4">
              <w:rPr>
                <w:lang w:val="en-US"/>
              </w:rPr>
              <w:t>max</w:t>
            </w:r>
            <w:r w:rsidRPr="00E652E4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t>Баллы</w:t>
            </w:r>
          </w:p>
        </w:tc>
      </w:tr>
      <w:tr w:rsidR="002F43D3" w:rsidRPr="00E652E4" w:rsidTr="00136F4E">
        <w:tc>
          <w:tcPr>
            <w:tcW w:w="540" w:type="dxa"/>
            <w:vMerge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</w:pPr>
            <w:r w:rsidRPr="00E652E4"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</w:pPr>
            <w:r w:rsidRPr="00E652E4">
              <w:t>Максимальный</w:t>
            </w:r>
          </w:p>
        </w:tc>
      </w:tr>
      <w:tr w:rsidR="002F43D3" w:rsidRPr="00E652E4" w:rsidTr="00136F4E">
        <w:trPr>
          <w:trHeight w:val="913"/>
        </w:trPr>
        <w:tc>
          <w:tcPr>
            <w:tcW w:w="54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t>1.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</w:pPr>
            <w:r w:rsidRPr="00E652E4">
              <w:t>ОР.1-3-1</w:t>
            </w:r>
          </w:p>
        </w:tc>
        <w:tc>
          <w:tcPr>
            <w:tcW w:w="2179" w:type="dxa"/>
            <w:shd w:val="clear" w:color="auto" w:fill="auto"/>
          </w:tcPr>
          <w:p w:rsidR="002F43D3" w:rsidRPr="00E652E4" w:rsidRDefault="00FF6FE2" w:rsidP="00136F4E">
            <w:pPr>
              <w:tabs>
                <w:tab w:val="left" w:pos="819"/>
              </w:tabs>
              <w:jc w:val="both"/>
            </w:pPr>
            <w:r>
              <w:rPr>
                <w:bCs/>
              </w:rPr>
              <w:t>Выполнение</w:t>
            </w:r>
            <w:r w:rsidR="002F43D3" w:rsidRPr="00E652E4">
              <w:rPr>
                <w:bCs/>
              </w:rPr>
              <w:t xml:space="preserve"> кейс-заданий</w:t>
            </w:r>
          </w:p>
        </w:tc>
        <w:tc>
          <w:tcPr>
            <w:tcW w:w="1790" w:type="dxa"/>
            <w:shd w:val="clear" w:color="auto" w:fill="auto"/>
          </w:tcPr>
          <w:p w:rsidR="002F43D3" w:rsidRPr="00E652E4" w:rsidRDefault="002F43D3" w:rsidP="00136F4E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  <w:r w:rsidRPr="00E652E4">
              <w:t>Индикатор оценки кейс-задания</w:t>
            </w:r>
          </w:p>
        </w:tc>
        <w:tc>
          <w:tcPr>
            <w:tcW w:w="992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45</w:t>
            </w:r>
          </w:p>
        </w:tc>
      </w:tr>
      <w:tr w:rsidR="002F43D3" w:rsidRPr="00E652E4" w:rsidTr="00136F4E">
        <w:trPr>
          <w:trHeight w:val="913"/>
        </w:trPr>
        <w:tc>
          <w:tcPr>
            <w:tcW w:w="54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lastRenderedPageBreak/>
              <w:t>2.</w:t>
            </w:r>
          </w:p>
        </w:tc>
        <w:tc>
          <w:tcPr>
            <w:tcW w:w="1553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both"/>
            </w:pPr>
            <w:r w:rsidRPr="00E652E4">
              <w:t>ОР. 1-3-2</w:t>
            </w:r>
          </w:p>
        </w:tc>
        <w:tc>
          <w:tcPr>
            <w:tcW w:w="2179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rPr>
                <w:bCs/>
              </w:rPr>
              <w:t>Эссе</w:t>
            </w:r>
          </w:p>
        </w:tc>
        <w:tc>
          <w:tcPr>
            <w:tcW w:w="179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  <w:r w:rsidRPr="00E652E4">
              <w:t>Эссе</w:t>
            </w:r>
          </w:p>
        </w:tc>
        <w:tc>
          <w:tcPr>
            <w:tcW w:w="992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10</w:t>
            </w:r>
          </w:p>
        </w:tc>
      </w:tr>
      <w:tr w:rsidR="002F43D3" w:rsidRPr="00E652E4" w:rsidTr="00136F4E">
        <w:trPr>
          <w:trHeight w:val="581"/>
        </w:trPr>
        <w:tc>
          <w:tcPr>
            <w:tcW w:w="540" w:type="dxa"/>
            <w:vMerge w:val="restart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t>3.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both"/>
            </w:pPr>
            <w:r w:rsidRPr="00E652E4">
              <w:t>ОР. 1-3-3</w:t>
            </w:r>
          </w:p>
        </w:tc>
        <w:tc>
          <w:tcPr>
            <w:tcW w:w="2179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rPr>
                <w:bCs/>
              </w:rPr>
              <w:t>Тематические тестирования</w:t>
            </w:r>
          </w:p>
        </w:tc>
        <w:tc>
          <w:tcPr>
            <w:tcW w:w="1790" w:type="dxa"/>
            <w:shd w:val="clear" w:color="auto" w:fill="auto"/>
          </w:tcPr>
          <w:p w:rsidR="002F43D3" w:rsidRPr="00E652E4" w:rsidRDefault="002F43D3" w:rsidP="00136F4E">
            <w:pPr>
              <w:pStyle w:val="23"/>
              <w:spacing w:after="0" w:line="240" w:lineRule="auto"/>
              <w:ind w:left="0"/>
            </w:pPr>
            <w:r w:rsidRPr="00E652E4">
              <w:t>Тестирование в ЭОС</w:t>
            </w:r>
          </w:p>
          <w:p w:rsidR="002F43D3" w:rsidRPr="00E652E4" w:rsidRDefault="002F43D3" w:rsidP="00136F4E">
            <w:pPr>
              <w:pStyle w:val="23"/>
              <w:spacing w:after="0" w:line="240" w:lineRule="auto"/>
              <w:ind w:left="0"/>
            </w:pPr>
            <w:r w:rsidRPr="00E652E4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20</w:t>
            </w:r>
          </w:p>
        </w:tc>
      </w:tr>
      <w:tr w:rsidR="002F43D3" w:rsidRPr="00E652E4" w:rsidTr="00136F4E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79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652E4">
              <w:rPr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2F43D3" w:rsidRPr="00E652E4" w:rsidRDefault="002F43D3" w:rsidP="00136F4E">
            <w:pPr>
              <w:pStyle w:val="23"/>
              <w:spacing w:after="0" w:line="240" w:lineRule="auto"/>
              <w:ind w:left="0"/>
            </w:pPr>
            <w:r w:rsidRPr="00E652E4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5</w:t>
            </w:r>
          </w:p>
        </w:tc>
      </w:tr>
      <w:tr w:rsidR="002F43D3" w:rsidRPr="00E652E4" w:rsidTr="00136F4E">
        <w:trPr>
          <w:trHeight w:val="460"/>
        </w:trPr>
        <w:tc>
          <w:tcPr>
            <w:tcW w:w="54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E652E4">
              <w:rPr>
                <w:bCs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</w:pPr>
            <w:r w:rsidRPr="00E652E4">
              <w:t>ОР.1-3-3</w:t>
            </w:r>
          </w:p>
        </w:tc>
        <w:tc>
          <w:tcPr>
            <w:tcW w:w="2179" w:type="dxa"/>
            <w:shd w:val="clear" w:color="auto" w:fill="auto"/>
          </w:tcPr>
          <w:p w:rsidR="002F43D3" w:rsidRPr="00E652E4" w:rsidRDefault="002F43D3" w:rsidP="00136F4E">
            <w:r w:rsidRPr="00E652E4">
              <w:rPr>
                <w:bCs/>
              </w:rPr>
              <w:t>Анализ документа</w:t>
            </w:r>
          </w:p>
        </w:tc>
        <w:tc>
          <w:tcPr>
            <w:tcW w:w="1790" w:type="dxa"/>
            <w:shd w:val="clear" w:color="auto" w:fill="auto"/>
          </w:tcPr>
          <w:p w:rsidR="002F43D3" w:rsidRPr="00E652E4" w:rsidRDefault="002F43D3" w:rsidP="00136F4E">
            <w:pPr>
              <w:pStyle w:val="23"/>
              <w:spacing w:after="0" w:line="240" w:lineRule="auto"/>
              <w:ind w:left="0"/>
            </w:pPr>
            <w:r w:rsidRPr="00E652E4">
              <w:t>Индикаторы оценки анализа документа</w:t>
            </w:r>
          </w:p>
        </w:tc>
        <w:tc>
          <w:tcPr>
            <w:tcW w:w="992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652E4">
              <w:rPr>
                <w:bCs/>
              </w:rPr>
              <w:t>20</w:t>
            </w:r>
          </w:p>
        </w:tc>
      </w:tr>
      <w:tr w:rsidR="002F43D3" w:rsidRPr="00E652E4" w:rsidTr="00136F4E">
        <w:tc>
          <w:tcPr>
            <w:tcW w:w="54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652E4">
              <w:rPr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52E4">
              <w:rPr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52E4">
              <w:rPr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2F43D3" w:rsidRPr="00E652E4" w:rsidRDefault="002F43D3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52E4">
              <w:rPr>
                <w:b/>
                <w:bCs/>
              </w:rPr>
              <w:t>100</w:t>
            </w:r>
          </w:p>
        </w:tc>
      </w:tr>
    </w:tbl>
    <w:p w:rsidR="002F43D3" w:rsidRDefault="002F43D3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2F43D3" w:rsidRPr="00EE0AF1" w:rsidRDefault="002F43D3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776944" w:rsidRPr="00EE0AF1" w:rsidRDefault="00776944" w:rsidP="00776944">
      <w:pPr>
        <w:pStyle w:val="af9"/>
        <w:numPr>
          <w:ilvl w:val="1"/>
          <w:numId w:val="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E0AF1">
        <w:rPr>
          <w:rFonts w:ascii="Times New Roman" w:hAnsi="Times New Roman" w:cs="Times New Roman"/>
          <w:b/>
          <w:bCs/>
        </w:rPr>
        <w:t>Рейтинг-план по дисциплине</w:t>
      </w:r>
    </w:p>
    <w:p w:rsidR="002B00BA" w:rsidRDefault="002B00BA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EE0AF1" w:rsidRPr="00342440" w:rsidTr="00136F4E">
        <w:tc>
          <w:tcPr>
            <w:tcW w:w="540" w:type="dxa"/>
            <w:vMerge w:val="restart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F517E"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</w:pPr>
            <w:r w:rsidRPr="007F517E">
              <w:t>Виды учебной деятельности</w:t>
            </w:r>
          </w:p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</w:pPr>
            <w:r w:rsidRPr="007F517E">
              <w:t>Балл за конкретное задание</w:t>
            </w:r>
          </w:p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(</w:t>
            </w:r>
            <w:r w:rsidRPr="007F517E">
              <w:rPr>
                <w:lang w:val="en-US"/>
              </w:rPr>
              <w:t>min</w:t>
            </w:r>
            <w:r w:rsidRPr="007F517E">
              <w:t>-</w:t>
            </w:r>
            <w:r w:rsidRPr="007F517E">
              <w:rPr>
                <w:lang w:val="en-US"/>
              </w:rPr>
              <w:t>max</w:t>
            </w:r>
            <w:r w:rsidRPr="007F517E"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t xml:space="preserve">Число заданий за </w:t>
            </w:r>
            <w:r w:rsidRPr="007F517E">
              <w:t>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t>Баллы</w:t>
            </w:r>
          </w:p>
        </w:tc>
      </w:tr>
      <w:tr w:rsidR="00EE0AF1" w:rsidRPr="00342440" w:rsidTr="00136F4E">
        <w:tc>
          <w:tcPr>
            <w:tcW w:w="540" w:type="dxa"/>
            <w:vMerge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</w:pPr>
            <w:r w:rsidRPr="007F517E"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</w:pPr>
            <w:r w:rsidRPr="007F517E">
              <w:t>Максимальный</w:t>
            </w:r>
          </w:p>
        </w:tc>
      </w:tr>
      <w:tr w:rsidR="00EE0AF1" w:rsidRPr="00342440" w:rsidTr="00136F4E">
        <w:trPr>
          <w:trHeight w:val="913"/>
        </w:trPr>
        <w:tc>
          <w:tcPr>
            <w:tcW w:w="540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7F517E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</w:pPr>
            <w:r w:rsidRPr="00E652E4">
              <w:t>ОР.1-3-1</w:t>
            </w:r>
          </w:p>
        </w:tc>
        <w:tc>
          <w:tcPr>
            <w:tcW w:w="2179" w:type="dxa"/>
            <w:shd w:val="clear" w:color="auto" w:fill="auto"/>
          </w:tcPr>
          <w:p w:rsidR="00EE0AF1" w:rsidRPr="007F517E" w:rsidRDefault="00EE0AF1" w:rsidP="00136F4E">
            <w:pPr>
              <w:tabs>
                <w:tab w:val="left" w:pos="819"/>
              </w:tabs>
              <w:jc w:val="both"/>
            </w:pPr>
            <w:r w:rsidRPr="007F517E">
              <w:rPr>
                <w:bCs/>
              </w:rPr>
              <w:t xml:space="preserve">Выполнение </w:t>
            </w:r>
            <w:r>
              <w:rPr>
                <w:bCs/>
              </w:rPr>
              <w:t>кейс-заданий</w:t>
            </w:r>
          </w:p>
        </w:tc>
        <w:tc>
          <w:tcPr>
            <w:tcW w:w="1648" w:type="dxa"/>
            <w:shd w:val="clear" w:color="auto" w:fill="auto"/>
          </w:tcPr>
          <w:p w:rsidR="00EE0AF1" w:rsidRPr="007F517E" w:rsidRDefault="00EE0AF1" w:rsidP="00136F4E">
            <w:pPr>
              <w:pStyle w:val="23"/>
              <w:spacing w:after="0" w:line="240" w:lineRule="auto"/>
              <w:ind w:left="0"/>
              <w:rPr>
                <w:lang w:val="en-US"/>
              </w:rPr>
            </w:pPr>
            <w:r>
              <w:t>К</w:t>
            </w:r>
            <w:r w:rsidRPr="007F517E">
              <w:t>ейс</w:t>
            </w:r>
            <w:r>
              <w:t>-задание</w:t>
            </w: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F517E">
              <w:rPr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</w:tr>
      <w:tr w:rsidR="00EE0AF1" w:rsidRPr="00342440" w:rsidTr="00136F4E">
        <w:trPr>
          <w:trHeight w:val="767"/>
        </w:trPr>
        <w:tc>
          <w:tcPr>
            <w:tcW w:w="540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1553" w:type="dxa"/>
            <w:shd w:val="clear" w:color="auto" w:fill="auto"/>
          </w:tcPr>
          <w:p w:rsidR="00EE0AF1" w:rsidRPr="007F517E" w:rsidRDefault="002F43D3" w:rsidP="00136F4E">
            <w:pPr>
              <w:autoSpaceDE w:val="0"/>
              <w:autoSpaceDN w:val="0"/>
              <w:adjustRightInd w:val="0"/>
              <w:jc w:val="both"/>
            </w:pPr>
            <w:r w:rsidRPr="00E652E4">
              <w:t>ОР. 1-3-2</w:t>
            </w:r>
          </w:p>
        </w:tc>
        <w:tc>
          <w:tcPr>
            <w:tcW w:w="2179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Эссе</w:t>
            </w:r>
          </w:p>
        </w:tc>
        <w:tc>
          <w:tcPr>
            <w:tcW w:w="1648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Э</w:t>
            </w:r>
            <w:r w:rsidRPr="007F517E">
              <w:t>ссе</w:t>
            </w: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EE0AF1" w:rsidRPr="00342440" w:rsidTr="00136F4E">
        <w:trPr>
          <w:trHeight w:val="581"/>
        </w:trPr>
        <w:tc>
          <w:tcPr>
            <w:tcW w:w="540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553" w:type="dxa"/>
            <w:shd w:val="clear" w:color="auto" w:fill="auto"/>
          </w:tcPr>
          <w:p w:rsidR="00EE0AF1" w:rsidRPr="007F517E" w:rsidRDefault="002F43D3" w:rsidP="00136F4E">
            <w:pPr>
              <w:autoSpaceDE w:val="0"/>
              <w:autoSpaceDN w:val="0"/>
              <w:adjustRightInd w:val="0"/>
              <w:jc w:val="both"/>
            </w:pPr>
            <w:r w:rsidRPr="00E652E4">
              <w:t>ОР. 1-3-3</w:t>
            </w:r>
          </w:p>
        </w:tc>
        <w:tc>
          <w:tcPr>
            <w:tcW w:w="2179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Итоговое </w:t>
            </w:r>
            <w:r w:rsidRPr="007F517E">
              <w:rPr>
                <w:bCs/>
              </w:rPr>
              <w:t>тестирование</w:t>
            </w:r>
          </w:p>
        </w:tc>
        <w:tc>
          <w:tcPr>
            <w:tcW w:w="1648" w:type="dxa"/>
            <w:shd w:val="clear" w:color="auto" w:fill="auto"/>
          </w:tcPr>
          <w:p w:rsidR="00EE0AF1" w:rsidRPr="007F517E" w:rsidRDefault="00EE0AF1" w:rsidP="00136F4E">
            <w:pPr>
              <w:pStyle w:val="23"/>
              <w:spacing w:after="0" w:line="240" w:lineRule="auto"/>
              <w:ind w:left="0"/>
            </w:pPr>
            <w:r>
              <w:t>Итоговое т</w:t>
            </w:r>
            <w:r w:rsidRPr="007F517E">
              <w:t>естировани</w:t>
            </w:r>
            <w:r>
              <w:t>е</w:t>
            </w: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EE0AF1" w:rsidRPr="002E319B" w:rsidRDefault="00EE0AF1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EE0AF1" w:rsidRPr="00342440" w:rsidTr="00136F4E">
        <w:trPr>
          <w:trHeight w:val="460"/>
        </w:trPr>
        <w:tc>
          <w:tcPr>
            <w:tcW w:w="540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E0AF1" w:rsidRPr="007F517E" w:rsidRDefault="002F43D3" w:rsidP="00136F4E">
            <w:pPr>
              <w:autoSpaceDE w:val="0"/>
              <w:autoSpaceDN w:val="0"/>
              <w:adjustRightInd w:val="0"/>
            </w:pPr>
            <w:r w:rsidRPr="00E652E4">
              <w:t>ОР.1-3-3</w:t>
            </w:r>
          </w:p>
        </w:tc>
        <w:tc>
          <w:tcPr>
            <w:tcW w:w="2179" w:type="dxa"/>
            <w:shd w:val="clear" w:color="auto" w:fill="auto"/>
          </w:tcPr>
          <w:p w:rsidR="00EE0AF1" w:rsidRPr="007F517E" w:rsidRDefault="00EE0AF1" w:rsidP="00136F4E">
            <w:r>
              <w:rPr>
                <w:bCs/>
              </w:rPr>
              <w:t>Анализ документа</w:t>
            </w:r>
          </w:p>
        </w:tc>
        <w:tc>
          <w:tcPr>
            <w:tcW w:w="1648" w:type="dxa"/>
            <w:shd w:val="clear" w:color="auto" w:fill="auto"/>
          </w:tcPr>
          <w:p w:rsidR="00EE0AF1" w:rsidRPr="007F517E" w:rsidRDefault="00EE0AF1" w:rsidP="00136F4E">
            <w:pPr>
              <w:pStyle w:val="23"/>
              <w:spacing w:after="0" w:line="240" w:lineRule="auto"/>
              <w:ind w:left="0"/>
            </w:pPr>
            <w:r>
              <w:t>А</w:t>
            </w:r>
            <w:r w:rsidRPr="007F517E">
              <w:t>нализ документа</w:t>
            </w: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7F517E">
              <w:rPr>
                <w:bCs/>
              </w:rPr>
              <w:t>-</w:t>
            </w:r>
            <w:r>
              <w:rPr>
                <w:bCs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EE0AF1" w:rsidRPr="00342440" w:rsidTr="00136F4E">
        <w:tc>
          <w:tcPr>
            <w:tcW w:w="540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1648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EE0AF1" w:rsidRPr="00342440" w:rsidTr="00136F4E">
        <w:tc>
          <w:tcPr>
            <w:tcW w:w="540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EE0AF1" w:rsidRPr="007F517E" w:rsidRDefault="00EE0AF1" w:rsidP="00136F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EE0AF1" w:rsidRDefault="00EE0AF1" w:rsidP="002F43D3">
      <w:pPr>
        <w:autoSpaceDE w:val="0"/>
        <w:autoSpaceDN w:val="0"/>
        <w:adjustRightInd w:val="0"/>
        <w:spacing w:line="276" w:lineRule="auto"/>
        <w:rPr>
          <w:b/>
          <w:bCs/>
          <w:highlight w:val="yellow"/>
        </w:rPr>
      </w:pPr>
    </w:p>
    <w:p w:rsidR="00776944" w:rsidRPr="00E72865" w:rsidRDefault="00776944" w:rsidP="00776944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6.2</w:t>
      </w:r>
      <w:r w:rsidRPr="00E72865">
        <w:rPr>
          <w:b/>
          <w:bCs/>
          <w:i/>
        </w:rPr>
        <w:t>. Рейтинг-план для курсовой работы</w:t>
      </w:r>
    </w:p>
    <w:tbl>
      <w:tblPr>
        <w:tblW w:w="518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1"/>
        <w:gridCol w:w="1171"/>
        <w:gridCol w:w="1773"/>
        <w:gridCol w:w="2043"/>
        <w:gridCol w:w="1127"/>
        <w:gridCol w:w="1095"/>
        <w:gridCol w:w="824"/>
        <w:gridCol w:w="1279"/>
      </w:tblGrid>
      <w:tr w:rsidR="00776944" w:rsidRPr="00E75A3B" w:rsidTr="00545B5F">
        <w:trPr>
          <w:trHeight w:val="600"/>
        </w:trPr>
        <w:tc>
          <w:tcPr>
            <w:tcW w:w="6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№ п/п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Виды учебной деятельности</w:t>
            </w:r>
          </w:p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обучающегося</w:t>
            </w:r>
          </w:p>
        </w:tc>
        <w:tc>
          <w:tcPr>
            <w:tcW w:w="20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Балл за конкретное задание (</w:t>
            </w:r>
            <w:r w:rsidRPr="00E75A3B">
              <w:rPr>
                <w:sz w:val="22"/>
                <w:szCs w:val="22"/>
                <w:lang w:val="en-US"/>
              </w:rPr>
              <w:t>min</w:t>
            </w:r>
            <w:r w:rsidRPr="00E75A3B">
              <w:rPr>
                <w:sz w:val="22"/>
                <w:szCs w:val="22"/>
              </w:rPr>
              <w:t>-</w:t>
            </w:r>
            <w:r w:rsidRPr="00E75A3B">
              <w:rPr>
                <w:sz w:val="22"/>
                <w:szCs w:val="22"/>
                <w:lang w:val="en-US"/>
              </w:rPr>
              <w:t>max</w:t>
            </w:r>
            <w:r w:rsidRPr="00E75A3B">
              <w:rPr>
                <w:sz w:val="22"/>
                <w:szCs w:val="22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21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Баллы</w:t>
            </w:r>
          </w:p>
        </w:tc>
      </w:tr>
      <w:tr w:rsidR="00776944" w:rsidRPr="00E75A3B" w:rsidTr="00545B5F">
        <w:trPr>
          <w:trHeight w:val="300"/>
        </w:trPr>
        <w:tc>
          <w:tcPr>
            <w:tcW w:w="61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Минимальный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75A3B">
              <w:rPr>
                <w:sz w:val="22"/>
                <w:szCs w:val="22"/>
              </w:rPr>
              <w:t>Максимальный</w:t>
            </w:r>
          </w:p>
        </w:tc>
      </w:tr>
      <w:tr w:rsidR="00776944" w:rsidRPr="00E75A3B" w:rsidTr="00545B5F">
        <w:trPr>
          <w:trHeight w:val="300"/>
        </w:trPr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both"/>
            </w:pPr>
            <w:r w:rsidRPr="00E75A3B">
              <w:t>1.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2F43D3" w:rsidRDefault="002F43D3" w:rsidP="005156A4">
            <w:pPr>
              <w:autoSpaceDE w:val="0"/>
              <w:autoSpaceDN w:val="0"/>
              <w:adjustRightInd w:val="0"/>
              <w:jc w:val="center"/>
            </w:pPr>
            <w:r>
              <w:t>ОР.1</w:t>
            </w:r>
            <w:r w:rsidR="00776944">
              <w:t>-3-1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jc w:val="both"/>
            </w:pPr>
            <w:r w:rsidRPr="00E75A3B">
              <w:rPr>
                <w:bCs/>
                <w:iCs/>
              </w:rPr>
              <w:t xml:space="preserve">Владение методологическим аппаратом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курсовой работы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6-13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776944" w:rsidRPr="00E75A3B" w:rsidTr="00545B5F">
        <w:trPr>
          <w:trHeight w:val="300"/>
        </w:trPr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B879D9" w:rsidRDefault="002F43D3" w:rsidP="005156A4">
            <w:pPr>
              <w:autoSpaceDE w:val="0"/>
              <w:autoSpaceDN w:val="0"/>
              <w:adjustRightInd w:val="0"/>
              <w:jc w:val="center"/>
            </w:pPr>
            <w:r>
              <w:t>ОР.1</w:t>
            </w:r>
            <w:r w:rsidR="00776944">
              <w:t>-3-1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Качество </w:t>
            </w:r>
            <w:r w:rsidRPr="00E75A3B">
              <w:rPr>
                <w:bCs/>
                <w:iCs/>
              </w:rPr>
              <w:lastRenderedPageBreak/>
              <w:t xml:space="preserve">содержание </w:t>
            </w:r>
            <w:r>
              <w:rPr>
                <w:bCs/>
                <w:iCs/>
              </w:rPr>
              <w:t>курсовой</w:t>
            </w:r>
            <w:r w:rsidRPr="00E75A3B">
              <w:rPr>
                <w:bCs/>
                <w:iCs/>
              </w:rPr>
              <w:t xml:space="preserve"> работы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Индикаторы </w:t>
            </w:r>
            <w:r>
              <w:lastRenderedPageBreak/>
              <w:t>оценки курсовой работы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15-27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2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</w:tr>
      <w:tr w:rsidR="00776944" w:rsidRPr="00E75A3B" w:rsidTr="00545B5F">
        <w:trPr>
          <w:trHeight w:val="300"/>
        </w:trPr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3.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B879D9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ОР.1-3-1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Качество представления </w:t>
            </w:r>
            <w:r>
              <w:rPr>
                <w:bCs/>
                <w:iCs/>
              </w:rPr>
              <w:t>работы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курсовой работы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15-26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2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26</w:t>
            </w:r>
          </w:p>
        </w:tc>
      </w:tr>
      <w:tr w:rsidR="00776944" w:rsidRPr="00E75A3B" w:rsidTr="00545B5F">
        <w:trPr>
          <w:trHeight w:val="300"/>
        </w:trPr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DC449B" w:rsidRDefault="00776944" w:rsidP="005156A4">
            <w:pPr>
              <w:autoSpaceDE w:val="0"/>
              <w:autoSpaceDN w:val="0"/>
              <w:adjustRightInd w:val="0"/>
            </w:pPr>
            <w:r>
              <w:t>ОР.1-3-1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jc w:val="both"/>
              <w:rPr>
                <w:bCs/>
                <w:iCs/>
              </w:rPr>
            </w:pPr>
            <w:r w:rsidRPr="00E75A3B">
              <w:rPr>
                <w:bCs/>
                <w:iCs/>
              </w:rPr>
              <w:t xml:space="preserve">Защита </w:t>
            </w:r>
            <w:r>
              <w:rPr>
                <w:bCs/>
                <w:iCs/>
              </w:rPr>
              <w:t>курсовой работы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Индикаторы оценки курсовой работы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19-34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12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E75A3B" w:rsidRDefault="00776944" w:rsidP="005156A4">
            <w:pPr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</w:tr>
      <w:tr w:rsidR="00776944" w:rsidRPr="008F0BBA" w:rsidTr="00545B5F">
        <w:trPr>
          <w:trHeight w:val="300"/>
        </w:trPr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8F0BBA" w:rsidRDefault="00776944" w:rsidP="005156A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8F0BBA" w:rsidRDefault="00776944" w:rsidP="005156A4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8F0BBA" w:rsidRDefault="00776944" w:rsidP="005156A4">
            <w:pPr>
              <w:jc w:val="both"/>
              <w:rPr>
                <w:b/>
                <w:bCs/>
                <w:iCs/>
              </w:rPr>
            </w:pPr>
            <w:r w:rsidRPr="008F0BBA">
              <w:rPr>
                <w:b/>
                <w:bCs/>
                <w:iCs/>
              </w:rPr>
              <w:t>Итого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76944" w:rsidRPr="008F0BBA" w:rsidRDefault="00776944" w:rsidP="005156A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8F0BBA" w:rsidRDefault="00776944" w:rsidP="005156A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76944" w:rsidRPr="008F0BBA" w:rsidRDefault="00776944" w:rsidP="005156A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8F0BBA" w:rsidRDefault="00776944" w:rsidP="005156A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2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76944" w:rsidRPr="008F0BBA" w:rsidRDefault="00776944" w:rsidP="005156A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776944" w:rsidRPr="007C20E3" w:rsidRDefault="00776944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highlight w:val="yellow"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7. Учебно-методическое и информационное обеспечение</w:t>
      </w:r>
    </w:p>
    <w:p w:rsidR="000130AB" w:rsidRPr="00B550DE" w:rsidRDefault="000130A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B550DE">
        <w:rPr>
          <w:bCs/>
          <w:i/>
        </w:rPr>
        <w:t xml:space="preserve">7.1. </w:t>
      </w:r>
      <w:r w:rsidRPr="00B550DE">
        <w:rPr>
          <w:bCs/>
          <w:i/>
          <w:iCs/>
        </w:rPr>
        <w:t>Основная литература</w:t>
      </w:r>
    </w:p>
    <w:p w:rsidR="007C20E3" w:rsidRPr="00D2299B" w:rsidRDefault="00960B1B" w:rsidP="00D2299B">
      <w:pPr>
        <w:ind w:firstLine="709"/>
      </w:pPr>
      <w:r>
        <w:t>1. История России</w:t>
      </w:r>
      <w:r w:rsidR="007C20E3" w:rsidRPr="00D2299B">
        <w:t>: учебник / ред. Г.Б. Поляк. - 3-е</w:t>
      </w:r>
      <w:r>
        <w:t xml:space="preserve"> изд., перераб. и доп. - Москва</w:t>
      </w:r>
      <w:r w:rsidR="007C20E3" w:rsidRPr="00D2299B">
        <w:t>: Юнити-Дана, 2015. - 687 с. : ил. - (Cogito ergo sum). - [Электронный ресурс]. - URL: </w:t>
      </w:r>
      <w:hyperlink r:id="rId37" w:history="1">
        <w:r w:rsidR="007C20E3" w:rsidRPr="00D2299B">
          <w:rPr>
            <w:rStyle w:val="a3"/>
          </w:rPr>
          <w:t>http://biblioclub.ru/index.php?page=book&amp;id=115299</w:t>
        </w:r>
      </w:hyperlink>
      <w:r w:rsidR="007C20E3" w:rsidRPr="00D2299B">
        <w:t> (04.07.2019);</w:t>
      </w:r>
    </w:p>
    <w:p w:rsidR="007C20E3" w:rsidRPr="00D2299B" w:rsidRDefault="007C20E3" w:rsidP="00D2299B">
      <w:pPr>
        <w:ind w:firstLine="709"/>
      </w:pPr>
      <w:r w:rsidRPr="00D2299B">
        <w:t>2. История России с древнейших времен до конца XVII века : учебное пособие / А.П. Новосельцев, А.Н. Сахаров, В.И. Буганов, В.Д. Назаров ; отв. ред. А.Н. Сахаров</w:t>
      </w:r>
      <w:r w:rsidR="00960B1B">
        <w:t>, А.П. Новосельцев. - Москва</w:t>
      </w:r>
      <w:r w:rsidRPr="00D2299B">
        <w:t>; Берлин</w:t>
      </w:r>
      <w:r w:rsidR="00960B1B">
        <w:t xml:space="preserve"> : Директ-Медиа, 2014. - 606 с.</w:t>
      </w:r>
      <w:r w:rsidRPr="00D2299B">
        <w:t>: ил. [Электронный ресурс]. - URL: </w:t>
      </w:r>
      <w:hyperlink r:id="rId38" w:history="1">
        <w:r w:rsidRPr="00D2299B">
          <w:rPr>
            <w:rStyle w:val="a3"/>
          </w:rPr>
          <w:t>http://biblioclub.ru/index.php?page=book&amp;id=257853</w:t>
        </w:r>
      </w:hyperlink>
      <w:r w:rsidRPr="00D2299B">
        <w:t> (04.07.2019);</w:t>
      </w:r>
    </w:p>
    <w:p w:rsidR="00D2299B" w:rsidRPr="00D2299B" w:rsidRDefault="007C20E3" w:rsidP="00960B1B">
      <w:pPr>
        <w:ind w:firstLine="709"/>
      </w:pPr>
      <w:r w:rsidRPr="00D2299B">
        <w:t>3.</w:t>
      </w:r>
      <w:r w:rsidR="00960B1B">
        <w:t xml:space="preserve"> Юдин</w:t>
      </w:r>
      <w:r w:rsidR="00D2299B" w:rsidRPr="00D2299B">
        <w:t xml:space="preserve"> Е.Е. История России с древнейших времен до 1917 года :</w:t>
      </w:r>
      <w:r w:rsidR="00960B1B">
        <w:t xml:space="preserve"> учебное пособие. </w:t>
      </w:r>
      <w:r w:rsidR="00D2299B" w:rsidRPr="00D2299B">
        <w:t>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</w:t>
      </w:r>
      <w:r w:rsidR="00960B1B">
        <w:t xml:space="preserve">ственный университет». - Москва: МПГУ, 2018. </w:t>
      </w:r>
      <w:r w:rsidR="00D2299B" w:rsidRPr="00D2299B">
        <w:t>164 с. [Электронный ресурс]. - URL: </w:t>
      </w:r>
      <w:hyperlink r:id="rId39" w:history="1">
        <w:r w:rsidR="00D2299B" w:rsidRPr="00D2299B">
          <w:rPr>
            <w:rStyle w:val="a3"/>
          </w:rPr>
          <w:t>http://biblioclub.ru/index.php?page=book&amp;id=500580</w:t>
        </w:r>
      </w:hyperlink>
      <w:r w:rsidR="00D2299B" w:rsidRPr="00D2299B">
        <w:t> (04.07.2019).</w:t>
      </w:r>
    </w:p>
    <w:p w:rsidR="007C20E3" w:rsidRDefault="007C20E3" w:rsidP="000130AB">
      <w:pPr>
        <w:spacing w:line="276" w:lineRule="auto"/>
        <w:ind w:firstLine="709"/>
        <w:rPr>
          <w:color w:val="000000"/>
        </w:rPr>
      </w:pPr>
    </w:p>
    <w:p w:rsidR="000130AB" w:rsidRPr="00B550DE" w:rsidRDefault="000130AB" w:rsidP="000130AB">
      <w:pPr>
        <w:spacing w:line="276" w:lineRule="auto"/>
        <w:ind w:firstLine="709"/>
        <w:rPr>
          <w:i/>
        </w:rPr>
      </w:pPr>
      <w:r w:rsidRPr="00B550DE">
        <w:rPr>
          <w:i/>
        </w:rPr>
        <w:t>7.2. Дополнительная литература</w:t>
      </w:r>
    </w:p>
    <w:p w:rsidR="000130AB" w:rsidRPr="00D2299B" w:rsidRDefault="00960B1B" w:rsidP="00D2299B">
      <w:pPr>
        <w:ind w:firstLine="709"/>
      </w:pPr>
      <w:r>
        <w:t>1. Дучинский</w:t>
      </w:r>
      <w:r w:rsidR="00D2299B" w:rsidRPr="00D2299B">
        <w:t xml:space="preserve"> Н.П. Император Алекса</w:t>
      </w:r>
      <w:r>
        <w:t>ндр I. Его жизнь и царствование</w:t>
      </w:r>
      <w:r w:rsidR="00D2299B" w:rsidRPr="00D2299B">
        <w:t xml:space="preserve">: </w:t>
      </w:r>
      <w:r w:rsidR="00FF6FE2">
        <w:t>и</w:t>
      </w:r>
      <w:r w:rsidR="00D2299B" w:rsidRPr="00D2299B">
        <w:t>сторический очерк</w:t>
      </w:r>
      <w:r>
        <w:t>. - Репр. изд. 1912 г. - Москва</w:t>
      </w:r>
      <w:r w:rsidR="00D2299B" w:rsidRPr="00D2299B">
        <w:t>: Директ-Медиа, 2014. - 189</w:t>
      </w:r>
      <w:r w:rsidR="00FF6FE2">
        <w:t xml:space="preserve"> с.</w:t>
      </w:r>
      <w:r w:rsidR="00D2299B" w:rsidRPr="00D2299B">
        <w:t>: ил. - [Электронный ресурс]. - URL: </w:t>
      </w:r>
      <w:hyperlink r:id="rId40" w:history="1">
        <w:r w:rsidR="00D2299B" w:rsidRPr="00D2299B">
          <w:rPr>
            <w:rStyle w:val="a3"/>
          </w:rPr>
          <w:t>http://biblioclub.ru/index.php?page=book&amp;id=114215</w:t>
        </w:r>
      </w:hyperlink>
      <w:r w:rsidR="00D2299B" w:rsidRPr="00D2299B">
        <w:t> (04.07.2019);</w:t>
      </w:r>
    </w:p>
    <w:p w:rsidR="00D2299B" w:rsidRPr="00D2299B" w:rsidRDefault="00FF6FE2" w:rsidP="00D2299B">
      <w:pPr>
        <w:ind w:firstLine="709"/>
      </w:pPr>
      <w:r>
        <w:t>2. Сахаров</w:t>
      </w:r>
      <w:r w:rsidR="00D2299B" w:rsidRPr="00D2299B">
        <w:t xml:space="preserve"> А.Н. История России с древн</w:t>
      </w:r>
      <w:r>
        <w:t>ейших времен до начала XXI века</w:t>
      </w:r>
      <w:r w:rsidR="00D2299B" w:rsidRPr="00D2299B">
        <w:t>: учебное пособие</w:t>
      </w:r>
      <w:r w:rsidR="00960B1B">
        <w:t>. - Москва</w:t>
      </w:r>
      <w:r w:rsidR="00D2299B" w:rsidRPr="00D2299B">
        <w:t>: Директ-Медиа, 2014. - Ч. 4. Раздел IX–XI. - 649 с. -  [Электронный ресурс]. - URL: </w:t>
      </w:r>
      <w:hyperlink r:id="rId41" w:history="1">
        <w:r w:rsidR="00D2299B" w:rsidRPr="00D2299B">
          <w:rPr>
            <w:rStyle w:val="a3"/>
          </w:rPr>
          <w:t>http://biblioclub.ru/index.php?page=book&amp;id=227413</w:t>
        </w:r>
      </w:hyperlink>
      <w:r w:rsidR="00D2299B" w:rsidRPr="00D2299B">
        <w:t> (04.07.2019);</w:t>
      </w:r>
    </w:p>
    <w:p w:rsidR="00D2299B" w:rsidRPr="00D2299B" w:rsidRDefault="00D2299B" w:rsidP="00D2299B">
      <w:pPr>
        <w:ind w:firstLine="709"/>
      </w:pPr>
      <w:r w:rsidRPr="00D2299B">
        <w:t>3. Цари-полководцы: Иван III Васильевич, Иван IV Грозный, Алексей Михайлович Тишайший, Петр I Великий / ИД «Российское военно-и</w:t>
      </w:r>
      <w:r w:rsidR="00FF6FE2">
        <w:t>сторическое общество».</w:t>
      </w:r>
      <w:r w:rsidR="00960B1B">
        <w:t xml:space="preserve"> Москва</w:t>
      </w:r>
      <w:r w:rsidRPr="00D2299B">
        <w:t>: Издательский дом «Комсо</w:t>
      </w:r>
      <w:r w:rsidR="00FF6FE2">
        <w:t>мольская правда», 2014. - 98 с.</w:t>
      </w:r>
      <w:r w:rsidRPr="00D2299B">
        <w:t>: ил. - (Великие полководцы России). - [Электронный ресурс]. - URL: </w:t>
      </w:r>
      <w:hyperlink r:id="rId42" w:history="1">
        <w:r w:rsidRPr="00D2299B">
          <w:rPr>
            <w:rStyle w:val="a3"/>
          </w:rPr>
          <w:t>http://biblioclub.ru/index.php?page=book&amp;id=456270</w:t>
        </w:r>
      </w:hyperlink>
      <w:r w:rsidRPr="00D2299B">
        <w:t> (04.07.2019);</w:t>
      </w:r>
    </w:p>
    <w:p w:rsidR="00D2299B" w:rsidRPr="00D2299B" w:rsidRDefault="00D2299B" w:rsidP="00D2299B">
      <w:pPr>
        <w:ind w:firstLine="709"/>
      </w:pPr>
      <w:r w:rsidRPr="00D2299B">
        <w:t>4. Николай I глазами современников / авт.-сост. Я.А. Горд</w:t>
      </w:r>
      <w:r w:rsidR="00960B1B">
        <w:t>ин. - Санкт-Петербург: Пальмира</w:t>
      </w:r>
      <w:r w:rsidRPr="00D2299B">
        <w:t>; Москва: Книга по Требованию, 2017. - 545 с. - (Русские мемуары). - Библиогр. в кн. - [Электронный ресурс]. - URL: </w:t>
      </w:r>
      <w:hyperlink r:id="rId43" w:history="1">
        <w:r w:rsidRPr="00D2299B">
          <w:rPr>
            <w:rStyle w:val="a3"/>
          </w:rPr>
          <w:t>http://biblioclub.ru/index.php?page=book&amp;id=481026</w:t>
        </w:r>
      </w:hyperlink>
      <w:r w:rsidRPr="00D2299B">
        <w:t> (04.07.2019);</w:t>
      </w:r>
    </w:p>
    <w:p w:rsidR="00D2299B" w:rsidRPr="00D2299B" w:rsidRDefault="00960B1B" w:rsidP="00D2299B">
      <w:pPr>
        <w:ind w:firstLine="709"/>
      </w:pPr>
      <w:r>
        <w:t>5. Толстиков</w:t>
      </w:r>
      <w:r w:rsidR="00D2299B" w:rsidRPr="00D2299B">
        <w:t xml:space="preserve"> В.С. Культура России во второй п</w:t>
      </w:r>
      <w:r w:rsidR="00FF6FE2">
        <w:t>оловине XIX – первой трети XX в.</w:t>
      </w:r>
      <w:r w:rsidR="00D2299B" w:rsidRPr="00D2299B">
        <w:t>: учебное пособие</w:t>
      </w:r>
      <w:r>
        <w:t>.</w:t>
      </w:r>
      <w:r w:rsidR="00D2299B" w:rsidRPr="00D2299B">
        <w:t xml:space="preserve">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Кафедра истории. - 2 изд., испр., доп. - Челябин</w:t>
      </w:r>
      <w:r w:rsidR="00FF6FE2">
        <w:t>ск : ЧГАКИ, 2011. - 304 с.</w:t>
      </w:r>
      <w:r w:rsidR="00D2299B" w:rsidRPr="00D2299B">
        <w:t>: ил. - Билиогр.: с. 281 - 284 [Электронный ресурс]. - URL: </w:t>
      </w:r>
      <w:hyperlink r:id="rId44" w:history="1">
        <w:r w:rsidR="00D2299B" w:rsidRPr="00D2299B">
          <w:rPr>
            <w:rStyle w:val="a3"/>
          </w:rPr>
          <w:t>http://biblioclub.ru/index.php?page=book&amp;id=492186</w:t>
        </w:r>
      </w:hyperlink>
      <w:r w:rsidR="00D2299B" w:rsidRPr="00D2299B">
        <w:t>(04.07.2019).</w:t>
      </w:r>
    </w:p>
    <w:p w:rsidR="00D2299B" w:rsidRDefault="00D2299B" w:rsidP="007C2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</w:p>
    <w:p w:rsidR="007C20E3" w:rsidRDefault="000130AB" w:rsidP="007C2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B550DE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7C20E3" w:rsidRPr="00D2299B" w:rsidRDefault="00D2299B" w:rsidP="00D2299B">
      <w:pPr>
        <w:ind w:firstLine="709"/>
      </w:pPr>
      <w:r w:rsidRPr="00D2299B">
        <w:t>1. Мокроусова, Л.Г.</w:t>
      </w:r>
      <w:r w:rsidR="007404C0">
        <w:t>, Павлова А.Н. История России</w:t>
      </w:r>
      <w:r w:rsidRPr="00D2299B">
        <w:t>: учебное пособие</w:t>
      </w:r>
      <w:r w:rsidR="007404C0">
        <w:t>.</w:t>
      </w:r>
      <w:r w:rsidRPr="00D2299B">
        <w:t xml:space="preserve"> Поволжский государственный технологич</w:t>
      </w:r>
      <w:r w:rsidR="00FF6FE2">
        <w:t>еский университет. - Йошкар-Ола:</w:t>
      </w:r>
      <w:r w:rsidRPr="00D2299B">
        <w:t xml:space="preserve"> ПГТУ, 2014. - 128 с. - Библиогр. в кн. [Электронный ресурс]. - URL: </w:t>
      </w:r>
      <w:hyperlink r:id="rId45" w:history="1">
        <w:r w:rsidRPr="00D2299B">
          <w:rPr>
            <w:rStyle w:val="a3"/>
          </w:rPr>
          <w:t>http://biblioclub.ru/index.php?page=book&amp;id=439266</w:t>
        </w:r>
      </w:hyperlink>
      <w:r w:rsidRPr="00D2299B">
        <w:t>(04.07.2019).</w:t>
      </w:r>
    </w:p>
    <w:p w:rsidR="007C20E3" w:rsidRDefault="007C20E3" w:rsidP="007C2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</w:p>
    <w:p w:rsidR="000130AB" w:rsidRPr="00B550DE" w:rsidRDefault="000130AB" w:rsidP="007C20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</w:rPr>
      </w:pPr>
      <w:r w:rsidRPr="00B550D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76CF2" w:rsidRPr="00D2299B" w:rsidRDefault="00D2299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D2299B">
        <w:t>1.</w:t>
      </w:r>
      <w:r w:rsidRPr="00D2299B">
        <w:rPr>
          <w:color w:val="000000"/>
        </w:rPr>
        <w:t xml:space="preserve"> Соборное уложение 1649 года. Законодательство царя Алексея Михайлов</w:t>
      </w:r>
      <w:r w:rsidR="007404C0">
        <w:rPr>
          <w:color w:val="000000"/>
        </w:rPr>
        <w:t xml:space="preserve">ича / сост. В.А. Томсинов. - М.: Зерцало. </w:t>
      </w:r>
      <w:r w:rsidRPr="00D2299B">
        <w:rPr>
          <w:color w:val="000000"/>
        </w:rPr>
        <w:t xml:space="preserve">М, 2011. - 440 с. - (Русское юридическое наследие). - </w:t>
      </w:r>
      <w:r w:rsidRPr="00376CF2">
        <w:rPr>
          <w:color w:val="000000"/>
        </w:rPr>
        <w:t>[Эле</w:t>
      </w:r>
      <w:r w:rsidR="00376CF2">
        <w:rPr>
          <w:color w:val="000000"/>
        </w:rPr>
        <w:t xml:space="preserve">ктронный ресурс]. </w:t>
      </w:r>
      <w:r w:rsidR="00376CF2" w:rsidRPr="00376CF2">
        <w:t xml:space="preserve"> </w:t>
      </w:r>
      <w:hyperlink r:id="rId46" w:history="1">
        <w:r w:rsidR="00376CF2" w:rsidRPr="009311F4">
          <w:rPr>
            <w:rStyle w:val="a3"/>
          </w:rPr>
          <w:t>https://biblioclub.ru/index.php?page=search_red</w:t>
        </w:r>
      </w:hyperlink>
    </w:p>
    <w:p w:rsidR="00D2299B" w:rsidRPr="00D2299B" w:rsidRDefault="00376CF2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 Лобов</w:t>
      </w:r>
      <w:r w:rsidR="00D2299B" w:rsidRPr="00D2299B">
        <w:rPr>
          <w:color w:val="000000"/>
        </w:rPr>
        <w:t xml:space="preserve"> В.Н. Александр I и его военно-политическая деятельность.</w:t>
      </w:r>
      <w:r w:rsidR="007404C0">
        <w:rPr>
          <w:color w:val="000000"/>
        </w:rPr>
        <w:t xml:space="preserve"> М.</w:t>
      </w:r>
      <w:r w:rsidR="00D2299B" w:rsidRPr="00D2299B">
        <w:rPr>
          <w:color w:val="000000"/>
        </w:rPr>
        <w:t xml:space="preserve">: Логос, 2012. - 236 с. </w:t>
      </w:r>
      <w:r w:rsidR="00D2299B" w:rsidRPr="00376CF2">
        <w:rPr>
          <w:color w:val="000000"/>
        </w:rPr>
        <w:t xml:space="preserve">- </w:t>
      </w:r>
      <w:r>
        <w:rPr>
          <w:color w:val="000000"/>
        </w:rPr>
        <w:t xml:space="preserve">[Электронный ресурс]. </w:t>
      </w:r>
      <w:r>
        <w:t xml:space="preserve">URL: </w:t>
      </w:r>
      <w:hyperlink r:id="rId47" w:history="1">
        <w:r>
          <w:rPr>
            <w:rStyle w:val="a3"/>
          </w:rPr>
          <w:t>http://biblioclub.ru/index.php?page=book&amp;id=119510</w:t>
        </w:r>
      </w:hyperlink>
      <w:r>
        <w:t xml:space="preserve"> (27.08.2019).</w:t>
      </w:r>
    </w:p>
    <w:p w:rsidR="00D2299B" w:rsidRPr="00D2299B" w:rsidRDefault="007404C0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3. Богословский</w:t>
      </w:r>
      <w:r w:rsidR="00D2299B" w:rsidRPr="00D2299B">
        <w:rPr>
          <w:color w:val="000000"/>
        </w:rPr>
        <w:t xml:space="preserve"> М.М. Петр I. Материалы для биографии</w:t>
      </w:r>
      <w:r>
        <w:rPr>
          <w:color w:val="000000"/>
        </w:rPr>
        <w:t>.</w:t>
      </w:r>
      <w:r w:rsidR="00D2299B" w:rsidRPr="00D2299B">
        <w:rPr>
          <w:color w:val="000000"/>
        </w:rPr>
        <w:t xml:space="preserve"> Госполитиздат, 1948. - Т. 4. Русско-датский союз; Керченский поход; Дипломатическая подготовка Северной войны; Реформы и преобразовательные планы 1699 - 1700 гг.; Начало войны Дании и Польши со Швецией и приготовления Петра к Северной войне. 1699-1701 гг.. - 513 с. </w:t>
      </w:r>
      <w:r w:rsidR="00376CF2">
        <w:rPr>
          <w:color w:val="000000"/>
        </w:rPr>
        <w:t xml:space="preserve">[Электронный ресурс]. </w:t>
      </w:r>
      <w:r w:rsidR="00376CF2">
        <w:t xml:space="preserve">URL: </w:t>
      </w:r>
      <w:hyperlink r:id="rId48" w:history="1">
        <w:r w:rsidR="00376CF2">
          <w:rPr>
            <w:rStyle w:val="a3"/>
          </w:rPr>
          <w:t>http://biblioclub.ru/index.php?page=book&amp;id=212198</w:t>
        </w:r>
      </w:hyperlink>
      <w:r w:rsidR="00376CF2">
        <w:t xml:space="preserve"> (27.08.2019).</w:t>
      </w:r>
    </w:p>
    <w:p w:rsidR="00D2299B" w:rsidRPr="00D2299B" w:rsidRDefault="00D2299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D2299B">
        <w:rPr>
          <w:color w:val="000000"/>
        </w:rPr>
        <w:t>4. Иван IV Грозный,</w:t>
      </w:r>
      <w:r w:rsidR="007404C0">
        <w:rPr>
          <w:color w:val="000000"/>
        </w:rPr>
        <w:t xml:space="preserve"> Курбский А.М.</w:t>
      </w:r>
      <w:r w:rsidRPr="00D2299B">
        <w:rPr>
          <w:color w:val="000000"/>
        </w:rPr>
        <w:t xml:space="preserve"> Переписка Андрея Курбского с Иваном Грозным</w:t>
      </w:r>
      <w:r w:rsidR="007404C0">
        <w:rPr>
          <w:color w:val="000000"/>
        </w:rPr>
        <w:t xml:space="preserve">. - М.: Директ-Медиа, 2014. - 27 с. </w:t>
      </w:r>
      <w:r w:rsidRPr="007404C0">
        <w:rPr>
          <w:color w:val="000000"/>
        </w:rPr>
        <w:t xml:space="preserve">[Электронный </w:t>
      </w:r>
      <w:r w:rsidR="007404C0">
        <w:rPr>
          <w:color w:val="000000"/>
        </w:rPr>
        <w:t>ресурс].</w:t>
      </w:r>
      <w:r w:rsidR="009F6EF0" w:rsidRPr="009F6EF0">
        <w:t xml:space="preserve"> </w:t>
      </w:r>
      <w:r w:rsidR="009F6EF0">
        <w:t xml:space="preserve">URL: </w:t>
      </w:r>
      <w:hyperlink r:id="rId49" w:history="1">
        <w:r w:rsidR="009F6EF0">
          <w:rPr>
            <w:rStyle w:val="a3"/>
          </w:rPr>
          <w:t>http://biblioclub.ru/index.php?page=book&amp;id=255984</w:t>
        </w:r>
      </w:hyperlink>
      <w:r w:rsidR="009F6EF0">
        <w:t xml:space="preserve"> (27.08.2019).</w:t>
      </w:r>
    </w:p>
    <w:p w:rsidR="009F6EF0" w:rsidRPr="009F193B" w:rsidRDefault="007404C0" w:rsidP="009F6EF0">
      <w:pPr>
        <w:rPr>
          <w:lang w:val="en-US"/>
        </w:rPr>
      </w:pPr>
      <w:r>
        <w:rPr>
          <w:color w:val="000000"/>
        </w:rPr>
        <w:t>5. Потемкин</w:t>
      </w:r>
      <w:r w:rsidR="00D2299B" w:rsidRPr="007404C0">
        <w:rPr>
          <w:color w:val="000000"/>
        </w:rPr>
        <w:t xml:space="preserve"> В.П. История дипломатии</w:t>
      </w:r>
      <w:r>
        <w:rPr>
          <w:color w:val="000000"/>
        </w:rPr>
        <w:t>. М.</w:t>
      </w:r>
      <w:r w:rsidR="00D2299B" w:rsidRPr="007404C0">
        <w:rPr>
          <w:color w:val="000000"/>
        </w:rPr>
        <w:t xml:space="preserve">: Директ-Медиа, 2015. - Том 1. С древнейших времен до нового времени. - 543 с. - </w:t>
      </w:r>
      <w:r>
        <w:rPr>
          <w:color w:val="000000"/>
        </w:rPr>
        <w:t xml:space="preserve">[Электронный ресурс]. </w:t>
      </w:r>
      <w:r w:rsidR="009F6EF0" w:rsidRPr="007404C0">
        <w:rPr>
          <w:color w:val="000000"/>
        </w:rPr>
        <w:t xml:space="preserve"> </w:t>
      </w:r>
      <w:r w:rsidR="009F6EF0" w:rsidRPr="009F193B">
        <w:rPr>
          <w:lang w:val="en-US"/>
        </w:rPr>
        <w:t xml:space="preserve">URL: </w:t>
      </w:r>
    </w:p>
    <w:p w:rsidR="009F6EF0" w:rsidRPr="009F6EF0" w:rsidRDefault="009F6EF0" w:rsidP="009F6EF0">
      <w:pPr>
        <w:rPr>
          <w:lang w:val="en-US"/>
        </w:rPr>
      </w:pPr>
      <w:r w:rsidRPr="009F6EF0">
        <w:rPr>
          <w:lang w:val="en-US"/>
        </w:rPr>
        <w:t xml:space="preserve">URL: </w:t>
      </w:r>
      <w:hyperlink r:id="rId50" w:history="1">
        <w:r w:rsidRPr="009F6EF0">
          <w:rPr>
            <w:rStyle w:val="a3"/>
            <w:lang w:val="en-US"/>
          </w:rPr>
          <w:t>http://biblioclub.ru/index.php?page=book&amp;id=275293</w:t>
        </w:r>
      </w:hyperlink>
      <w:r w:rsidRPr="009F6EF0">
        <w:rPr>
          <w:lang w:val="en-US"/>
        </w:rPr>
        <w:t xml:space="preserve"> (27.08.2019).</w:t>
      </w:r>
    </w:p>
    <w:p w:rsidR="00D2299B" w:rsidRPr="00D2299B" w:rsidRDefault="007404C0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5. Волков</w:t>
      </w:r>
      <w:r w:rsidR="00D2299B" w:rsidRPr="00D2299B">
        <w:rPr>
          <w:color w:val="000000"/>
        </w:rPr>
        <w:t xml:space="preserve"> В.А.</w:t>
      </w:r>
      <w:r>
        <w:rPr>
          <w:color w:val="000000"/>
        </w:rPr>
        <w:t>, Воронин В.Е., Горский В.В.</w:t>
      </w:r>
      <w:r w:rsidR="00D2299B" w:rsidRPr="00D2299B">
        <w:rPr>
          <w:color w:val="000000"/>
        </w:rPr>
        <w:t xml:space="preserve"> Военная история России с древ</w:t>
      </w:r>
      <w:r>
        <w:rPr>
          <w:color w:val="000000"/>
        </w:rPr>
        <w:t>нейших времен до конца XIX века:</w:t>
      </w:r>
      <w:r w:rsidR="00D2299B" w:rsidRPr="00D2299B">
        <w:rPr>
          <w:color w:val="000000"/>
        </w:rPr>
        <w:t xml:space="preserve"> учебное пособие</w:t>
      </w:r>
      <w:r>
        <w:rPr>
          <w:color w:val="000000"/>
        </w:rPr>
        <w:t>.</w:t>
      </w:r>
      <w:r w:rsidR="00D2299B" w:rsidRPr="00D2299B">
        <w:rPr>
          <w:color w:val="000000"/>
        </w:rPr>
        <w:t xml:space="preserve"> </w:t>
      </w:r>
      <w:r>
        <w:rPr>
          <w:color w:val="000000"/>
        </w:rPr>
        <w:t>М.</w:t>
      </w:r>
      <w:r w:rsidR="00D2299B" w:rsidRPr="00D2299B">
        <w:rPr>
          <w:color w:val="000000"/>
        </w:rPr>
        <w:t xml:space="preserve">: Прометей, 2012. - 224 с. </w:t>
      </w:r>
      <w:r>
        <w:rPr>
          <w:color w:val="000000"/>
        </w:rPr>
        <w:t>[Электронный ресурс].</w:t>
      </w:r>
      <w:r w:rsidR="009F6EF0" w:rsidRPr="009F6EF0">
        <w:t xml:space="preserve"> </w:t>
      </w:r>
      <w:r w:rsidR="009F6EF0">
        <w:t xml:space="preserve">URL: </w:t>
      </w:r>
      <w:hyperlink r:id="rId51" w:history="1">
        <w:r w:rsidR="009F6EF0">
          <w:rPr>
            <w:rStyle w:val="a3"/>
          </w:rPr>
          <w:t>http://biblioclub.ru/index.php?page=book&amp;id=437430</w:t>
        </w:r>
      </w:hyperlink>
      <w:r w:rsidR="009F6EF0">
        <w:t xml:space="preserve"> (27.08.2019).</w:t>
      </w:r>
    </w:p>
    <w:p w:rsidR="00D2299B" w:rsidRPr="00D2299B" w:rsidRDefault="00D2299B" w:rsidP="0001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D2299B">
        <w:rPr>
          <w:color w:val="000000"/>
        </w:rPr>
        <w:t>7. Зимин А.А.</w:t>
      </w:r>
      <w:r w:rsidR="007404C0">
        <w:rPr>
          <w:color w:val="000000"/>
        </w:rPr>
        <w:t>, Хорошкевич А.Л.</w:t>
      </w:r>
      <w:r w:rsidRPr="00D2299B">
        <w:rPr>
          <w:color w:val="000000"/>
        </w:rPr>
        <w:t xml:space="preserve"> Россия времени Ивана Грозного.</w:t>
      </w:r>
      <w:r w:rsidR="007404C0">
        <w:rPr>
          <w:color w:val="000000"/>
        </w:rPr>
        <w:t>- М.:</w:t>
      </w:r>
      <w:r w:rsidRPr="00D2299B">
        <w:rPr>
          <w:color w:val="000000"/>
        </w:rPr>
        <w:t xml:space="preserve"> Наука, 1982. - 195 с. - </w:t>
      </w:r>
      <w:r w:rsidR="007404C0">
        <w:rPr>
          <w:color w:val="000000"/>
        </w:rPr>
        <w:t>[Электронный ресурс].</w:t>
      </w:r>
    </w:p>
    <w:p w:rsidR="009F6EF0" w:rsidRDefault="00D2299B" w:rsidP="007404C0">
      <w:pPr>
        <w:ind w:firstLine="708"/>
      </w:pPr>
      <w:r w:rsidRPr="007404C0">
        <w:rPr>
          <w:color w:val="000000"/>
        </w:rPr>
        <w:t>8. Северная война 1700-1721 гг. К 300-летию Полтавской победы. Сборник документов / под ред. Л.Г. Б</w:t>
      </w:r>
      <w:r w:rsidR="007404C0">
        <w:rPr>
          <w:color w:val="000000"/>
        </w:rPr>
        <w:t>ескровного, Г.А. Куманева. - М.</w:t>
      </w:r>
      <w:r w:rsidRPr="007404C0">
        <w:rPr>
          <w:color w:val="000000"/>
        </w:rPr>
        <w:t>: Кучково поле, 2009. - Т. I (1700-1709). г. - 525 с.</w:t>
      </w:r>
      <w:r w:rsidR="007404C0">
        <w:rPr>
          <w:color w:val="000000"/>
        </w:rPr>
        <w:t xml:space="preserve"> </w:t>
      </w:r>
      <w:r w:rsidRPr="007404C0">
        <w:rPr>
          <w:color w:val="000000"/>
        </w:rPr>
        <w:t>[Электронный ресурс].</w:t>
      </w:r>
      <w:r w:rsidR="009F6EF0" w:rsidRPr="007404C0">
        <w:t xml:space="preserve"> URL: </w:t>
      </w:r>
      <w:hyperlink r:id="rId52" w:history="1">
        <w:r w:rsidR="009F6EF0" w:rsidRPr="007404C0">
          <w:rPr>
            <w:rStyle w:val="a3"/>
          </w:rPr>
          <w:t>http://biblioclub.ru/index.php?page=book&amp;id=64116</w:t>
        </w:r>
      </w:hyperlink>
      <w:r w:rsidR="009F6EF0" w:rsidRPr="007404C0">
        <w:t xml:space="preserve"> (27.08.2019).</w:t>
      </w:r>
    </w:p>
    <w:p w:rsidR="000130AB" w:rsidRPr="00B550DE" w:rsidRDefault="000130AB" w:rsidP="007404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B550DE">
        <w:rPr>
          <w:b/>
          <w:bCs/>
        </w:rPr>
        <w:t>8. Фонды оценочных средств</w:t>
      </w:r>
    </w:p>
    <w:p w:rsidR="000130AB" w:rsidRPr="00B550DE" w:rsidRDefault="000130AB" w:rsidP="000130AB">
      <w:pPr>
        <w:spacing w:line="276" w:lineRule="auto"/>
        <w:ind w:firstLine="709"/>
        <w:jc w:val="both"/>
        <w:rPr>
          <w:spacing w:val="-4"/>
        </w:rPr>
      </w:pPr>
      <w:r w:rsidRPr="00B550DE">
        <w:rPr>
          <w:spacing w:val="-4"/>
        </w:rPr>
        <w:t>Фонд оценочных средств представлен в Приложении 1.</w:t>
      </w:r>
    </w:p>
    <w:p w:rsidR="000130AB" w:rsidRPr="00B550DE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130AB" w:rsidRPr="00752AB0" w:rsidRDefault="000130AB" w:rsidP="000130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752AB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0130AB" w:rsidRPr="00752AB0" w:rsidRDefault="000130AB" w:rsidP="000130AB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752AB0">
        <w:rPr>
          <w:bCs/>
          <w:i/>
        </w:rPr>
        <w:t>9.1. Описание материально-технической базы</w:t>
      </w:r>
    </w:p>
    <w:p w:rsidR="000130AB" w:rsidRPr="00752AB0" w:rsidRDefault="000130AB" w:rsidP="000130AB">
      <w:pPr>
        <w:spacing w:line="276" w:lineRule="auto"/>
        <w:ind w:firstLine="720"/>
        <w:jc w:val="both"/>
      </w:pPr>
      <w:r w:rsidRPr="00752AB0">
        <w:t xml:space="preserve">Для проведения занятий по дисциплине «Латинский язык»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</w:t>
      </w:r>
      <w:r w:rsidRPr="00752AB0">
        <w:lastRenderedPageBreak/>
        <w:t>практическим занятиям. Возможно проведение практических занятий в классах, оборудованных компьютерной техникой.</w:t>
      </w:r>
    </w:p>
    <w:p w:rsidR="000130AB" w:rsidRPr="00752AB0" w:rsidRDefault="000130AB" w:rsidP="000130AB">
      <w:pPr>
        <w:spacing w:line="276" w:lineRule="auto"/>
        <w:ind w:firstLine="720"/>
        <w:jc w:val="both"/>
      </w:pPr>
    </w:p>
    <w:p w:rsidR="000130AB" w:rsidRPr="00752AB0" w:rsidRDefault="000130AB" w:rsidP="000130A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52AB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130AB" w:rsidRPr="00752AB0" w:rsidRDefault="000130AB" w:rsidP="000130AB">
      <w:pPr>
        <w:spacing w:line="276" w:lineRule="auto"/>
        <w:ind w:firstLine="708"/>
        <w:jc w:val="both"/>
      </w:pPr>
      <w:r w:rsidRPr="00752AB0">
        <w:t xml:space="preserve">Планируется использование традиционных программных средств, таких как средства </w:t>
      </w:r>
      <w:r w:rsidRPr="00752AB0">
        <w:rPr>
          <w:lang w:val="en-US"/>
        </w:rPr>
        <w:t>MicrosoftWord</w:t>
      </w:r>
      <w:r w:rsidRPr="00752AB0">
        <w:t xml:space="preserve">, </w:t>
      </w:r>
      <w:r w:rsidRPr="00752AB0">
        <w:rPr>
          <w:lang w:val="en-US"/>
        </w:rPr>
        <w:t>PowerPoint</w:t>
      </w:r>
      <w:r w:rsidRPr="00752AB0">
        <w:t xml:space="preserve">, </w:t>
      </w:r>
      <w:r w:rsidRPr="00752AB0">
        <w:rPr>
          <w:lang w:val="en-US"/>
        </w:rPr>
        <w:t>MicrosoftInternetExplorer</w:t>
      </w:r>
      <w:r w:rsidRPr="00752AB0">
        <w:t xml:space="preserve"> и других, а также организовывать взаимодействие с учащимися в ЭИОС Мининского университета </w:t>
      </w:r>
      <w:r w:rsidRPr="00752AB0">
        <w:rPr>
          <w:lang w:val="en-US"/>
        </w:rPr>
        <w:t>Moodle</w:t>
      </w:r>
      <w:r w:rsidRPr="00752AB0">
        <w:t xml:space="preserve">, в том числе сетевое взаимодействие с помощью разнообразных сетевых ресурсов, например </w:t>
      </w:r>
      <w:r w:rsidRPr="00752AB0">
        <w:rPr>
          <w:lang w:val="en-US"/>
        </w:rPr>
        <w:t>Google</w:t>
      </w:r>
      <w:r w:rsidRPr="00752AB0">
        <w:t>-сервисов.</w:t>
      </w:r>
    </w:p>
    <w:p w:rsidR="000130AB" w:rsidRPr="00752AB0" w:rsidRDefault="000130AB" w:rsidP="000130AB">
      <w:pPr>
        <w:spacing w:line="276" w:lineRule="auto"/>
        <w:ind w:firstLine="720"/>
        <w:jc w:val="both"/>
      </w:pPr>
      <w:r w:rsidRPr="00752AB0"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0130AB" w:rsidRPr="00752AB0" w:rsidRDefault="006517BC" w:rsidP="000130AB">
      <w:pPr>
        <w:spacing w:line="276" w:lineRule="auto"/>
        <w:jc w:val="both"/>
      </w:pPr>
      <w:hyperlink r:id="rId53" w:history="1">
        <w:r w:rsidR="000130AB" w:rsidRPr="00752AB0">
          <w:rPr>
            <w:rStyle w:val="a3"/>
          </w:rPr>
          <w:t>www.biblioclub.ru</w:t>
        </w:r>
      </w:hyperlink>
      <w:r w:rsidR="000130AB" w:rsidRPr="00752AB0">
        <w:t xml:space="preserve"> - ЭБС «Университетская библиотека онлайн»</w:t>
      </w:r>
    </w:p>
    <w:p w:rsidR="000130AB" w:rsidRPr="00752AB0" w:rsidRDefault="006517BC" w:rsidP="000130AB">
      <w:pPr>
        <w:spacing w:line="276" w:lineRule="auto"/>
        <w:jc w:val="both"/>
      </w:pPr>
      <w:hyperlink r:id="rId54" w:history="1">
        <w:r w:rsidR="000130AB" w:rsidRPr="00752AB0">
          <w:rPr>
            <w:rStyle w:val="a3"/>
          </w:rPr>
          <w:t>www.elibrary.ru</w:t>
        </w:r>
      </w:hyperlink>
      <w:r w:rsidR="000130AB" w:rsidRPr="00752AB0">
        <w:t xml:space="preserve"> -</w:t>
      </w:r>
      <w:r w:rsidR="000130AB" w:rsidRPr="00752AB0">
        <w:tab/>
        <w:t>Научная электронная библиотека</w:t>
      </w:r>
    </w:p>
    <w:p w:rsidR="000130AB" w:rsidRPr="00752AB0" w:rsidRDefault="006517BC" w:rsidP="000130AB">
      <w:pPr>
        <w:spacing w:line="276" w:lineRule="auto"/>
        <w:jc w:val="both"/>
      </w:pPr>
      <w:hyperlink r:id="rId55" w:history="1">
        <w:r w:rsidR="000130AB" w:rsidRPr="00752AB0">
          <w:rPr>
            <w:rStyle w:val="a3"/>
          </w:rPr>
          <w:t>www.ebiblioteka.ru</w:t>
        </w:r>
      </w:hyperlink>
      <w:r w:rsidR="000130AB" w:rsidRPr="00752AB0">
        <w:t xml:space="preserve"> - Универсальные базы данных изданий</w:t>
      </w:r>
    </w:p>
    <w:p w:rsidR="000130AB" w:rsidRPr="00752AB0" w:rsidRDefault="006517BC" w:rsidP="000130AB">
      <w:pPr>
        <w:spacing w:line="276" w:lineRule="auto"/>
        <w:jc w:val="both"/>
      </w:pPr>
      <w:hyperlink r:id="rId56" w:history="1">
        <w:r w:rsidR="000130AB" w:rsidRPr="00752AB0">
          <w:rPr>
            <w:rStyle w:val="a3"/>
            <w:lang w:val="en-US"/>
          </w:rPr>
          <w:t>www</w:t>
        </w:r>
        <w:r w:rsidR="000130AB" w:rsidRPr="00752AB0">
          <w:rPr>
            <w:rStyle w:val="a3"/>
          </w:rPr>
          <w:t>.</w:t>
        </w:r>
        <w:r w:rsidR="000130AB" w:rsidRPr="00752AB0">
          <w:rPr>
            <w:rStyle w:val="a3"/>
            <w:lang w:val="en-US"/>
          </w:rPr>
          <w:t>edu</w:t>
        </w:r>
        <w:r w:rsidR="000130AB" w:rsidRPr="00752AB0">
          <w:rPr>
            <w:rStyle w:val="a3"/>
          </w:rPr>
          <w:t>.</w:t>
        </w:r>
        <w:r w:rsidR="000130AB" w:rsidRPr="00752AB0">
          <w:rPr>
            <w:rStyle w:val="a3"/>
            <w:lang w:val="en-US"/>
          </w:rPr>
          <w:t>ru</w:t>
        </w:r>
      </w:hyperlink>
      <w:r w:rsidR="000130AB" w:rsidRPr="00752AB0">
        <w:t xml:space="preserve"> - Российское образование – Федеральный портал</w:t>
      </w:r>
    </w:p>
    <w:p w:rsidR="000130AB" w:rsidRPr="00752AB0" w:rsidRDefault="006517BC" w:rsidP="000130AB">
      <w:pPr>
        <w:spacing w:line="276" w:lineRule="auto"/>
        <w:ind w:right="-284"/>
        <w:jc w:val="both"/>
      </w:pPr>
      <w:hyperlink r:id="rId57" w:history="1">
        <w:r w:rsidR="000130AB" w:rsidRPr="00752AB0">
          <w:rPr>
            <w:rStyle w:val="a3"/>
          </w:rPr>
          <w:t>http://www.alleng.ru/edu/hist1.htm</w:t>
        </w:r>
      </w:hyperlink>
      <w:r w:rsidR="000130AB" w:rsidRPr="00752AB0">
        <w:t xml:space="preserve"> - сайт «Образовательные ресурсы Интернета» («История»)</w:t>
      </w:r>
    </w:p>
    <w:p w:rsidR="000130AB" w:rsidRPr="00B550DE" w:rsidRDefault="006517BC" w:rsidP="000130AB">
      <w:pPr>
        <w:spacing w:line="276" w:lineRule="auto"/>
        <w:jc w:val="both"/>
      </w:pPr>
      <w:hyperlink r:id="rId58" w:history="1">
        <w:r w:rsidR="000130AB" w:rsidRPr="00752AB0">
          <w:rPr>
            <w:rStyle w:val="a3"/>
          </w:rPr>
          <w:t>http://www.hist.msu.ru/ER/sources.htm</w:t>
        </w:r>
      </w:hyperlink>
      <w:r w:rsidR="000130AB" w:rsidRPr="00752AB0">
        <w:t xml:space="preserve"> - библиотека электронных текстов МГУ по истории</w:t>
      </w:r>
    </w:p>
    <w:p w:rsidR="00D64F2F" w:rsidRDefault="00D64F2F"/>
    <w:p w:rsidR="00D2299B" w:rsidRDefault="00D2299B" w:rsidP="00D2299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03082" w:rsidRPr="00D2299B" w:rsidRDefault="00E03082" w:rsidP="00D2299B">
      <w:pPr>
        <w:spacing w:after="200" w:line="276" w:lineRule="auto"/>
        <w:jc w:val="center"/>
        <w:rPr>
          <w:b/>
        </w:rPr>
      </w:pPr>
      <w:r w:rsidRPr="00DB597C">
        <w:rPr>
          <w:b/>
          <w:bCs/>
        </w:rPr>
        <w:lastRenderedPageBreak/>
        <w:t>ПРОГРАММА ИТОГОВОЙ АТТЕСТАЦИИ</w:t>
      </w:r>
    </w:p>
    <w:p w:rsidR="00E03082" w:rsidRDefault="00E03082" w:rsidP="00E0308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E03082" w:rsidRPr="001D1781" w:rsidRDefault="00E03082" w:rsidP="00E03082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E03082" w:rsidRPr="001D1781" w:rsidRDefault="00E03082" w:rsidP="00E03082">
      <w:pPr>
        <w:tabs>
          <w:tab w:val="left" w:pos="1320"/>
        </w:tabs>
        <w:ind w:left="360"/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E03082" w:rsidRPr="001D1781" w:rsidRDefault="00E03082" w:rsidP="00E03082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E03082" w:rsidRPr="001D1781" w:rsidRDefault="006517BC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0308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03082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03082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E03082" w:rsidRPr="001D1781" w:rsidRDefault="006517BC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03082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03082" w:rsidRPr="001D1781">
        <w:rPr>
          <w:rFonts w:eastAsiaTheme="minorEastAsia"/>
        </w:rPr>
        <w:t xml:space="preserve"> –  зачетная единица по курсовой работе;</w:t>
      </w:r>
    </w:p>
    <w:p w:rsidR="00E03082" w:rsidRPr="001D1781" w:rsidRDefault="006517BC" w:rsidP="00E03082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0308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03082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03082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E03082" w:rsidRPr="001D1781" w:rsidRDefault="006517BC" w:rsidP="00E03082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03082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03082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03082" w:rsidRPr="00F16F8D" w:rsidRDefault="00E03082" w:rsidP="00E03082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E03082" w:rsidRPr="001D1781" w:rsidRDefault="00E03082" w:rsidP="00E03082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E03082" w:rsidRPr="00DB597C" w:rsidRDefault="00E03082" w:rsidP="00E03082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E03082" w:rsidRPr="00DB597C" w:rsidRDefault="00E03082" w:rsidP="00E03082">
      <w:pPr>
        <w:rPr>
          <w:rFonts w:eastAsia="Calibri,Italic"/>
          <w:b/>
          <w:iCs/>
          <w:sz w:val="28"/>
          <w:szCs w:val="28"/>
        </w:rPr>
      </w:pPr>
    </w:p>
    <w:p w:rsidR="00E03082" w:rsidRDefault="00E03082"/>
    <w:p w:rsidR="00E03082" w:rsidRPr="00B550DE" w:rsidRDefault="00E03082"/>
    <w:sectPr w:rsidR="00E03082" w:rsidRPr="00B550DE" w:rsidSect="007C6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02B7"/>
    <w:multiLevelType w:val="hybridMultilevel"/>
    <w:tmpl w:val="0CC67B28"/>
    <w:lvl w:ilvl="0" w:tplc="3B385C5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08E3ACB"/>
    <w:multiLevelType w:val="hybridMultilevel"/>
    <w:tmpl w:val="96D2A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2231F"/>
    <w:multiLevelType w:val="hybridMultilevel"/>
    <w:tmpl w:val="BE52C192"/>
    <w:lvl w:ilvl="0" w:tplc="7A14CD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A531BE"/>
    <w:multiLevelType w:val="hybridMultilevel"/>
    <w:tmpl w:val="A754E73A"/>
    <w:lvl w:ilvl="0" w:tplc="86BAFF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E41E46"/>
    <w:multiLevelType w:val="hybridMultilevel"/>
    <w:tmpl w:val="BBE02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F95830"/>
    <w:multiLevelType w:val="hybridMultilevel"/>
    <w:tmpl w:val="D0AE48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0C42BA1"/>
    <w:multiLevelType w:val="hybridMultilevel"/>
    <w:tmpl w:val="A976AF56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823BE"/>
    <w:multiLevelType w:val="hybridMultilevel"/>
    <w:tmpl w:val="F4B8EE6E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1">
    <w:nsid w:val="5BAA5E87"/>
    <w:multiLevelType w:val="hybridMultilevel"/>
    <w:tmpl w:val="4F5E24D8"/>
    <w:lvl w:ilvl="0" w:tplc="0419000F">
      <w:start w:val="1"/>
      <w:numFmt w:val="decimal"/>
      <w:lvlText w:val="%1."/>
      <w:lvlJc w:val="left"/>
      <w:pPr>
        <w:ind w:left="1648" w:hanging="360"/>
      </w:pPr>
    </w:lvl>
    <w:lvl w:ilvl="1" w:tplc="04190019">
      <w:start w:val="1"/>
      <w:numFmt w:val="lowerLetter"/>
      <w:lvlText w:val="%2."/>
      <w:lvlJc w:val="left"/>
      <w:pPr>
        <w:ind w:left="2368" w:hanging="360"/>
      </w:pPr>
    </w:lvl>
    <w:lvl w:ilvl="2" w:tplc="0419001B">
      <w:start w:val="1"/>
      <w:numFmt w:val="lowerRoman"/>
      <w:lvlText w:val="%3."/>
      <w:lvlJc w:val="right"/>
      <w:pPr>
        <w:ind w:left="3088" w:hanging="180"/>
      </w:pPr>
    </w:lvl>
    <w:lvl w:ilvl="3" w:tplc="0419000F">
      <w:start w:val="1"/>
      <w:numFmt w:val="decimal"/>
      <w:lvlText w:val="%4."/>
      <w:lvlJc w:val="left"/>
      <w:pPr>
        <w:ind w:left="3808" w:hanging="360"/>
      </w:pPr>
    </w:lvl>
    <w:lvl w:ilvl="4" w:tplc="04190019">
      <w:start w:val="1"/>
      <w:numFmt w:val="lowerLetter"/>
      <w:lvlText w:val="%5."/>
      <w:lvlJc w:val="left"/>
      <w:pPr>
        <w:ind w:left="4528" w:hanging="360"/>
      </w:pPr>
    </w:lvl>
    <w:lvl w:ilvl="5" w:tplc="0419001B">
      <w:start w:val="1"/>
      <w:numFmt w:val="lowerRoman"/>
      <w:lvlText w:val="%6."/>
      <w:lvlJc w:val="right"/>
      <w:pPr>
        <w:ind w:left="5248" w:hanging="180"/>
      </w:pPr>
    </w:lvl>
    <w:lvl w:ilvl="6" w:tplc="0419000F">
      <w:start w:val="1"/>
      <w:numFmt w:val="decimal"/>
      <w:lvlText w:val="%7."/>
      <w:lvlJc w:val="left"/>
      <w:pPr>
        <w:ind w:left="5968" w:hanging="360"/>
      </w:pPr>
    </w:lvl>
    <w:lvl w:ilvl="7" w:tplc="04190019">
      <w:start w:val="1"/>
      <w:numFmt w:val="lowerLetter"/>
      <w:lvlText w:val="%8."/>
      <w:lvlJc w:val="left"/>
      <w:pPr>
        <w:ind w:left="6688" w:hanging="360"/>
      </w:pPr>
    </w:lvl>
    <w:lvl w:ilvl="8" w:tplc="0419001B">
      <w:start w:val="1"/>
      <w:numFmt w:val="lowerRoman"/>
      <w:lvlText w:val="%9."/>
      <w:lvlJc w:val="right"/>
      <w:pPr>
        <w:ind w:left="7408" w:hanging="180"/>
      </w:pPr>
    </w:lvl>
  </w:abstractNum>
  <w:abstractNum w:abstractNumId="12">
    <w:nsid w:val="6A4D4DC8"/>
    <w:multiLevelType w:val="hybridMultilevel"/>
    <w:tmpl w:val="68529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5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79"/>
    <w:rsid w:val="000130AB"/>
    <w:rsid w:val="00014CE0"/>
    <w:rsid w:val="0006576A"/>
    <w:rsid w:val="0009458B"/>
    <w:rsid w:val="000A7253"/>
    <w:rsid w:val="000C4892"/>
    <w:rsid w:val="00136F4E"/>
    <w:rsid w:val="0018399D"/>
    <w:rsid w:val="001A2AC2"/>
    <w:rsid w:val="001E70D3"/>
    <w:rsid w:val="0022105C"/>
    <w:rsid w:val="0022758D"/>
    <w:rsid w:val="00234B52"/>
    <w:rsid w:val="0028356A"/>
    <w:rsid w:val="002A418D"/>
    <w:rsid w:val="002B00BA"/>
    <w:rsid w:val="002B0172"/>
    <w:rsid w:val="002B47E1"/>
    <w:rsid w:val="002D535A"/>
    <w:rsid w:val="002E1EED"/>
    <w:rsid w:val="002E4D87"/>
    <w:rsid w:val="002F43D3"/>
    <w:rsid w:val="00331579"/>
    <w:rsid w:val="0034236E"/>
    <w:rsid w:val="0036036C"/>
    <w:rsid w:val="00376CF2"/>
    <w:rsid w:val="0038061C"/>
    <w:rsid w:val="00410760"/>
    <w:rsid w:val="004126D8"/>
    <w:rsid w:val="00470F3E"/>
    <w:rsid w:val="00471AEA"/>
    <w:rsid w:val="004A422A"/>
    <w:rsid w:val="004A7167"/>
    <w:rsid w:val="005148A4"/>
    <w:rsid w:val="005156A4"/>
    <w:rsid w:val="005349DA"/>
    <w:rsid w:val="0054293F"/>
    <w:rsid w:val="00545B5F"/>
    <w:rsid w:val="00560293"/>
    <w:rsid w:val="0056151F"/>
    <w:rsid w:val="00576634"/>
    <w:rsid w:val="005B75BA"/>
    <w:rsid w:val="005F57E5"/>
    <w:rsid w:val="00605D0C"/>
    <w:rsid w:val="00650D0C"/>
    <w:rsid w:val="006517BC"/>
    <w:rsid w:val="006D5000"/>
    <w:rsid w:val="007404C0"/>
    <w:rsid w:val="007406B4"/>
    <w:rsid w:val="00752AB0"/>
    <w:rsid w:val="00772582"/>
    <w:rsid w:val="00776944"/>
    <w:rsid w:val="00785221"/>
    <w:rsid w:val="007C20E3"/>
    <w:rsid w:val="007C4988"/>
    <w:rsid w:val="007C6CB8"/>
    <w:rsid w:val="007F6F14"/>
    <w:rsid w:val="0080324B"/>
    <w:rsid w:val="00813C77"/>
    <w:rsid w:val="0083346D"/>
    <w:rsid w:val="00855379"/>
    <w:rsid w:val="008B1443"/>
    <w:rsid w:val="00935CE5"/>
    <w:rsid w:val="00960B1B"/>
    <w:rsid w:val="00996A16"/>
    <w:rsid w:val="009D7BBD"/>
    <w:rsid w:val="009E3DA1"/>
    <w:rsid w:val="009F193B"/>
    <w:rsid w:val="009F6EF0"/>
    <w:rsid w:val="00A36342"/>
    <w:rsid w:val="00A602B7"/>
    <w:rsid w:val="00A64C66"/>
    <w:rsid w:val="00A745D5"/>
    <w:rsid w:val="00AA74E0"/>
    <w:rsid w:val="00AD4843"/>
    <w:rsid w:val="00AF21A0"/>
    <w:rsid w:val="00B37342"/>
    <w:rsid w:val="00B550DE"/>
    <w:rsid w:val="00BA393A"/>
    <w:rsid w:val="00BC0AC2"/>
    <w:rsid w:val="00BC3AF0"/>
    <w:rsid w:val="00C109F5"/>
    <w:rsid w:val="00C177A4"/>
    <w:rsid w:val="00C54F55"/>
    <w:rsid w:val="00C6089D"/>
    <w:rsid w:val="00C61B0F"/>
    <w:rsid w:val="00C74675"/>
    <w:rsid w:val="00C81A47"/>
    <w:rsid w:val="00D04F66"/>
    <w:rsid w:val="00D11D15"/>
    <w:rsid w:val="00D2299B"/>
    <w:rsid w:val="00D54EF6"/>
    <w:rsid w:val="00D64F2F"/>
    <w:rsid w:val="00D83DD4"/>
    <w:rsid w:val="00D951C2"/>
    <w:rsid w:val="00D95689"/>
    <w:rsid w:val="00DB56D5"/>
    <w:rsid w:val="00DC7A36"/>
    <w:rsid w:val="00DD5144"/>
    <w:rsid w:val="00DF56AE"/>
    <w:rsid w:val="00E03082"/>
    <w:rsid w:val="00E15BEA"/>
    <w:rsid w:val="00E401A1"/>
    <w:rsid w:val="00E82C6E"/>
    <w:rsid w:val="00EE0AF1"/>
    <w:rsid w:val="00EE6DE2"/>
    <w:rsid w:val="00F045B9"/>
    <w:rsid w:val="00F1740E"/>
    <w:rsid w:val="00F34EA6"/>
    <w:rsid w:val="00F447E0"/>
    <w:rsid w:val="00F9375A"/>
    <w:rsid w:val="00F95C6B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uiPriority w:val="99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semiHidden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semiHidden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semiHidden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semiHidden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34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uiPriority w:val="99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0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130AB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semiHidden/>
    <w:unhideWhenUsed/>
    <w:qFormat/>
    <w:rsid w:val="000130AB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130AB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0130A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unhideWhenUsed/>
    <w:rsid w:val="000130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30AB"/>
    <w:rPr>
      <w:color w:val="800080" w:themeColor="followedHyperlink"/>
      <w:u w:val="single"/>
    </w:rPr>
  </w:style>
  <w:style w:type="character" w:customStyle="1" w:styleId="a5">
    <w:name w:val="Обычный (веб) Знак"/>
    <w:link w:val="a6"/>
    <w:uiPriority w:val="99"/>
    <w:locked/>
    <w:rsid w:val="000130AB"/>
    <w:rPr>
      <w:sz w:val="24"/>
      <w:szCs w:val="24"/>
    </w:rPr>
  </w:style>
  <w:style w:type="paragraph" w:styleId="a6">
    <w:name w:val="Normal (Web)"/>
    <w:basedOn w:val="a"/>
    <w:link w:val="a5"/>
    <w:uiPriority w:val="99"/>
    <w:unhideWhenUsed/>
    <w:rsid w:val="000130AB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0130A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30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130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semiHidden/>
    <w:unhideWhenUsed/>
    <w:rsid w:val="00013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0130AB"/>
    <w:pPr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uiPriority w:val="99"/>
    <w:unhideWhenUsed/>
    <w:rsid w:val="000130AB"/>
    <w:rPr>
      <w:sz w:val="28"/>
    </w:rPr>
  </w:style>
  <w:style w:type="character" w:customStyle="1" w:styleId="af0">
    <w:name w:val="Основной текст Знак"/>
    <w:basedOn w:val="a0"/>
    <w:link w:val="af"/>
    <w:uiPriority w:val="99"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0130AB"/>
    <w:pPr>
      <w:ind w:left="567"/>
    </w:pPr>
    <w:rPr>
      <w:szCs w:val="20"/>
    </w:rPr>
  </w:style>
  <w:style w:type="character" w:customStyle="1" w:styleId="af2">
    <w:name w:val="Основной текст с отступом Знак"/>
    <w:basedOn w:val="a0"/>
    <w:link w:val="af1"/>
    <w:semiHidden/>
    <w:rsid w:val="000130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130AB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0130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130A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130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0130AB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013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Plain Text"/>
    <w:basedOn w:val="a"/>
    <w:link w:val="af4"/>
    <w:semiHidden/>
    <w:unhideWhenUsed/>
    <w:rsid w:val="000130AB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4">
    <w:name w:val="Текст Знак"/>
    <w:basedOn w:val="a0"/>
    <w:link w:val="af3"/>
    <w:semiHidden/>
    <w:rsid w:val="000130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0130AB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130AB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uiPriority w:val="1"/>
    <w:qFormat/>
    <w:rsid w:val="000130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Абзац списка Знак"/>
    <w:link w:val="af9"/>
    <w:uiPriority w:val="34"/>
    <w:locked/>
    <w:rsid w:val="000130AB"/>
    <w:rPr>
      <w:rFonts w:ascii="Calibri" w:hAnsi="Calibri"/>
    </w:rPr>
  </w:style>
  <w:style w:type="paragraph" w:styleId="af9">
    <w:name w:val="List Paragraph"/>
    <w:basedOn w:val="a"/>
    <w:link w:val="af8"/>
    <w:uiPriority w:val="34"/>
    <w:qFormat/>
    <w:rsid w:val="000130AB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11">
    <w:name w:val="Знак1 Знак Знак Знак Знак Знак Знак Знак Знак Знак"/>
    <w:basedOn w:val="a"/>
    <w:rsid w:val="000130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130AB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0130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eeu1">
    <w:name w:val="Noeeu1"/>
    <w:basedOn w:val="a7"/>
    <w:rsid w:val="000130AB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</w:pPr>
    <w:rPr>
      <w:rFonts w:ascii="Journal" w:hAnsi="Journal"/>
      <w:spacing w:val="-4"/>
      <w:sz w:val="22"/>
      <w:lang w:val="de-DE"/>
    </w:rPr>
  </w:style>
  <w:style w:type="paragraph" w:customStyle="1" w:styleId="p6">
    <w:name w:val="p6"/>
    <w:basedOn w:val="a"/>
    <w:rsid w:val="000130AB"/>
    <w:pPr>
      <w:spacing w:before="100" w:beforeAutospacing="1" w:after="100" w:afterAutospacing="1"/>
    </w:pPr>
  </w:style>
  <w:style w:type="paragraph" w:customStyle="1" w:styleId="p5">
    <w:name w:val="p5"/>
    <w:basedOn w:val="a"/>
    <w:rsid w:val="000130AB"/>
    <w:pPr>
      <w:spacing w:before="100" w:beforeAutospacing="1" w:after="100" w:afterAutospacing="1"/>
    </w:pPr>
  </w:style>
  <w:style w:type="paragraph" w:customStyle="1" w:styleId="Style58">
    <w:name w:val="Style58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88"/>
      <w:jc w:val="both"/>
    </w:pPr>
    <w:rPr>
      <w:rFonts w:ascii="Arial Unicode MS" w:eastAsia="Arial Unicode MS" w:hAnsi="Calibri" w:cs="Arial Unicode MS"/>
    </w:rPr>
  </w:style>
  <w:style w:type="paragraph" w:customStyle="1" w:styleId="Style104">
    <w:name w:val="Style104"/>
    <w:basedOn w:val="a"/>
    <w:rsid w:val="000130AB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 Unicode MS" w:eastAsia="Arial Unicode MS" w:hAnsi="Calibri" w:cs="Arial Unicode MS"/>
    </w:rPr>
  </w:style>
  <w:style w:type="paragraph" w:customStyle="1" w:styleId="Style5">
    <w:name w:val="Style5"/>
    <w:basedOn w:val="a"/>
    <w:rsid w:val="000130AB"/>
    <w:pPr>
      <w:widowControl w:val="0"/>
      <w:autoSpaceDE w:val="0"/>
      <w:autoSpaceDN w:val="0"/>
      <w:adjustRightInd w:val="0"/>
    </w:pPr>
  </w:style>
  <w:style w:type="paragraph" w:customStyle="1" w:styleId="Style62">
    <w:name w:val="Style62"/>
    <w:basedOn w:val="a"/>
    <w:rsid w:val="000130AB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 Unicode MS" w:eastAsia="Arial Unicode MS" w:hAnsi="Calibri" w:cs="Arial Unicode MS"/>
    </w:rPr>
  </w:style>
  <w:style w:type="paragraph" w:customStyle="1" w:styleId="CharChar1CharChar1CharChar">
    <w:name w:val="Char Char Знак Знак1 Char Char1 Знак Знак Char Char"/>
    <w:basedOn w:val="a"/>
    <w:rsid w:val="000130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130AB"/>
    <w:pPr>
      <w:spacing w:before="100" w:beforeAutospacing="1" w:after="100" w:afterAutospacing="1"/>
    </w:pPr>
  </w:style>
  <w:style w:type="paragraph" w:customStyle="1" w:styleId="14">
    <w:name w:val="Без интервала1"/>
    <w:rsid w:val="000130A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0130AB"/>
  </w:style>
  <w:style w:type="character" w:customStyle="1" w:styleId="spelle">
    <w:name w:val="spelle"/>
    <w:basedOn w:val="a0"/>
    <w:rsid w:val="000130AB"/>
  </w:style>
  <w:style w:type="character" w:customStyle="1" w:styleId="grame">
    <w:name w:val="grame"/>
    <w:basedOn w:val="a0"/>
    <w:rsid w:val="000130AB"/>
  </w:style>
  <w:style w:type="character" w:customStyle="1" w:styleId="apple-style-span">
    <w:name w:val="apple-style-span"/>
    <w:basedOn w:val="a0"/>
    <w:uiPriority w:val="99"/>
    <w:rsid w:val="000130AB"/>
    <w:rPr>
      <w:rFonts w:ascii="Times New Roman" w:hAnsi="Times New Roman" w:cs="Times New Roman" w:hint="default"/>
    </w:rPr>
  </w:style>
  <w:style w:type="character" w:customStyle="1" w:styleId="s6">
    <w:name w:val="s6"/>
    <w:basedOn w:val="a0"/>
    <w:rsid w:val="000130AB"/>
  </w:style>
  <w:style w:type="character" w:customStyle="1" w:styleId="s2">
    <w:name w:val="s2"/>
    <w:basedOn w:val="a0"/>
    <w:rsid w:val="000130AB"/>
  </w:style>
  <w:style w:type="character" w:customStyle="1" w:styleId="FontStyle124">
    <w:name w:val="Font Style124"/>
    <w:rsid w:val="000130AB"/>
    <w:rPr>
      <w:rFonts w:ascii="Arial" w:hAnsi="Arial" w:cs="Arial" w:hint="default"/>
      <w:sz w:val="16"/>
      <w:szCs w:val="16"/>
    </w:rPr>
  </w:style>
  <w:style w:type="character" w:customStyle="1" w:styleId="FontStyle138">
    <w:name w:val="Font Style138"/>
    <w:rsid w:val="000130AB"/>
    <w:rPr>
      <w:rFonts w:ascii="Arial" w:hAnsi="Arial" w:cs="Arial" w:hint="default"/>
      <w:spacing w:val="10"/>
      <w:sz w:val="16"/>
      <w:szCs w:val="16"/>
    </w:rPr>
  </w:style>
  <w:style w:type="character" w:customStyle="1" w:styleId="FontStyle165">
    <w:name w:val="Font Style165"/>
    <w:rsid w:val="000130AB"/>
    <w:rPr>
      <w:rFonts w:ascii="Arial" w:hAnsi="Arial" w:cs="Arial" w:hint="default"/>
      <w:sz w:val="12"/>
      <w:szCs w:val="12"/>
    </w:rPr>
  </w:style>
  <w:style w:type="character" w:customStyle="1" w:styleId="FontStyle116">
    <w:name w:val="Font Style116"/>
    <w:rsid w:val="000130AB"/>
    <w:rPr>
      <w:rFonts w:ascii="Arial" w:hAnsi="Arial" w:cs="Arial" w:hint="default"/>
      <w:b/>
      <w:bCs/>
      <w:sz w:val="16"/>
      <w:szCs w:val="16"/>
    </w:rPr>
  </w:style>
  <w:style w:type="character" w:customStyle="1" w:styleId="FontStyle155">
    <w:name w:val="Font Style155"/>
    <w:rsid w:val="000130AB"/>
    <w:rPr>
      <w:rFonts w:ascii="Arial" w:hAnsi="Arial" w:cs="Arial" w:hint="default"/>
      <w:sz w:val="16"/>
      <w:szCs w:val="16"/>
    </w:rPr>
  </w:style>
  <w:style w:type="character" w:customStyle="1" w:styleId="FontStyle135">
    <w:name w:val="Font Style135"/>
    <w:rsid w:val="000130AB"/>
    <w:rPr>
      <w:rFonts w:ascii="Arial" w:hAnsi="Arial" w:cs="Arial" w:hint="default"/>
      <w:b/>
      <w:bCs/>
      <w:smallCaps/>
      <w:sz w:val="12"/>
      <w:szCs w:val="12"/>
    </w:rPr>
  </w:style>
  <w:style w:type="character" w:customStyle="1" w:styleId="FontStyle146">
    <w:name w:val="Font Style146"/>
    <w:rsid w:val="000130AB"/>
    <w:rPr>
      <w:rFonts w:ascii="Arial" w:hAnsi="Arial" w:cs="Arial" w:hint="default"/>
      <w:spacing w:val="10"/>
      <w:sz w:val="14"/>
      <w:szCs w:val="14"/>
    </w:rPr>
  </w:style>
  <w:style w:type="character" w:customStyle="1" w:styleId="FontStyle164">
    <w:name w:val="Font Style164"/>
    <w:rsid w:val="000130AB"/>
    <w:rPr>
      <w:rFonts w:ascii="Arial" w:hAnsi="Arial" w:cs="Arial" w:hint="default"/>
      <w:sz w:val="14"/>
      <w:szCs w:val="14"/>
    </w:rPr>
  </w:style>
  <w:style w:type="character" w:customStyle="1" w:styleId="FontStyle166">
    <w:name w:val="Font Style166"/>
    <w:rsid w:val="000130AB"/>
    <w:rPr>
      <w:rFonts w:ascii="Arial" w:hAnsi="Arial" w:cs="Arial" w:hint="default"/>
      <w:b/>
      <w:bCs/>
      <w:i/>
      <w:iCs/>
      <w:sz w:val="14"/>
      <w:szCs w:val="14"/>
    </w:rPr>
  </w:style>
  <w:style w:type="character" w:customStyle="1" w:styleId="FontStyle118">
    <w:name w:val="Font Style118"/>
    <w:rsid w:val="000130AB"/>
    <w:rPr>
      <w:rFonts w:ascii="Arial" w:hAnsi="Arial" w:cs="Arial" w:hint="default"/>
      <w:sz w:val="14"/>
      <w:szCs w:val="14"/>
    </w:rPr>
  </w:style>
  <w:style w:type="character" w:customStyle="1" w:styleId="FontStyle150">
    <w:name w:val="Font Style150"/>
    <w:rsid w:val="000130AB"/>
    <w:rPr>
      <w:rFonts w:ascii="Arial" w:hAnsi="Arial" w:cs="Arial" w:hint="default"/>
      <w:sz w:val="16"/>
      <w:szCs w:val="16"/>
    </w:rPr>
  </w:style>
  <w:style w:type="character" w:customStyle="1" w:styleId="FontStyle158">
    <w:name w:val="Font Style158"/>
    <w:rsid w:val="000130AB"/>
    <w:rPr>
      <w:rFonts w:ascii="Arial" w:hAnsi="Arial" w:cs="Arial" w:hint="default"/>
      <w:i/>
      <w:iCs/>
      <w:spacing w:val="10"/>
      <w:sz w:val="16"/>
      <w:szCs w:val="16"/>
    </w:rPr>
  </w:style>
  <w:style w:type="character" w:customStyle="1" w:styleId="FontStyle160">
    <w:name w:val="Font Style160"/>
    <w:rsid w:val="000130AB"/>
    <w:rPr>
      <w:rFonts w:ascii="Arial" w:hAnsi="Arial" w:cs="Arial" w:hint="default"/>
      <w:sz w:val="14"/>
      <w:szCs w:val="14"/>
    </w:rPr>
  </w:style>
  <w:style w:type="character" w:customStyle="1" w:styleId="blk">
    <w:name w:val="blk"/>
    <w:basedOn w:val="a0"/>
    <w:rsid w:val="000130AB"/>
  </w:style>
  <w:style w:type="character" w:customStyle="1" w:styleId="BodyTextIndent2Char">
    <w:name w:val="Body Text Indent 2 Char"/>
    <w:locked/>
    <w:rsid w:val="000130AB"/>
    <w:rPr>
      <w:rFonts w:ascii="Times New Roman" w:hAnsi="Times New Roman" w:cs="Times New Roman" w:hint="default"/>
      <w:sz w:val="24"/>
    </w:rPr>
  </w:style>
  <w:style w:type="character" w:customStyle="1" w:styleId="submenu-table">
    <w:name w:val="submenu-table"/>
    <w:rsid w:val="000130AB"/>
  </w:style>
  <w:style w:type="table" w:styleId="afa">
    <w:name w:val="Table Grid"/>
    <w:basedOn w:val="a1"/>
    <w:rsid w:val="000130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59"/>
    <w:rsid w:val="000130A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263">
    <w:name w:val="style26_3"/>
    <w:basedOn w:val="a0"/>
    <w:rsid w:val="00E03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0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8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4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6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75616" TargetMode="External"/><Relationship Id="rId18" Type="http://schemas.openxmlformats.org/officeDocument/2006/relationships/hyperlink" Target="http://bibliofond.ru" TargetMode="External"/><Relationship Id="rId26" Type="http://schemas.openxmlformats.org/officeDocument/2006/relationships/hyperlink" Target="http://biblioclub.ru/index.php?page=book&amp;id=10289" TargetMode="External"/><Relationship Id="rId39" Type="http://schemas.openxmlformats.org/officeDocument/2006/relationships/hyperlink" Target="http://biblioclub.ru/index.php?page=book&amp;id=500580" TargetMode="External"/><Relationship Id="rId21" Type="http://schemas.openxmlformats.org/officeDocument/2006/relationships/hyperlink" Target="http://www.historia.ru" TargetMode="External"/><Relationship Id="rId34" Type="http://schemas.openxmlformats.org/officeDocument/2006/relationships/hyperlink" Target="http://www.hist.msu.ru/ER/Etext/index.html" TargetMode="External"/><Relationship Id="rId42" Type="http://schemas.openxmlformats.org/officeDocument/2006/relationships/hyperlink" Target="http://biblioclub.ru/index.php?page=book&amp;id=456270" TargetMode="External"/><Relationship Id="rId47" Type="http://schemas.openxmlformats.org/officeDocument/2006/relationships/hyperlink" Target="http://biblioclub.ru/index.php?page=book&amp;id=119510" TargetMode="External"/><Relationship Id="rId50" Type="http://schemas.openxmlformats.org/officeDocument/2006/relationships/hyperlink" Target="http://biblioclub.ru/index.php?page=book&amp;id=275293" TargetMode="External"/><Relationship Id="rId55" Type="http://schemas.openxmlformats.org/officeDocument/2006/relationships/hyperlink" Target="http://www.ebiblioteka.ru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biblioclub.ru/index.php?page=book&amp;id=363279" TargetMode="External"/><Relationship Id="rId17" Type="http://schemas.openxmlformats.org/officeDocument/2006/relationships/hyperlink" Target="http://yanko.lib.ru/books/hist/hist_anc_roma-kuz-2002-a.htm" TargetMode="External"/><Relationship Id="rId25" Type="http://schemas.openxmlformats.org/officeDocument/2006/relationships/hyperlink" Target="http://biblioclub.ru/index.php?page=book&amp;id=57622(04.07.2019)" TargetMode="External"/><Relationship Id="rId33" Type="http://schemas.openxmlformats.org/officeDocument/2006/relationships/hyperlink" Target="http://www.elibrary.ru" TargetMode="External"/><Relationship Id="rId38" Type="http://schemas.openxmlformats.org/officeDocument/2006/relationships/hyperlink" Target="http://biblioclub.ru/index.php?page=book&amp;id=257853" TargetMode="External"/><Relationship Id="rId46" Type="http://schemas.openxmlformats.org/officeDocument/2006/relationships/hyperlink" Target="https://biblioclub.ru/index.php?page=search_red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lleng.ru/d/hist_vm/hist071.htm" TargetMode="External"/><Relationship Id="rId20" Type="http://schemas.openxmlformats.org/officeDocument/2006/relationships/hyperlink" Target="http://doc.histrf.ru" TargetMode="External"/><Relationship Id="rId29" Type="http://schemas.openxmlformats.org/officeDocument/2006/relationships/hyperlink" Target="http://biblioclub.ru/index.php?page=book&amp;id=440317" TargetMode="External"/><Relationship Id="rId41" Type="http://schemas.openxmlformats.org/officeDocument/2006/relationships/hyperlink" Target="http://biblioclub.ru/index.php?page=book&amp;id=227413" TargetMode="External"/><Relationship Id="rId54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40147" TargetMode="External"/><Relationship Id="rId24" Type="http://schemas.openxmlformats.org/officeDocument/2006/relationships/hyperlink" Target="http://biblioclub.ru/index.php?page=book&amp;id=364197" TargetMode="External"/><Relationship Id="rId32" Type="http://schemas.openxmlformats.org/officeDocument/2006/relationships/hyperlink" Target="http://www.biblioclub.ru" TargetMode="External"/><Relationship Id="rId37" Type="http://schemas.openxmlformats.org/officeDocument/2006/relationships/hyperlink" Target="http://biblioclub.ru/index.php?page=book&amp;id=115299" TargetMode="External"/><Relationship Id="rId40" Type="http://schemas.openxmlformats.org/officeDocument/2006/relationships/hyperlink" Target="http://biblioclub.ru/index.php?page=book&amp;id=114215" TargetMode="External"/><Relationship Id="rId45" Type="http://schemas.openxmlformats.org/officeDocument/2006/relationships/hyperlink" Target="http://biblioclub.ru/index.php?page=book&amp;id=439266" TargetMode="External"/><Relationship Id="rId53" Type="http://schemas.openxmlformats.org/officeDocument/2006/relationships/hyperlink" Target="http://www.biblioclub.ru" TargetMode="External"/><Relationship Id="rId58" Type="http://schemas.openxmlformats.org/officeDocument/2006/relationships/hyperlink" Target="http://www.hist.msu.ru/ER/sources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886" TargetMode="External"/><Relationship Id="rId23" Type="http://schemas.openxmlformats.org/officeDocument/2006/relationships/hyperlink" Target="http://ancientrome.ru" TargetMode="External"/><Relationship Id="rId28" Type="http://schemas.openxmlformats.org/officeDocument/2006/relationships/hyperlink" Target="http://biblioclub.ru/index.php?page=book&amp;id=255974(04.07.2019)" TargetMode="External"/><Relationship Id="rId36" Type="http://schemas.openxmlformats.org/officeDocument/2006/relationships/hyperlink" Target="http://ya.mininuniver.ru/sdo" TargetMode="External"/><Relationship Id="rId49" Type="http://schemas.openxmlformats.org/officeDocument/2006/relationships/hyperlink" Target="http://biblioclub.ru/index.php?page=book&amp;id=255984" TargetMode="External"/><Relationship Id="rId57" Type="http://schemas.openxmlformats.org/officeDocument/2006/relationships/hyperlink" Target="http://www.alleng.ru/edu/hist1.htm" TargetMode="External"/><Relationship Id="rId10" Type="http://schemas.openxmlformats.org/officeDocument/2006/relationships/hyperlink" Target="http://biblioclub.ru/index.php?page=book&amp;id=104364" TargetMode="External"/><Relationship Id="rId19" Type="http://schemas.openxmlformats.org/officeDocument/2006/relationships/hyperlink" Target="http://www.historia.ru" TargetMode="External"/><Relationship Id="rId31" Type="http://schemas.openxmlformats.org/officeDocument/2006/relationships/hyperlink" Target="http://biblioclub.ru/index.php?page=book&amp;id=211786" TargetMode="External"/><Relationship Id="rId44" Type="http://schemas.openxmlformats.org/officeDocument/2006/relationships/hyperlink" Target="http://biblioclub.ru/index.php?page=book&amp;id=492186" TargetMode="External"/><Relationship Id="rId52" Type="http://schemas.openxmlformats.org/officeDocument/2006/relationships/hyperlink" Target="http://biblioclub.ru/index.php?page=book&amp;id=64116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hyperlink" Target="http://biblioclub.ru/index.php?page=book&amp;id=241083" TargetMode="External"/><Relationship Id="rId22" Type="http://schemas.openxmlformats.org/officeDocument/2006/relationships/hyperlink" Target="http://ellada.spb.ru" TargetMode="External"/><Relationship Id="rId27" Type="http://schemas.openxmlformats.org/officeDocument/2006/relationships/hyperlink" Target="http://biblioclub.ru/index.php?page=book&amp;id=89459" TargetMode="External"/><Relationship Id="rId30" Type="http://schemas.openxmlformats.org/officeDocument/2006/relationships/hyperlink" Target="http://biblioclub.ru/index.php?page=book&amp;id=455704" TargetMode="External"/><Relationship Id="rId35" Type="http://schemas.openxmlformats.org/officeDocument/2006/relationships/hyperlink" Target="http://www.worldhist.ru" TargetMode="External"/><Relationship Id="rId43" Type="http://schemas.openxmlformats.org/officeDocument/2006/relationships/hyperlink" Target="http://biblioclub.ru/index.php?page=book&amp;id=481026" TargetMode="External"/><Relationship Id="rId48" Type="http://schemas.openxmlformats.org/officeDocument/2006/relationships/hyperlink" Target="http://biblioclub.ru/index.php?page=book&amp;id=212198" TargetMode="External"/><Relationship Id="rId56" Type="http://schemas.openxmlformats.org/officeDocument/2006/relationships/hyperlink" Target="http://www.edu.ru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biblioclub.ru/index.php?page=book&amp;id=437430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1B739-29CC-4116-9F0F-D694CFFCD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7444</Words>
  <Characters>42433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33</cp:revision>
  <dcterms:created xsi:type="dcterms:W3CDTF">2019-06-30T06:46:00Z</dcterms:created>
  <dcterms:modified xsi:type="dcterms:W3CDTF">2021-07-29T17:56:00Z</dcterms:modified>
</cp:coreProperties>
</file>